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050" w:rsidRPr="00682FD9" w:rsidRDefault="00682FD9" w:rsidP="003131DB">
      <w:pPr>
        <w:jc w:val="center"/>
        <w:rPr>
          <w:rFonts w:ascii="Times New Roman" w:hAnsi="Times New Roman" w:cs="Times New Roman"/>
          <w:sz w:val="24"/>
          <w:szCs w:val="24"/>
        </w:rPr>
      </w:pPr>
      <w:r w:rsidRPr="00682FD9">
        <w:rPr>
          <w:rFonts w:ascii="Times New Roman" w:hAnsi="Times New Roman" w:cs="Times New Roman"/>
          <w:sz w:val="24"/>
          <w:szCs w:val="24"/>
        </w:rPr>
        <w:t>Лекция №1</w:t>
      </w:r>
    </w:p>
    <w:p w:rsidR="00682FD9" w:rsidRDefault="003131DB" w:rsidP="00682FD9">
      <w:pPr>
        <w:rPr>
          <w:rFonts w:ascii="Times New Roman" w:hAnsi="Times New Roman" w:cs="Times New Roman"/>
          <w:b/>
          <w:sz w:val="24"/>
          <w:szCs w:val="24"/>
        </w:rPr>
      </w:pPr>
      <w:r w:rsidRPr="00D228AB">
        <w:rPr>
          <w:rFonts w:ascii="Times New Roman" w:hAnsi="Times New Roman" w:cs="Times New Roman"/>
          <w:b/>
          <w:sz w:val="24"/>
          <w:szCs w:val="24"/>
        </w:rPr>
        <w:t xml:space="preserve">Тема: </w:t>
      </w:r>
      <w:r w:rsidRPr="009F3676">
        <w:rPr>
          <w:rFonts w:ascii="Times New Roman" w:hAnsi="Times New Roman" w:cs="Times New Roman"/>
          <w:b/>
          <w:sz w:val="24"/>
          <w:szCs w:val="24"/>
        </w:rPr>
        <w:t>«</w:t>
      </w:r>
      <w:r w:rsidR="009F3676" w:rsidRPr="009F3676">
        <w:rPr>
          <w:rFonts w:ascii="Times New Roman" w:hAnsi="Times New Roman" w:cs="Times New Roman"/>
          <w:b/>
          <w:sz w:val="24"/>
          <w:szCs w:val="24"/>
        </w:rPr>
        <w:t>Агрономия, как важнейший раздел биологии</w:t>
      </w:r>
      <w:r w:rsidR="00682FD9" w:rsidRPr="00D228AB">
        <w:rPr>
          <w:rFonts w:ascii="Times New Roman" w:hAnsi="Times New Roman" w:cs="Times New Roman"/>
          <w:b/>
          <w:sz w:val="24"/>
          <w:szCs w:val="24"/>
        </w:rPr>
        <w:t>.  Классификация культурных растений. Сорные растения. Вредители</w:t>
      </w:r>
      <w:r w:rsidR="00DA6469">
        <w:rPr>
          <w:rFonts w:ascii="Times New Roman" w:hAnsi="Times New Roman" w:cs="Times New Roman"/>
          <w:b/>
          <w:sz w:val="24"/>
          <w:szCs w:val="24"/>
        </w:rPr>
        <w:t xml:space="preserve"> и </w:t>
      </w:r>
      <w:r w:rsidR="00C55877">
        <w:rPr>
          <w:rFonts w:ascii="Times New Roman" w:hAnsi="Times New Roman" w:cs="Times New Roman"/>
          <w:b/>
          <w:sz w:val="24"/>
          <w:szCs w:val="24"/>
        </w:rPr>
        <w:t xml:space="preserve"> </w:t>
      </w:r>
      <w:r w:rsidR="00DA6469">
        <w:rPr>
          <w:rFonts w:ascii="Times New Roman" w:hAnsi="Times New Roman" w:cs="Times New Roman"/>
          <w:b/>
          <w:sz w:val="24"/>
          <w:szCs w:val="24"/>
        </w:rPr>
        <w:t>б</w:t>
      </w:r>
      <w:r w:rsidR="00682FD9" w:rsidRPr="00D228AB">
        <w:rPr>
          <w:rFonts w:ascii="Times New Roman" w:hAnsi="Times New Roman" w:cs="Times New Roman"/>
          <w:b/>
          <w:sz w:val="24"/>
          <w:szCs w:val="24"/>
        </w:rPr>
        <w:t>олезни</w:t>
      </w:r>
      <w:r w:rsidR="00DA6469">
        <w:rPr>
          <w:rFonts w:ascii="Times New Roman" w:hAnsi="Times New Roman" w:cs="Times New Roman"/>
          <w:b/>
          <w:sz w:val="24"/>
          <w:szCs w:val="24"/>
        </w:rPr>
        <w:t xml:space="preserve">  сельскохозяйственных  культур и меры борьбы с ними.</w:t>
      </w:r>
      <w:r w:rsidR="00682FD9" w:rsidRPr="00D228AB">
        <w:rPr>
          <w:rFonts w:ascii="Times New Roman" w:hAnsi="Times New Roman" w:cs="Times New Roman"/>
          <w:b/>
          <w:sz w:val="24"/>
          <w:szCs w:val="24"/>
        </w:rPr>
        <w:t xml:space="preserve"> </w:t>
      </w:r>
    </w:p>
    <w:p w:rsidR="008C51E0" w:rsidRPr="00D228AB" w:rsidRDefault="008C51E0" w:rsidP="00682FD9">
      <w:pPr>
        <w:rPr>
          <w:rFonts w:ascii="Times New Roman" w:hAnsi="Times New Roman" w:cs="Times New Roman"/>
          <w:b/>
          <w:sz w:val="24"/>
          <w:szCs w:val="24"/>
        </w:rPr>
      </w:pPr>
    </w:p>
    <w:p w:rsidR="004109DF" w:rsidRPr="00AB170B" w:rsidRDefault="009F3676" w:rsidP="00AB170B">
      <w:pPr>
        <w:rPr>
          <w:rFonts w:ascii="Times New Roman" w:eastAsia="Calibri" w:hAnsi="Times New Roman" w:cs="Times New Roman"/>
          <w:color w:val="000000"/>
          <w:sz w:val="24"/>
          <w:szCs w:val="24"/>
        </w:rPr>
      </w:pPr>
      <w:r>
        <w:rPr>
          <w:rFonts w:ascii="Times New Roman" w:eastAsia="Calibri" w:hAnsi="Times New Roman" w:cs="Times New Roman"/>
          <w:color w:val="000000"/>
          <w:spacing w:val="-1"/>
          <w:sz w:val="24"/>
          <w:szCs w:val="24"/>
        </w:rPr>
        <w:t xml:space="preserve">           </w:t>
      </w:r>
      <w:r w:rsidR="0091451C">
        <w:rPr>
          <w:rFonts w:ascii="Times New Roman" w:eastAsia="Calibri" w:hAnsi="Times New Roman" w:cs="Times New Roman"/>
          <w:color w:val="000000"/>
          <w:spacing w:val="-1"/>
          <w:sz w:val="24"/>
          <w:szCs w:val="24"/>
        </w:rPr>
        <w:t xml:space="preserve">Агрономия в </w:t>
      </w:r>
      <w:r w:rsidR="00894EF5" w:rsidRPr="003131DB">
        <w:rPr>
          <w:rFonts w:ascii="Times New Roman" w:eastAsia="Calibri" w:hAnsi="Times New Roman" w:cs="Times New Roman"/>
          <w:color w:val="000000"/>
          <w:spacing w:val="-1"/>
          <w:sz w:val="24"/>
          <w:szCs w:val="24"/>
        </w:rPr>
        <w:t xml:space="preserve"> переводе с греческого (</w:t>
      </w:r>
      <w:r w:rsidR="00894EF5" w:rsidRPr="003131DB">
        <w:rPr>
          <w:rFonts w:ascii="Times New Roman" w:eastAsia="Calibri" w:hAnsi="Times New Roman" w:cs="Times New Roman"/>
          <w:color w:val="000000"/>
          <w:spacing w:val="-1"/>
          <w:sz w:val="24"/>
          <w:szCs w:val="24"/>
          <w:lang w:val="en-US"/>
        </w:rPr>
        <w:t>agros</w:t>
      </w:r>
      <w:r w:rsidR="00894EF5" w:rsidRPr="003131DB">
        <w:rPr>
          <w:rFonts w:ascii="Times New Roman" w:eastAsia="Calibri" w:hAnsi="Times New Roman" w:cs="Times New Roman"/>
          <w:color w:val="000000"/>
          <w:spacing w:val="-1"/>
          <w:sz w:val="24"/>
          <w:szCs w:val="24"/>
        </w:rPr>
        <w:t xml:space="preserve"> —поле, </w:t>
      </w:r>
      <w:r w:rsidR="00894EF5" w:rsidRPr="003131DB">
        <w:rPr>
          <w:rFonts w:ascii="Times New Roman" w:eastAsia="Calibri" w:hAnsi="Times New Roman" w:cs="Times New Roman"/>
          <w:color w:val="000000"/>
          <w:spacing w:val="1"/>
          <w:sz w:val="24"/>
          <w:szCs w:val="24"/>
          <w:lang w:val="en-US"/>
        </w:rPr>
        <w:t>nomos</w:t>
      </w:r>
      <w:r w:rsidR="00894EF5" w:rsidRPr="003131DB">
        <w:rPr>
          <w:rFonts w:ascii="Times New Roman" w:eastAsia="Calibri" w:hAnsi="Times New Roman" w:cs="Times New Roman"/>
          <w:color w:val="000000"/>
          <w:spacing w:val="1"/>
          <w:sz w:val="24"/>
          <w:szCs w:val="24"/>
        </w:rPr>
        <w:t xml:space="preserve"> — закон) — это закон поля, т. е. наука о законах полевод</w:t>
      </w:r>
      <w:r w:rsidR="00894EF5" w:rsidRPr="003131DB">
        <w:rPr>
          <w:rFonts w:ascii="Times New Roman" w:eastAsia="Calibri" w:hAnsi="Times New Roman" w:cs="Times New Roman"/>
          <w:color w:val="000000"/>
          <w:sz w:val="24"/>
          <w:szCs w:val="24"/>
        </w:rPr>
        <w:t>ства;</w:t>
      </w:r>
      <w:r w:rsidR="0091451C">
        <w:rPr>
          <w:rFonts w:ascii="Times New Roman" w:eastAsia="Calibri" w:hAnsi="Times New Roman" w:cs="Times New Roman"/>
          <w:color w:val="000000"/>
          <w:sz w:val="24"/>
          <w:szCs w:val="24"/>
        </w:rPr>
        <w:t xml:space="preserve">                                                                                                      Агрономия- это </w:t>
      </w:r>
      <w:r w:rsidR="00894EF5" w:rsidRPr="003131DB">
        <w:rPr>
          <w:rFonts w:ascii="Times New Roman" w:eastAsia="Calibri" w:hAnsi="Times New Roman" w:cs="Times New Roman"/>
          <w:color w:val="000000"/>
          <w:sz w:val="24"/>
          <w:szCs w:val="24"/>
        </w:rPr>
        <w:t xml:space="preserve"> научная основа сельскохозяйственного </w:t>
      </w:r>
      <w:r w:rsidR="00894EF5" w:rsidRPr="003131DB">
        <w:rPr>
          <w:rFonts w:ascii="Times New Roman" w:eastAsia="Calibri" w:hAnsi="Times New Roman" w:cs="Times New Roman"/>
          <w:color w:val="000000"/>
          <w:spacing w:val="1"/>
          <w:sz w:val="24"/>
          <w:szCs w:val="24"/>
        </w:rPr>
        <w:t xml:space="preserve">производства, совокупность знаний обо всех отраслях сельского хозяйства. Она возникла в процессе практической деятельности человека в глубокой древности и тесно связана с естествознанием, </w:t>
      </w:r>
      <w:r w:rsidR="00894EF5" w:rsidRPr="003131DB">
        <w:rPr>
          <w:rFonts w:ascii="Times New Roman" w:eastAsia="Calibri" w:hAnsi="Times New Roman" w:cs="Times New Roman"/>
          <w:color w:val="000000"/>
          <w:spacing w:val="2"/>
          <w:sz w:val="24"/>
          <w:szCs w:val="24"/>
        </w:rPr>
        <w:t xml:space="preserve">развитием производительных сил и производственных отношений </w:t>
      </w:r>
      <w:r w:rsidR="00894EF5" w:rsidRPr="003131DB">
        <w:rPr>
          <w:rFonts w:ascii="Times New Roman" w:eastAsia="Calibri" w:hAnsi="Times New Roman" w:cs="Times New Roman"/>
          <w:color w:val="000000"/>
          <w:sz w:val="24"/>
          <w:szCs w:val="24"/>
        </w:rPr>
        <w:t>в обществе</w:t>
      </w:r>
      <w:r w:rsidR="00AB170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pacing w:val="1"/>
          <w:sz w:val="24"/>
          <w:szCs w:val="24"/>
        </w:rPr>
        <w:t>Д</w:t>
      </w:r>
      <w:r w:rsidR="004109DF" w:rsidRPr="003131DB">
        <w:rPr>
          <w:rFonts w:ascii="Times New Roman" w:eastAsia="Calibri" w:hAnsi="Times New Roman" w:cs="Times New Roman"/>
          <w:color w:val="000000"/>
          <w:spacing w:val="1"/>
          <w:sz w:val="24"/>
          <w:szCs w:val="24"/>
        </w:rPr>
        <w:t>исцип</w:t>
      </w:r>
      <w:r>
        <w:rPr>
          <w:rFonts w:ascii="Times New Roman" w:eastAsia="Calibri" w:hAnsi="Times New Roman" w:cs="Times New Roman"/>
          <w:color w:val="000000"/>
          <w:sz w:val="24"/>
          <w:szCs w:val="24"/>
        </w:rPr>
        <w:t xml:space="preserve">лина </w:t>
      </w:r>
      <w:r w:rsidR="004109DF" w:rsidRPr="003131DB">
        <w:rPr>
          <w:rFonts w:ascii="Times New Roman" w:eastAsia="Calibri" w:hAnsi="Times New Roman" w:cs="Times New Roman"/>
          <w:color w:val="000000"/>
          <w:sz w:val="24"/>
          <w:szCs w:val="24"/>
        </w:rPr>
        <w:t xml:space="preserve"> «</w:t>
      </w:r>
      <w:r w:rsidR="00AB170B">
        <w:rPr>
          <w:rFonts w:ascii="Times New Roman" w:eastAsia="Calibri" w:hAnsi="Times New Roman" w:cs="Times New Roman"/>
          <w:color w:val="000000"/>
          <w:sz w:val="24"/>
          <w:szCs w:val="24"/>
        </w:rPr>
        <w:t>Основы агрономии»</w:t>
      </w:r>
      <w:r w:rsidR="004109DF" w:rsidRPr="003131DB">
        <w:rPr>
          <w:rFonts w:ascii="Times New Roman" w:eastAsia="Calibri" w:hAnsi="Times New Roman" w:cs="Times New Roman"/>
          <w:color w:val="000000"/>
          <w:sz w:val="24"/>
          <w:szCs w:val="24"/>
        </w:rPr>
        <w:t xml:space="preserve"> содержит основные сведения о возделывании культурных растений, хранении и переработке продукции </w:t>
      </w:r>
      <w:r w:rsidR="004109DF" w:rsidRPr="003131DB">
        <w:rPr>
          <w:rFonts w:ascii="Times New Roman" w:eastAsia="Calibri" w:hAnsi="Times New Roman" w:cs="Times New Roman"/>
          <w:color w:val="000000"/>
          <w:spacing w:val="1"/>
          <w:sz w:val="24"/>
          <w:szCs w:val="24"/>
        </w:rPr>
        <w:t>растениеводства и кормопроизводства.</w:t>
      </w:r>
    </w:p>
    <w:p w:rsidR="0091451C" w:rsidRPr="00AB170B" w:rsidRDefault="00AB170B" w:rsidP="0091451C">
      <w:pPr>
        <w:widowControl w:val="0"/>
        <w:shd w:val="clear" w:color="auto" w:fill="FFFFFF"/>
        <w:autoSpaceDE w:val="0"/>
        <w:autoSpaceDN w:val="0"/>
        <w:adjustRightInd w:val="0"/>
        <w:spacing w:line="360" w:lineRule="auto"/>
        <w:ind w:left="5" w:firstLine="283"/>
        <w:jc w:val="both"/>
        <w:rPr>
          <w:rFonts w:ascii="Times New Roman" w:hAnsi="Times New Roman" w:cs="Times New Roman"/>
          <w:sz w:val="24"/>
          <w:szCs w:val="24"/>
        </w:rPr>
      </w:pPr>
      <w:r w:rsidRPr="00AB170B">
        <w:rPr>
          <w:rFonts w:ascii="Times New Roman" w:hAnsi="Times New Roman" w:cs="Times New Roman"/>
          <w:color w:val="000000"/>
          <w:spacing w:val="2"/>
          <w:sz w:val="24"/>
          <w:szCs w:val="24"/>
        </w:rPr>
        <w:t xml:space="preserve"> Р</w:t>
      </w:r>
      <w:r w:rsidR="0091451C" w:rsidRPr="00AB170B">
        <w:rPr>
          <w:rFonts w:ascii="Times New Roman" w:hAnsi="Times New Roman" w:cs="Times New Roman"/>
          <w:color w:val="000000"/>
          <w:spacing w:val="2"/>
          <w:sz w:val="24"/>
          <w:szCs w:val="24"/>
        </w:rPr>
        <w:t>азвитие агрономической науки связано с имена</w:t>
      </w:r>
      <w:r w:rsidR="0091451C" w:rsidRPr="00AB170B">
        <w:rPr>
          <w:rFonts w:ascii="Times New Roman" w:hAnsi="Times New Roman" w:cs="Times New Roman"/>
          <w:color w:val="000000"/>
          <w:sz w:val="24"/>
          <w:szCs w:val="24"/>
        </w:rPr>
        <w:t xml:space="preserve">ми выдающихся ученых — таких, как А. Тэер, Ю. Либих, </w:t>
      </w:r>
      <w:r w:rsidR="0091451C" w:rsidRPr="00AB170B">
        <w:rPr>
          <w:rFonts w:ascii="Times New Roman" w:hAnsi="Times New Roman" w:cs="Times New Roman"/>
          <w:color w:val="000000"/>
          <w:spacing w:val="9"/>
          <w:sz w:val="24"/>
          <w:szCs w:val="24"/>
        </w:rPr>
        <w:t xml:space="preserve">Г. Мендель, А. Вейсман, А. Т. Болотов, А. В. Советов, </w:t>
      </w:r>
      <w:r w:rsidR="0091451C" w:rsidRPr="00AB170B">
        <w:rPr>
          <w:rFonts w:ascii="Times New Roman" w:hAnsi="Times New Roman" w:cs="Times New Roman"/>
          <w:color w:val="000000"/>
          <w:spacing w:val="1"/>
          <w:sz w:val="24"/>
          <w:szCs w:val="24"/>
        </w:rPr>
        <w:t xml:space="preserve">Д. И. Менделеев, В. В.Докучаев, А. П. Костычев, К. А. Тимирязев, </w:t>
      </w:r>
      <w:r>
        <w:rPr>
          <w:rFonts w:ascii="Times New Roman" w:hAnsi="Times New Roman" w:cs="Times New Roman"/>
          <w:color w:val="000000"/>
          <w:spacing w:val="-1"/>
          <w:sz w:val="24"/>
          <w:szCs w:val="24"/>
        </w:rPr>
        <w:t>И. А. Стебут, В. Р. Вильямс</w:t>
      </w:r>
      <w:r w:rsidR="0091451C" w:rsidRPr="00AB170B">
        <w:rPr>
          <w:rFonts w:ascii="Times New Roman" w:hAnsi="Times New Roman" w:cs="Times New Roman"/>
          <w:color w:val="000000"/>
          <w:spacing w:val="-1"/>
          <w:sz w:val="24"/>
          <w:szCs w:val="24"/>
        </w:rPr>
        <w:t xml:space="preserve"> и др. В их трудах были заложены и раз</w:t>
      </w:r>
      <w:r w:rsidR="0091451C" w:rsidRPr="00AB170B">
        <w:rPr>
          <w:rFonts w:ascii="Times New Roman" w:hAnsi="Times New Roman" w:cs="Times New Roman"/>
          <w:color w:val="000000"/>
          <w:sz w:val="24"/>
          <w:szCs w:val="24"/>
        </w:rPr>
        <w:t xml:space="preserve">виты теоретические основы почвоведения, агрохимии, земледелия, </w:t>
      </w:r>
      <w:r w:rsidR="0091451C" w:rsidRPr="00AB170B">
        <w:rPr>
          <w:rFonts w:ascii="Times New Roman" w:hAnsi="Times New Roman" w:cs="Times New Roman"/>
          <w:color w:val="000000"/>
          <w:spacing w:val="2"/>
          <w:sz w:val="24"/>
          <w:szCs w:val="24"/>
        </w:rPr>
        <w:t xml:space="preserve">физиологии питания растений и животных, генетики, селекции и </w:t>
      </w:r>
      <w:r w:rsidR="0091451C" w:rsidRPr="00AB170B">
        <w:rPr>
          <w:rFonts w:ascii="Times New Roman" w:hAnsi="Times New Roman" w:cs="Times New Roman"/>
          <w:color w:val="000000"/>
          <w:sz w:val="24"/>
          <w:szCs w:val="24"/>
        </w:rPr>
        <w:t>семеноводства сельскохозяйственных культур.</w:t>
      </w:r>
    </w:p>
    <w:p w:rsidR="0091451C" w:rsidRPr="00AB170B" w:rsidRDefault="0091451C" w:rsidP="0091451C">
      <w:pPr>
        <w:widowControl w:val="0"/>
        <w:shd w:val="clear" w:color="auto" w:fill="FFFFFF"/>
        <w:autoSpaceDE w:val="0"/>
        <w:autoSpaceDN w:val="0"/>
        <w:adjustRightInd w:val="0"/>
        <w:spacing w:line="360" w:lineRule="auto"/>
        <w:ind w:left="19" w:right="5" w:firstLine="288"/>
        <w:jc w:val="both"/>
        <w:rPr>
          <w:rFonts w:ascii="Times New Roman" w:hAnsi="Times New Roman" w:cs="Times New Roman"/>
          <w:sz w:val="24"/>
          <w:szCs w:val="24"/>
        </w:rPr>
      </w:pPr>
      <w:r w:rsidRPr="00AB170B">
        <w:rPr>
          <w:rFonts w:ascii="Times New Roman" w:hAnsi="Times New Roman" w:cs="Times New Roman"/>
          <w:color w:val="000000"/>
          <w:spacing w:val="1"/>
          <w:sz w:val="24"/>
          <w:szCs w:val="24"/>
        </w:rPr>
        <w:t>Особая роль в развитии агрономии принадлежит русским уче</w:t>
      </w:r>
      <w:r w:rsidRPr="00AB170B">
        <w:rPr>
          <w:rFonts w:ascii="Times New Roman" w:hAnsi="Times New Roman" w:cs="Times New Roman"/>
          <w:color w:val="000000"/>
          <w:sz w:val="24"/>
          <w:szCs w:val="24"/>
        </w:rPr>
        <w:t xml:space="preserve">ным-естествоиспытателям. Их разработки послужили основой для </w:t>
      </w:r>
      <w:r w:rsidRPr="00AB170B">
        <w:rPr>
          <w:rFonts w:ascii="Times New Roman" w:hAnsi="Times New Roman" w:cs="Times New Roman"/>
          <w:color w:val="000000"/>
          <w:spacing w:val="2"/>
          <w:sz w:val="24"/>
          <w:szCs w:val="24"/>
        </w:rPr>
        <w:t xml:space="preserve">создания современной теории и практики ведения экологически </w:t>
      </w:r>
      <w:r w:rsidRPr="00AB170B">
        <w:rPr>
          <w:rFonts w:ascii="Times New Roman" w:hAnsi="Times New Roman" w:cs="Times New Roman"/>
          <w:color w:val="000000"/>
          <w:spacing w:val="1"/>
          <w:sz w:val="24"/>
          <w:szCs w:val="24"/>
        </w:rPr>
        <w:t>стабильного сельского хозяйства.</w:t>
      </w:r>
    </w:p>
    <w:p w:rsidR="00D35B68" w:rsidRDefault="0091451C" w:rsidP="00A06BA0">
      <w:pPr>
        <w:widowControl w:val="0"/>
        <w:shd w:val="clear" w:color="auto" w:fill="FFFFFF"/>
        <w:autoSpaceDE w:val="0"/>
        <w:autoSpaceDN w:val="0"/>
        <w:adjustRightInd w:val="0"/>
        <w:spacing w:line="360" w:lineRule="auto"/>
        <w:ind w:left="10" w:firstLine="293"/>
        <w:rPr>
          <w:rFonts w:ascii="Times New Roman" w:hAnsi="Times New Roman" w:cs="Times New Roman"/>
          <w:color w:val="000000"/>
          <w:spacing w:val="1"/>
          <w:sz w:val="24"/>
          <w:szCs w:val="24"/>
        </w:rPr>
      </w:pPr>
      <w:r w:rsidRPr="00AB170B">
        <w:rPr>
          <w:rFonts w:ascii="Times New Roman" w:hAnsi="Times New Roman" w:cs="Times New Roman"/>
          <w:color w:val="000000"/>
          <w:spacing w:val="1"/>
          <w:sz w:val="24"/>
          <w:szCs w:val="24"/>
        </w:rPr>
        <w:t xml:space="preserve">Начало </w:t>
      </w:r>
      <w:r w:rsidRPr="00AB170B">
        <w:rPr>
          <w:rFonts w:ascii="Times New Roman" w:hAnsi="Times New Roman" w:cs="Times New Roman"/>
          <w:color w:val="000000"/>
          <w:spacing w:val="1"/>
          <w:sz w:val="24"/>
          <w:szCs w:val="24"/>
          <w:lang w:val="en-US"/>
        </w:rPr>
        <w:t>XX</w:t>
      </w:r>
      <w:r w:rsidRPr="00AB170B">
        <w:rPr>
          <w:rFonts w:ascii="Times New Roman" w:hAnsi="Times New Roman" w:cs="Times New Roman"/>
          <w:color w:val="000000"/>
          <w:spacing w:val="1"/>
          <w:sz w:val="24"/>
          <w:szCs w:val="24"/>
        </w:rPr>
        <w:t xml:space="preserve"> в. ознаменовалось возникновением принципиально </w:t>
      </w:r>
      <w:r w:rsidRPr="00AB170B">
        <w:rPr>
          <w:rFonts w:ascii="Times New Roman" w:hAnsi="Times New Roman" w:cs="Times New Roman"/>
          <w:color w:val="000000"/>
          <w:spacing w:val="2"/>
          <w:sz w:val="24"/>
          <w:szCs w:val="24"/>
        </w:rPr>
        <w:t xml:space="preserve">нового направления в организации опытного дела в сельском хозяйстве: это создание сети научно-исследовательских учреждений в соответствии с природными зонами страны. К </w:t>
      </w:r>
      <w:smartTag w:uri="urn:schemas-microsoft-com:office:smarttags" w:element="metricconverter">
        <w:smartTagPr>
          <w:attr w:name="ProductID" w:val="1914 г"/>
        </w:smartTagPr>
        <w:r w:rsidRPr="00AB170B">
          <w:rPr>
            <w:rFonts w:ascii="Times New Roman" w:hAnsi="Times New Roman" w:cs="Times New Roman"/>
            <w:color w:val="000000"/>
            <w:spacing w:val="2"/>
            <w:sz w:val="24"/>
            <w:szCs w:val="24"/>
          </w:rPr>
          <w:t>1914 г</w:t>
        </w:r>
      </w:smartTag>
      <w:r w:rsidRPr="00AB170B">
        <w:rPr>
          <w:rFonts w:ascii="Times New Roman" w:hAnsi="Times New Roman" w:cs="Times New Roman"/>
          <w:color w:val="000000"/>
          <w:spacing w:val="2"/>
          <w:sz w:val="24"/>
          <w:szCs w:val="24"/>
        </w:rPr>
        <w:t xml:space="preserve">. в России было около 130 опытных станций и полей, в том числе Запольская </w:t>
      </w:r>
      <w:r w:rsidRPr="00AB170B">
        <w:rPr>
          <w:rFonts w:ascii="Times New Roman" w:hAnsi="Times New Roman" w:cs="Times New Roman"/>
          <w:color w:val="000000"/>
          <w:spacing w:val="1"/>
          <w:sz w:val="24"/>
          <w:szCs w:val="24"/>
        </w:rPr>
        <w:t xml:space="preserve">в Петербургской, Костычевская в Самарской, Энгельгартовская в </w:t>
      </w:r>
      <w:r w:rsidRPr="00AB170B">
        <w:rPr>
          <w:rFonts w:ascii="Times New Roman" w:hAnsi="Times New Roman" w:cs="Times New Roman"/>
          <w:color w:val="000000"/>
          <w:spacing w:val="2"/>
          <w:sz w:val="24"/>
          <w:szCs w:val="24"/>
        </w:rPr>
        <w:t xml:space="preserve">Смоленской и Шатиловская в Тульской губерниях, на которых </w:t>
      </w:r>
      <w:r w:rsidRPr="00AB170B">
        <w:rPr>
          <w:rFonts w:ascii="Times New Roman" w:hAnsi="Times New Roman" w:cs="Times New Roman"/>
          <w:color w:val="000000"/>
          <w:spacing w:val="1"/>
          <w:sz w:val="24"/>
          <w:szCs w:val="24"/>
        </w:rPr>
        <w:t xml:space="preserve">изучали и разрабатывали приемы </w:t>
      </w:r>
      <w:r w:rsidRPr="00371076">
        <w:rPr>
          <w:rFonts w:ascii="Times New Roman" w:hAnsi="Times New Roman" w:cs="Times New Roman"/>
          <w:color w:val="000000"/>
          <w:spacing w:val="1"/>
          <w:sz w:val="24"/>
          <w:szCs w:val="24"/>
        </w:rPr>
        <w:t>обработки почвы,</w:t>
      </w:r>
      <w:r w:rsidR="00371076" w:rsidRPr="00371076">
        <w:rPr>
          <w:rFonts w:ascii="Times New Roman" w:hAnsi="Times New Roman" w:cs="Times New Roman"/>
          <w:color w:val="000000"/>
          <w:spacing w:val="1"/>
          <w:sz w:val="24"/>
          <w:szCs w:val="24"/>
        </w:rPr>
        <w:t xml:space="preserve"> севообороты, </w:t>
      </w:r>
      <w:r w:rsidR="00371076" w:rsidRPr="00371076">
        <w:rPr>
          <w:rFonts w:ascii="Times New Roman" w:hAnsi="Times New Roman" w:cs="Times New Roman"/>
          <w:color w:val="000000"/>
          <w:sz w:val="24"/>
          <w:szCs w:val="24"/>
        </w:rPr>
        <w:t>агротехнику отдельных культур применительно к конкретным при</w:t>
      </w:r>
      <w:r w:rsidR="00371076" w:rsidRPr="00371076">
        <w:rPr>
          <w:rFonts w:ascii="Times New Roman" w:hAnsi="Times New Roman" w:cs="Times New Roman"/>
          <w:color w:val="000000"/>
          <w:sz w:val="24"/>
          <w:szCs w:val="24"/>
        </w:rPr>
        <w:softHyphen/>
      </w:r>
      <w:r w:rsidR="00371076" w:rsidRPr="00371076">
        <w:rPr>
          <w:rFonts w:ascii="Times New Roman" w:hAnsi="Times New Roman" w:cs="Times New Roman"/>
          <w:color w:val="000000"/>
          <w:spacing w:val="1"/>
          <w:sz w:val="24"/>
          <w:szCs w:val="24"/>
        </w:rPr>
        <w:t>родно-климатическим условиям. Все это имело существенное зна</w:t>
      </w:r>
      <w:r w:rsidR="00371076" w:rsidRPr="00371076">
        <w:rPr>
          <w:rFonts w:ascii="Times New Roman" w:hAnsi="Times New Roman" w:cs="Times New Roman"/>
          <w:color w:val="000000"/>
          <w:spacing w:val="2"/>
          <w:sz w:val="24"/>
          <w:szCs w:val="24"/>
        </w:rPr>
        <w:t>чение для становления теории и практики земледе</w:t>
      </w:r>
      <w:r w:rsidR="00371076">
        <w:rPr>
          <w:rFonts w:ascii="Times New Roman" w:hAnsi="Times New Roman" w:cs="Times New Roman"/>
          <w:color w:val="000000"/>
          <w:spacing w:val="2"/>
          <w:sz w:val="24"/>
          <w:szCs w:val="24"/>
        </w:rPr>
        <w:t xml:space="preserve">лия.                                                                 </w:t>
      </w:r>
      <w:r w:rsidR="00522802" w:rsidRPr="00371076">
        <w:rPr>
          <w:rFonts w:ascii="Times New Roman" w:hAnsi="Times New Roman" w:cs="Times New Roman"/>
          <w:color w:val="000000"/>
          <w:spacing w:val="1"/>
          <w:sz w:val="24"/>
          <w:szCs w:val="24"/>
        </w:rPr>
        <w:t>Современная агрономия — это хорошо теоретически и практи</w:t>
      </w:r>
      <w:r w:rsidR="00522802" w:rsidRPr="00371076">
        <w:rPr>
          <w:rFonts w:ascii="Times New Roman" w:hAnsi="Times New Roman" w:cs="Times New Roman"/>
          <w:color w:val="000000"/>
          <w:spacing w:val="3"/>
          <w:sz w:val="24"/>
          <w:szCs w:val="24"/>
        </w:rPr>
        <w:t xml:space="preserve">чески оснащенная, сложная и достаточно объемная комплексная </w:t>
      </w:r>
      <w:r w:rsidR="00522802" w:rsidRPr="00371076">
        <w:rPr>
          <w:rFonts w:ascii="Times New Roman" w:hAnsi="Times New Roman" w:cs="Times New Roman"/>
          <w:color w:val="000000"/>
          <w:spacing w:val="2"/>
          <w:sz w:val="24"/>
          <w:szCs w:val="24"/>
        </w:rPr>
        <w:t>наука о возделывании сельскохозяйственных культур, включаю</w:t>
      </w:r>
      <w:r w:rsidR="00522802" w:rsidRPr="00371076">
        <w:rPr>
          <w:rFonts w:ascii="Times New Roman" w:hAnsi="Times New Roman" w:cs="Times New Roman"/>
          <w:color w:val="000000"/>
          <w:spacing w:val="1"/>
          <w:sz w:val="24"/>
          <w:szCs w:val="24"/>
        </w:rPr>
        <w:t xml:space="preserve">щая основы почвоведения и земледелия, </w:t>
      </w:r>
      <w:r w:rsidR="00522802" w:rsidRPr="00371076">
        <w:rPr>
          <w:rFonts w:ascii="Times New Roman" w:hAnsi="Times New Roman" w:cs="Times New Roman"/>
          <w:color w:val="000000"/>
          <w:spacing w:val="1"/>
          <w:sz w:val="24"/>
          <w:szCs w:val="24"/>
        </w:rPr>
        <w:lastRenderedPageBreak/>
        <w:t>агрохимии и агрофизики, ботаники и растениеводства, селекции, семеноводства и семеноведения, защиты растений, сельскохозяйственной мелиорации, луго</w:t>
      </w:r>
      <w:r w:rsidR="00522802" w:rsidRPr="00371076">
        <w:rPr>
          <w:rFonts w:ascii="Times New Roman" w:hAnsi="Times New Roman" w:cs="Times New Roman"/>
          <w:color w:val="000000"/>
          <w:sz w:val="24"/>
          <w:szCs w:val="24"/>
        </w:rPr>
        <w:t>водства и кормопроизводства и др., а также хранения и переработ</w:t>
      </w:r>
      <w:r w:rsidR="00522802" w:rsidRPr="00371076">
        <w:rPr>
          <w:rFonts w:ascii="Times New Roman" w:hAnsi="Times New Roman" w:cs="Times New Roman"/>
          <w:color w:val="000000"/>
          <w:spacing w:val="1"/>
          <w:sz w:val="24"/>
          <w:szCs w:val="24"/>
        </w:rPr>
        <w:t>ки сельскохозяйственного сырья растительного происхождения.</w:t>
      </w:r>
      <w:r w:rsidR="00A06BA0">
        <w:rPr>
          <w:rFonts w:ascii="Times New Roman" w:hAnsi="Times New Roman" w:cs="Times New Roman"/>
          <w:color w:val="000000"/>
          <w:spacing w:val="1"/>
          <w:sz w:val="24"/>
          <w:szCs w:val="24"/>
        </w:rPr>
        <w:t xml:space="preserve">                                                                                         Зеленое растение в земледелии является одним из орудий и средств  производства. </w:t>
      </w:r>
      <w:r w:rsidR="00EB5AE6">
        <w:rPr>
          <w:rFonts w:ascii="Times New Roman" w:hAnsi="Times New Roman" w:cs="Times New Roman"/>
          <w:color w:val="000000"/>
          <w:spacing w:val="1"/>
          <w:sz w:val="24"/>
          <w:szCs w:val="24"/>
        </w:rPr>
        <w:t>Возделывая  разнообразные культуры и используя природную растительность  лугов, степей и пустынь, человек  ежегодно получает  необходимые продукты питания в виде зерна, клубней, корней, плодов, ягод, сырьё для промышленности, вырабатывающей растит</w:t>
      </w:r>
      <w:r w:rsidR="009F3676">
        <w:rPr>
          <w:rFonts w:ascii="Times New Roman" w:hAnsi="Times New Roman" w:cs="Times New Roman"/>
          <w:color w:val="000000"/>
          <w:spacing w:val="1"/>
          <w:sz w:val="24"/>
          <w:szCs w:val="24"/>
        </w:rPr>
        <w:t>ельные масла. Крахмал, глюкозу, в</w:t>
      </w:r>
      <w:r w:rsidR="00EB5AE6">
        <w:rPr>
          <w:rFonts w:ascii="Times New Roman" w:hAnsi="Times New Roman" w:cs="Times New Roman"/>
          <w:color w:val="000000"/>
          <w:spacing w:val="1"/>
          <w:sz w:val="24"/>
          <w:szCs w:val="24"/>
        </w:rPr>
        <w:t xml:space="preserve">олокно, краски, лекарства и т.д., а так же разнообразные корма для сельскохозяйственных животных, чтобы иметь в достатке  такие ценные продукты, как молоко, мясо, шерсть, масло, кожа. Обрабатывая почву, внося удобрения, отбирая семена, человек непрерывно изменяет дикие формы растений, в результате чего были созданы культурные растения.  </w:t>
      </w:r>
    </w:p>
    <w:p w:rsidR="00D35B68" w:rsidRPr="00B40D1B" w:rsidRDefault="00D35B68" w:rsidP="00A06BA0">
      <w:pPr>
        <w:widowControl w:val="0"/>
        <w:shd w:val="clear" w:color="auto" w:fill="FFFFFF"/>
        <w:autoSpaceDE w:val="0"/>
        <w:autoSpaceDN w:val="0"/>
        <w:adjustRightInd w:val="0"/>
        <w:spacing w:line="360" w:lineRule="auto"/>
        <w:ind w:left="10" w:firstLine="293"/>
        <w:rPr>
          <w:rFonts w:ascii="Times New Roman" w:hAnsi="Times New Roman" w:cs="Times New Roman"/>
          <w:b/>
          <w:color w:val="000000"/>
          <w:spacing w:val="1"/>
          <w:sz w:val="24"/>
          <w:szCs w:val="24"/>
        </w:rPr>
      </w:pPr>
      <w:r w:rsidRPr="00B40D1B">
        <w:rPr>
          <w:rFonts w:ascii="Times New Roman" w:hAnsi="Times New Roman" w:cs="Times New Roman"/>
          <w:b/>
          <w:color w:val="000000"/>
          <w:spacing w:val="1"/>
          <w:sz w:val="24"/>
          <w:szCs w:val="24"/>
        </w:rPr>
        <w:t xml:space="preserve">2. Классификация  </w:t>
      </w:r>
      <w:r w:rsidR="00EB5AE6" w:rsidRPr="00B40D1B">
        <w:rPr>
          <w:rFonts w:ascii="Times New Roman" w:hAnsi="Times New Roman" w:cs="Times New Roman"/>
          <w:b/>
          <w:color w:val="000000"/>
          <w:spacing w:val="1"/>
          <w:sz w:val="24"/>
          <w:szCs w:val="24"/>
        </w:rPr>
        <w:t xml:space="preserve"> </w:t>
      </w:r>
      <w:r w:rsidRPr="00B40D1B">
        <w:rPr>
          <w:rFonts w:ascii="Times New Roman" w:hAnsi="Times New Roman" w:cs="Times New Roman"/>
          <w:b/>
          <w:sz w:val="24"/>
          <w:szCs w:val="24"/>
        </w:rPr>
        <w:t>культурных растений</w:t>
      </w:r>
      <w:r w:rsidR="00EB5AE6" w:rsidRPr="00B40D1B">
        <w:rPr>
          <w:rFonts w:ascii="Times New Roman" w:hAnsi="Times New Roman" w:cs="Times New Roman"/>
          <w:b/>
          <w:color w:val="000000"/>
          <w:spacing w:val="1"/>
          <w:sz w:val="24"/>
          <w:szCs w:val="24"/>
        </w:rPr>
        <w:t xml:space="preserve">            </w:t>
      </w:r>
    </w:p>
    <w:p w:rsidR="00A06BA0" w:rsidRDefault="00EB5AE6" w:rsidP="00D35B68">
      <w:pPr>
        <w:widowControl w:val="0"/>
        <w:shd w:val="clear" w:color="auto" w:fill="FFFFFF"/>
        <w:autoSpaceDE w:val="0"/>
        <w:autoSpaceDN w:val="0"/>
        <w:adjustRightInd w:val="0"/>
        <w:spacing w:line="360" w:lineRule="auto"/>
        <w:ind w:left="10" w:firstLine="293"/>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  </w:t>
      </w:r>
      <w:r w:rsidR="00A06BA0">
        <w:rPr>
          <w:rFonts w:ascii="Times New Roman" w:hAnsi="Times New Roman" w:cs="Times New Roman"/>
          <w:color w:val="000000"/>
          <w:spacing w:val="1"/>
          <w:sz w:val="24"/>
          <w:szCs w:val="24"/>
        </w:rPr>
        <w:t xml:space="preserve">Растения, возделываемые на полях, относятся к травянистым. </w:t>
      </w:r>
      <w:r w:rsidR="00D35B68">
        <w:rPr>
          <w:rFonts w:ascii="Times New Roman" w:hAnsi="Times New Roman" w:cs="Times New Roman"/>
          <w:color w:val="000000"/>
          <w:spacing w:val="1"/>
          <w:sz w:val="24"/>
          <w:szCs w:val="24"/>
        </w:rPr>
        <w:t xml:space="preserve">По продолжительности жизни их разделяют:                                                                                                                   1. </w:t>
      </w:r>
      <w:r w:rsidR="00D35B68" w:rsidRPr="00D35B68">
        <w:rPr>
          <w:rFonts w:ascii="Times New Roman" w:hAnsi="Times New Roman" w:cs="Times New Roman"/>
          <w:b/>
          <w:color w:val="000000"/>
          <w:spacing w:val="1"/>
          <w:sz w:val="24"/>
          <w:szCs w:val="24"/>
        </w:rPr>
        <w:t>на однолетние</w:t>
      </w:r>
      <w:r w:rsidR="00D35B68">
        <w:rPr>
          <w:rFonts w:ascii="Times New Roman" w:hAnsi="Times New Roman" w:cs="Times New Roman"/>
          <w:color w:val="000000"/>
          <w:spacing w:val="1"/>
          <w:sz w:val="24"/>
          <w:szCs w:val="24"/>
        </w:rPr>
        <w:t xml:space="preserve"> - живут и плодоносят в течение  одного года. К ним относятся зерновые, масличные и прядильные культуры 9 пшеница, рожь, ячмень, тритикале, овес, гречиха, просо, рис, подсолнечник, лен, хлопчатник, конопля и др.)                                              2. </w:t>
      </w:r>
      <w:r w:rsidR="00D35B68" w:rsidRPr="00D35B68">
        <w:rPr>
          <w:rFonts w:ascii="Times New Roman" w:hAnsi="Times New Roman" w:cs="Times New Roman"/>
          <w:b/>
          <w:color w:val="000000"/>
          <w:spacing w:val="1"/>
          <w:sz w:val="24"/>
          <w:szCs w:val="24"/>
        </w:rPr>
        <w:t>двулетние</w:t>
      </w:r>
      <w:r w:rsidR="00D35B68">
        <w:rPr>
          <w:rFonts w:ascii="Times New Roman" w:hAnsi="Times New Roman" w:cs="Times New Roman"/>
          <w:color w:val="000000"/>
          <w:spacing w:val="1"/>
          <w:sz w:val="24"/>
          <w:szCs w:val="24"/>
        </w:rPr>
        <w:t xml:space="preserve"> -  растения в первый год жизни образуют корень и листья, а во второй год- цветоносные побеги и семена (корнеплоды, капуста и др.)                                                        </w:t>
      </w:r>
      <w:r w:rsidR="00D35B68" w:rsidRPr="00B40D1B">
        <w:rPr>
          <w:rFonts w:ascii="Times New Roman" w:hAnsi="Times New Roman" w:cs="Times New Roman"/>
          <w:b/>
          <w:color w:val="000000"/>
          <w:spacing w:val="1"/>
          <w:sz w:val="24"/>
          <w:szCs w:val="24"/>
        </w:rPr>
        <w:t>3. многолетние</w:t>
      </w:r>
      <w:r w:rsidR="00A06BA0">
        <w:rPr>
          <w:rFonts w:ascii="Times New Roman" w:hAnsi="Times New Roman" w:cs="Times New Roman"/>
          <w:color w:val="000000"/>
          <w:spacing w:val="1"/>
          <w:sz w:val="24"/>
          <w:szCs w:val="24"/>
        </w:rPr>
        <w:t xml:space="preserve"> </w:t>
      </w:r>
      <w:r w:rsidR="00B40D1B">
        <w:rPr>
          <w:rFonts w:ascii="Times New Roman" w:hAnsi="Times New Roman" w:cs="Times New Roman"/>
          <w:color w:val="000000"/>
          <w:spacing w:val="1"/>
          <w:sz w:val="24"/>
          <w:szCs w:val="24"/>
        </w:rPr>
        <w:t>–</w:t>
      </w:r>
      <w:r w:rsidR="00D35B68">
        <w:rPr>
          <w:rFonts w:ascii="Times New Roman" w:hAnsi="Times New Roman" w:cs="Times New Roman"/>
          <w:color w:val="000000"/>
          <w:spacing w:val="1"/>
          <w:sz w:val="24"/>
          <w:szCs w:val="24"/>
        </w:rPr>
        <w:t xml:space="preserve"> </w:t>
      </w:r>
      <w:r w:rsidR="00B40D1B">
        <w:rPr>
          <w:rFonts w:ascii="Times New Roman" w:hAnsi="Times New Roman" w:cs="Times New Roman"/>
          <w:color w:val="000000"/>
          <w:spacing w:val="1"/>
          <w:sz w:val="24"/>
          <w:szCs w:val="24"/>
        </w:rPr>
        <w:t>растения сохраняют жизнеспособность в течение нескольких лет, однако наземные органы их живут только один год, а затем отмирают. К ним относится клевер. Люцерна, тимофеевка, ежа сборная, овсяница луговая и т.д.</w:t>
      </w:r>
      <w:r w:rsidR="00A06BA0">
        <w:rPr>
          <w:rFonts w:ascii="Times New Roman" w:hAnsi="Times New Roman" w:cs="Times New Roman"/>
          <w:color w:val="000000"/>
          <w:spacing w:val="1"/>
          <w:sz w:val="24"/>
          <w:szCs w:val="24"/>
        </w:rPr>
        <w:t xml:space="preserve"> </w:t>
      </w:r>
    </w:p>
    <w:p w:rsidR="00A15A47" w:rsidRPr="00A15A47" w:rsidRDefault="009F3676" w:rsidP="00A15A47">
      <w:pPr>
        <w:widowControl w:val="0"/>
        <w:shd w:val="clear" w:color="auto" w:fill="FFFFFF"/>
        <w:autoSpaceDE w:val="0"/>
        <w:autoSpaceDN w:val="0"/>
        <w:adjustRightInd w:val="0"/>
        <w:spacing w:line="360" w:lineRule="auto"/>
        <w:ind w:left="10" w:firstLine="293"/>
        <w:rPr>
          <w:rFonts w:ascii="Times New Roman" w:hAnsi="Times New Roman" w:cs="Times New Roman"/>
          <w:color w:val="000000"/>
          <w:spacing w:val="1"/>
          <w:sz w:val="24"/>
          <w:szCs w:val="24"/>
        </w:rPr>
      </w:pPr>
      <w:r>
        <w:rPr>
          <w:rFonts w:ascii="Times New Roman" w:hAnsi="Times New Roman" w:cs="Times New Roman"/>
          <w:b/>
          <w:sz w:val="24"/>
          <w:szCs w:val="24"/>
        </w:rPr>
        <w:t xml:space="preserve">3. </w:t>
      </w:r>
      <w:r w:rsidRPr="00D228AB">
        <w:rPr>
          <w:rFonts w:ascii="Times New Roman" w:hAnsi="Times New Roman" w:cs="Times New Roman"/>
          <w:b/>
          <w:sz w:val="24"/>
          <w:szCs w:val="24"/>
        </w:rPr>
        <w:t>Сорные растения</w:t>
      </w:r>
      <w:r w:rsidR="00A15A47">
        <w:rPr>
          <w:rFonts w:ascii="Times New Roman" w:hAnsi="Times New Roman" w:cs="Times New Roman"/>
          <w:color w:val="000000"/>
          <w:spacing w:val="1"/>
          <w:sz w:val="24"/>
          <w:szCs w:val="24"/>
        </w:rPr>
        <w:t xml:space="preserve">                                                                                                          </w:t>
      </w:r>
      <w:r w:rsidR="00A15A47">
        <w:rPr>
          <w:rFonts w:ascii="Times New Roman" w:eastAsia="Times New Roman" w:hAnsi="Times New Roman" w:cs="Times New Roman"/>
          <w:color w:val="222222"/>
          <w:sz w:val="24"/>
          <w:szCs w:val="24"/>
          <w:lang w:eastAsia="ru-RU"/>
        </w:rPr>
        <w:t xml:space="preserve"> </w:t>
      </w:r>
      <w:r w:rsidR="00A15A47" w:rsidRPr="00D228AB">
        <w:rPr>
          <w:rFonts w:ascii="Times New Roman" w:hAnsi="Times New Roman" w:cs="Times New Roman"/>
          <w:b/>
          <w:sz w:val="24"/>
          <w:szCs w:val="24"/>
        </w:rPr>
        <w:t>Сорные растения</w:t>
      </w:r>
      <w:r w:rsidR="00A15A47">
        <w:rPr>
          <w:rFonts w:ascii="Times New Roman" w:hAnsi="Times New Roman" w:cs="Times New Roman"/>
          <w:color w:val="000000"/>
          <w:spacing w:val="1"/>
          <w:sz w:val="24"/>
          <w:szCs w:val="24"/>
        </w:rPr>
        <w:t xml:space="preserve">  - это </w:t>
      </w:r>
      <w:r w:rsidR="00A15A47">
        <w:rPr>
          <w:rFonts w:ascii="Times New Roman" w:eastAsia="Times New Roman" w:hAnsi="Times New Roman" w:cs="Times New Roman"/>
          <w:color w:val="222222"/>
          <w:sz w:val="24"/>
          <w:szCs w:val="24"/>
          <w:lang w:eastAsia="ru-RU"/>
        </w:rPr>
        <w:t>растения произрастающие в посевах культурных растений против воли человека, которые снижают  урожай возделываемых культур и ухудшают качество получаемой продукции</w:t>
      </w:r>
    </w:p>
    <w:p w:rsidR="00A15A47" w:rsidRPr="00A15A47" w:rsidRDefault="00A15A47" w:rsidP="00A15A47">
      <w:pPr>
        <w:pBdr>
          <w:bottom w:val="single" w:sz="4" w:space="0" w:color="A2A9B1"/>
        </w:pBdr>
        <w:shd w:val="clear" w:color="auto" w:fill="FFFFFF"/>
        <w:spacing w:before="240" w:beforeAutospacing="1" w:after="60" w:line="240" w:lineRule="auto"/>
        <w:ind w:left="384"/>
        <w:outlineLvl w:val="1"/>
        <w:rPr>
          <w:rFonts w:ascii="Times New Roman" w:eastAsia="Times New Roman" w:hAnsi="Times New Roman" w:cs="Times New Roman"/>
          <w:color w:val="000000"/>
          <w:sz w:val="24"/>
          <w:szCs w:val="24"/>
          <w:lang w:eastAsia="ru-RU"/>
        </w:rPr>
      </w:pPr>
      <w:r w:rsidRPr="00A15A47">
        <w:rPr>
          <w:rFonts w:ascii="Times New Roman" w:eastAsia="Times New Roman" w:hAnsi="Times New Roman" w:cs="Times New Roman"/>
          <w:color w:val="000000"/>
          <w:sz w:val="24"/>
          <w:szCs w:val="24"/>
          <w:lang w:eastAsia="ru-RU"/>
        </w:rPr>
        <w:t>Биологические особенности сорняк</w:t>
      </w:r>
      <w:r>
        <w:rPr>
          <w:rFonts w:ascii="Times New Roman" w:eastAsia="Times New Roman" w:hAnsi="Times New Roman" w:cs="Times New Roman"/>
          <w:color w:val="000000"/>
          <w:sz w:val="24"/>
          <w:szCs w:val="24"/>
          <w:lang w:eastAsia="ru-RU"/>
        </w:rPr>
        <w:t>ов</w:t>
      </w:r>
    </w:p>
    <w:p w:rsidR="00A15A47" w:rsidRPr="00A15A47" w:rsidRDefault="00A15A47" w:rsidP="00A15A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Высокая семенная продуктивность</w:t>
      </w:r>
    </w:p>
    <w:p w:rsidR="00A15A47" w:rsidRPr="00A15A47" w:rsidRDefault="00A15A47" w:rsidP="00A15A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Различные способы распространения</w:t>
      </w:r>
    </w:p>
    <w:p w:rsidR="00A15A47" w:rsidRPr="00A15A47" w:rsidRDefault="00A15A47" w:rsidP="00A15A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Высокая сохранность семян в почве</w:t>
      </w:r>
    </w:p>
    <w:p w:rsidR="00A15A47" w:rsidRPr="00A15A47" w:rsidRDefault="00A15A47" w:rsidP="00A15A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Наличие периода биологического покоя</w:t>
      </w:r>
    </w:p>
    <w:p w:rsidR="00A15A47" w:rsidRPr="00A15A47" w:rsidRDefault="00A15A47" w:rsidP="00A15A47">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Способность размножаться вегетативным путём</w:t>
      </w:r>
    </w:p>
    <w:p w:rsidR="00A15A47" w:rsidRPr="00A15A47" w:rsidRDefault="00A15A47" w:rsidP="00A15A47">
      <w:pPr>
        <w:pBdr>
          <w:bottom w:val="single" w:sz="4"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sidRPr="0010154A">
        <w:rPr>
          <w:rFonts w:ascii="Times New Roman" w:eastAsia="Times New Roman" w:hAnsi="Times New Roman" w:cs="Times New Roman"/>
          <w:b/>
          <w:color w:val="000000"/>
          <w:sz w:val="24"/>
          <w:szCs w:val="24"/>
          <w:lang w:eastAsia="ru-RU"/>
        </w:rPr>
        <w:lastRenderedPageBreak/>
        <w:t>Ущерб</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Сорняки наносят огромный экономический ущерб не только сельскому, но и всему хозяйству страны. Они оказы</w:t>
      </w:r>
      <w:r w:rsidRPr="00A15A47">
        <w:rPr>
          <w:rFonts w:ascii="Times New Roman" w:eastAsia="Times New Roman" w:hAnsi="Times New Roman" w:cs="Times New Roman"/>
          <w:color w:val="222222"/>
          <w:sz w:val="24"/>
          <w:szCs w:val="24"/>
          <w:lang w:eastAsia="ru-RU"/>
        </w:rPr>
        <w:softHyphen/>
        <w:t>вают прямой и косвенный вред, количественное и качественное отрицательное влияние на урожай возделываемых культур.</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Прямое отрицательное влияние сорняков на величину урожая</w:t>
      </w:r>
      <w:r w:rsidRPr="00A15A47">
        <w:rPr>
          <w:rFonts w:ascii="Times New Roman" w:eastAsia="Times New Roman" w:hAnsi="Times New Roman" w:cs="Times New Roman"/>
          <w:color w:val="222222"/>
          <w:sz w:val="24"/>
          <w:szCs w:val="24"/>
          <w:lang w:eastAsia="ru-RU"/>
        </w:rPr>
        <w:t> состоит в том, что сорняки снижают плодородие почвы, расходуя из почвы воду и элементы питания растений. Так, донник жел</w:t>
      </w:r>
      <w:r w:rsidRPr="00A15A47">
        <w:rPr>
          <w:rFonts w:ascii="Times New Roman" w:eastAsia="Times New Roman" w:hAnsi="Times New Roman" w:cs="Times New Roman"/>
          <w:color w:val="222222"/>
          <w:sz w:val="24"/>
          <w:szCs w:val="24"/>
          <w:lang w:eastAsia="ru-RU"/>
        </w:rPr>
        <w:softHyphen/>
        <w:t>тый в полтора раза, а полынь горькая в два раза больше потреб</w:t>
      </w:r>
      <w:r w:rsidRPr="00A15A47">
        <w:rPr>
          <w:rFonts w:ascii="Times New Roman" w:eastAsia="Times New Roman" w:hAnsi="Times New Roman" w:cs="Times New Roman"/>
          <w:color w:val="222222"/>
          <w:sz w:val="24"/>
          <w:szCs w:val="24"/>
          <w:lang w:eastAsia="ru-RU"/>
        </w:rPr>
        <w:softHyphen/>
        <w:t>ляют воды из почвы, чем пшеница. Осот розовый (бодяк поле</w:t>
      </w:r>
      <w:r w:rsidRPr="00A15A47">
        <w:rPr>
          <w:rFonts w:ascii="Times New Roman" w:eastAsia="Times New Roman" w:hAnsi="Times New Roman" w:cs="Times New Roman"/>
          <w:color w:val="222222"/>
          <w:sz w:val="24"/>
          <w:szCs w:val="24"/>
          <w:lang w:eastAsia="ru-RU"/>
        </w:rPr>
        <w:softHyphen/>
        <w:t>вой) выносит из почвы азота в полтора раза больше, а калия в два раза больше, чем зерновые культуры.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Сорняки преимущественно имеют более мощную корневую систему, что дает им возможность потреблять значительно больше воды и элементов питания, чем потребляют многие культурные растения. Так, корни донника жёлтого иногда проникают в почву на глубину 5,5 м. Корни осота розового в первый год жизни до</w:t>
      </w:r>
      <w:r w:rsidRPr="00A15A47">
        <w:rPr>
          <w:rFonts w:ascii="Times New Roman" w:eastAsia="Times New Roman" w:hAnsi="Times New Roman" w:cs="Times New Roman"/>
          <w:color w:val="222222"/>
          <w:sz w:val="24"/>
          <w:szCs w:val="24"/>
          <w:lang w:eastAsia="ru-RU"/>
        </w:rPr>
        <w:softHyphen/>
        <w:t>стигают глубины 3,5 м, на второй — 5,75 м, а на третий год −7,2 м.</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Следовательно, средства, применяемые в борьбе с засухой, при наличии сорняков не достигают цели</w:t>
      </w:r>
      <w:r w:rsidRPr="00A15A47">
        <w:rPr>
          <w:rFonts w:ascii="Times New Roman" w:eastAsia="Times New Roman" w:hAnsi="Times New Roman" w:cs="Times New Roman"/>
          <w:color w:val="222222"/>
          <w:sz w:val="24"/>
          <w:szCs w:val="24"/>
          <w:lang w:eastAsia="ru-RU"/>
        </w:rPr>
        <w:t>, то есть сорняки расходуют огромное количество воды и ставят культурные растения в усло</w:t>
      </w:r>
      <w:r w:rsidRPr="00A15A47">
        <w:rPr>
          <w:rFonts w:ascii="Times New Roman" w:eastAsia="Times New Roman" w:hAnsi="Times New Roman" w:cs="Times New Roman"/>
          <w:color w:val="222222"/>
          <w:sz w:val="24"/>
          <w:szCs w:val="24"/>
          <w:lang w:eastAsia="ru-RU"/>
        </w:rPr>
        <w:softHyphen/>
        <w:t>вия её недостатка.</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В условиях достаточного увлажнения сорняки, развивая огром</w:t>
      </w:r>
      <w:r w:rsidRPr="00A15A47">
        <w:rPr>
          <w:rFonts w:ascii="Times New Roman" w:eastAsia="Times New Roman" w:hAnsi="Times New Roman" w:cs="Times New Roman"/>
          <w:color w:val="222222"/>
          <w:sz w:val="24"/>
          <w:szCs w:val="24"/>
          <w:lang w:eastAsia="ru-RU"/>
        </w:rPr>
        <w:softHyphen/>
        <w:t>ную вегетативную массу, затеняют и угнетают культурные расте</w:t>
      </w:r>
      <w:r w:rsidRPr="00A15A47">
        <w:rPr>
          <w:rFonts w:ascii="Times New Roman" w:eastAsia="Times New Roman" w:hAnsi="Times New Roman" w:cs="Times New Roman"/>
          <w:color w:val="222222"/>
          <w:sz w:val="24"/>
          <w:szCs w:val="24"/>
          <w:lang w:eastAsia="ru-RU"/>
        </w:rPr>
        <w:softHyphen/>
        <w:t>ния. Это приводит к понижению температуры поверхности почвы на 1—2°С, что отрицательно сказывается на полезной микробио</w:t>
      </w:r>
      <w:r w:rsidRPr="00A15A47">
        <w:rPr>
          <w:rFonts w:ascii="Times New Roman" w:eastAsia="Times New Roman" w:hAnsi="Times New Roman" w:cs="Times New Roman"/>
          <w:color w:val="222222"/>
          <w:sz w:val="24"/>
          <w:szCs w:val="24"/>
          <w:lang w:eastAsia="ru-RU"/>
        </w:rPr>
        <w:softHyphen/>
        <w:t>логической деятельности почвы, затягивается вегетация растений, особенно в районах короткого лета.</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Такие сорняки, как вьюнок полевой, горец вьюнковый обвива</w:t>
      </w:r>
      <w:r w:rsidRPr="00A15A47">
        <w:rPr>
          <w:rFonts w:ascii="Times New Roman" w:eastAsia="Times New Roman" w:hAnsi="Times New Roman" w:cs="Times New Roman"/>
          <w:color w:val="222222"/>
          <w:sz w:val="24"/>
          <w:szCs w:val="24"/>
          <w:lang w:eastAsia="ru-RU"/>
        </w:rPr>
        <w:softHyphen/>
        <w:t>ют стебли культурных растений и вызывают их полегание, за</w:t>
      </w:r>
      <w:r w:rsidRPr="00A15A47">
        <w:rPr>
          <w:rFonts w:ascii="Times New Roman" w:eastAsia="Times New Roman" w:hAnsi="Times New Roman" w:cs="Times New Roman"/>
          <w:color w:val="222222"/>
          <w:sz w:val="24"/>
          <w:szCs w:val="24"/>
          <w:lang w:eastAsia="ru-RU"/>
        </w:rPr>
        <w:softHyphen/>
        <w:t>трудняют уборку зерновых культур.</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Снижение качества урожая от сорняков проявляется во мно</w:t>
      </w:r>
      <w:r w:rsidRPr="00A15A47">
        <w:rPr>
          <w:rFonts w:ascii="Times New Roman" w:eastAsia="Times New Roman" w:hAnsi="Times New Roman" w:cs="Times New Roman"/>
          <w:b/>
          <w:bCs/>
          <w:color w:val="222222"/>
          <w:sz w:val="24"/>
          <w:szCs w:val="24"/>
          <w:lang w:eastAsia="ru-RU"/>
        </w:rPr>
        <w:softHyphen/>
        <w:t>гих направлениях</w:t>
      </w:r>
      <w:r w:rsidRPr="00A15A47">
        <w:rPr>
          <w:rFonts w:ascii="Times New Roman" w:eastAsia="Times New Roman" w:hAnsi="Times New Roman" w:cs="Times New Roman"/>
          <w:color w:val="222222"/>
          <w:sz w:val="24"/>
          <w:szCs w:val="24"/>
          <w:lang w:eastAsia="ru-RU"/>
        </w:rPr>
        <w:t>. Так, наличие в муке даже незначительного количества размолотых семян таких сорняков, как куколя, плеве</w:t>
      </w:r>
      <w:r w:rsidRPr="00A15A47">
        <w:rPr>
          <w:rFonts w:ascii="Times New Roman" w:eastAsia="Times New Roman" w:hAnsi="Times New Roman" w:cs="Times New Roman"/>
          <w:color w:val="222222"/>
          <w:sz w:val="24"/>
          <w:szCs w:val="24"/>
          <w:lang w:eastAsia="ru-RU"/>
        </w:rPr>
        <w:softHyphen/>
        <w:t>ла опьяняющего, белены, горчака розового, превращает её в про</w:t>
      </w:r>
      <w:r w:rsidRPr="00A15A47">
        <w:rPr>
          <w:rFonts w:ascii="Times New Roman" w:eastAsia="Times New Roman" w:hAnsi="Times New Roman" w:cs="Times New Roman"/>
          <w:color w:val="222222"/>
          <w:sz w:val="24"/>
          <w:szCs w:val="24"/>
          <w:lang w:eastAsia="ru-RU"/>
        </w:rPr>
        <w:softHyphen/>
        <w:t>дукт, непригодный для употребления человеком и животными вследствие содержания вредных для организма соединений.</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Лютик едкий, хвощ полевой, горчак розовый и некоторые дру</w:t>
      </w:r>
      <w:r w:rsidRPr="00A15A47">
        <w:rPr>
          <w:rFonts w:ascii="Times New Roman" w:eastAsia="Times New Roman" w:hAnsi="Times New Roman" w:cs="Times New Roman"/>
          <w:color w:val="222222"/>
          <w:sz w:val="24"/>
          <w:szCs w:val="24"/>
          <w:lang w:eastAsia="ru-RU"/>
        </w:rPr>
        <w:softHyphen/>
        <w:t>гие ядовитые растения резко снижают качество сена, продуктив</w:t>
      </w:r>
      <w:r w:rsidRPr="00A15A47">
        <w:rPr>
          <w:rFonts w:ascii="Times New Roman" w:eastAsia="Times New Roman" w:hAnsi="Times New Roman" w:cs="Times New Roman"/>
          <w:color w:val="222222"/>
          <w:sz w:val="24"/>
          <w:szCs w:val="24"/>
          <w:lang w:eastAsia="ru-RU"/>
        </w:rPr>
        <w:softHyphen/>
        <w:t>ность пастбищ и могут вызывать отравления животных. Донник жёлтый, полынь горькая и другие сорняки придают горький при</w:t>
      </w:r>
      <w:r w:rsidRPr="00A15A47">
        <w:rPr>
          <w:rFonts w:ascii="Times New Roman" w:eastAsia="Times New Roman" w:hAnsi="Times New Roman" w:cs="Times New Roman"/>
          <w:color w:val="222222"/>
          <w:sz w:val="24"/>
          <w:szCs w:val="24"/>
          <w:lang w:eastAsia="ru-RU"/>
        </w:rPr>
        <w:softHyphen/>
        <w:t>вкус молоку и даже маслу, приготовленному из такого молока. Зерна костреца ржаного, размолотого вместе с зернами ржи, вы</w:t>
      </w:r>
      <w:r w:rsidRPr="00A15A47">
        <w:rPr>
          <w:rFonts w:ascii="Times New Roman" w:eastAsia="Times New Roman" w:hAnsi="Times New Roman" w:cs="Times New Roman"/>
          <w:color w:val="222222"/>
          <w:sz w:val="24"/>
          <w:szCs w:val="24"/>
          <w:lang w:eastAsia="ru-RU"/>
        </w:rPr>
        <w:softHyphen/>
        <w:t>зывают быстрое черствление хлеба.</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Марь белая, головки полыни, зеленые листья донника затруд</w:t>
      </w:r>
      <w:r w:rsidRPr="00A15A47">
        <w:rPr>
          <w:rFonts w:ascii="Times New Roman" w:eastAsia="Times New Roman" w:hAnsi="Times New Roman" w:cs="Times New Roman"/>
          <w:color w:val="222222"/>
          <w:sz w:val="24"/>
          <w:szCs w:val="24"/>
          <w:lang w:eastAsia="ru-RU"/>
        </w:rPr>
        <w:softHyphen/>
        <w:t>няют обмолот хлебной массы, повышают влажность вымолочен</w:t>
      </w:r>
      <w:r w:rsidRPr="00A15A47">
        <w:rPr>
          <w:rFonts w:ascii="Times New Roman" w:eastAsia="Times New Roman" w:hAnsi="Times New Roman" w:cs="Times New Roman"/>
          <w:color w:val="222222"/>
          <w:sz w:val="24"/>
          <w:szCs w:val="24"/>
          <w:lang w:eastAsia="ru-RU"/>
        </w:rPr>
        <w:softHyphen/>
        <w:t>ного зерна, что вызывает дополнительные затраты на просушку и очистку вороха (зерновой массы).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На засоренных посевах у подсолнечника, пшеницы, овса, про</w:t>
      </w:r>
      <w:r w:rsidRPr="00A15A47">
        <w:rPr>
          <w:rFonts w:ascii="Times New Roman" w:eastAsia="Times New Roman" w:hAnsi="Times New Roman" w:cs="Times New Roman"/>
          <w:color w:val="222222"/>
          <w:sz w:val="24"/>
          <w:szCs w:val="24"/>
          <w:lang w:eastAsia="ru-RU"/>
        </w:rPr>
        <w:softHyphen/>
        <w:t>са резко снижается содержание масла, белка, увеличивается лузжистость проса, овса, подсолнечника.</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Косвенно вредное влияние сорняков на величину и качество урожая</w:t>
      </w:r>
      <w:r w:rsidRPr="00A15A47">
        <w:rPr>
          <w:rFonts w:ascii="Times New Roman" w:eastAsia="Times New Roman" w:hAnsi="Times New Roman" w:cs="Times New Roman"/>
          <w:color w:val="222222"/>
          <w:sz w:val="24"/>
          <w:szCs w:val="24"/>
          <w:lang w:eastAsia="ru-RU"/>
        </w:rPr>
        <w:t> проявляется в том, что они служат базой для размноже</w:t>
      </w:r>
      <w:r w:rsidRPr="00A15A47">
        <w:rPr>
          <w:rFonts w:ascii="Times New Roman" w:eastAsia="Times New Roman" w:hAnsi="Times New Roman" w:cs="Times New Roman"/>
          <w:color w:val="222222"/>
          <w:sz w:val="24"/>
          <w:szCs w:val="24"/>
          <w:lang w:eastAsia="ru-RU"/>
        </w:rPr>
        <w:softHyphen/>
        <w:t>ния и развития многих болезней и вредителей сельскохозяйствен</w:t>
      </w:r>
      <w:r w:rsidRPr="00A15A47">
        <w:rPr>
          <w:rFonts w:ascii="Times New Roman" w:eastAsia="Times New Roman" w:hAnsi="Times New Roman" w:cs="Times New Roman"/>
          <w:color w:val="222222"/>
          <w:sz w:val="24"/>
          <w:szCs w:val="24"/>
          <w:lang w:eastAsia="ru-RU"/>
        </w:rPr>
        <w:softHyphen/>
        <w:t>ных культур. Так, вьюнок полевой способствует размножению лу</w:t>
      </w:r>
      <w:r w:rsidRPr="00A15A47">
        <w:rPr>
          <w:rFonts w:ascii="Times New Roman" w:eastAsia="Times New Roman" w:hAnsi="Times New Roman" w:cs="Times New Roman"/>
          <w:color w:val="222222"/>
          <w:sz w:val="24"/>
          <w:szCs w:val="24"/>
          <w:lang w:eastAsia="ru-RU"/>
        </w:rPr>
        <w:softHyphen/>
        <w:t>гового мотылька и озимой совки, которые откладывают яички на его листьях. Личинка гороховой зерновой совки питается ли</w:t>
      </w:r>
      <w:r w:rsidRPr="00A15A47">
        <w:rPr>
          <w:rFonts w:ascii="Times New Roman" w:eastAsia="Times New Roman" w:hAnsi="Times New Roman" w:cs="Times New Roman"/>
          <w:color w:val="222222"/>
          <w:sz w:val="24"/>
          <w:szCs w:val="24"/>
          <w:lang w:eastAsia="ru-RU"/>
        </w:rPr>
        <w:softHyphen/>
        <w:t>стьями чертополоха, лебеда — излюбленное растение для долго</w:t>
      </w:r>
      <w:r w:rsidRPr="00A15A47">
        <w:rPr>
          <w:rFonts w:ascii="Times New Roman" w:eastAsia="Times New Roman" w:hAnsi="Times New Roman" w:cs="Times New Roman"/>
          <w:color w:val="222222"/>
          <w:sz w:val="24"/>
          <w:szCs w:val="24"/>
          <w:lang w:eastAsia="ru-RU"/>
        </w:rPr>
        <w:softHyphen/>
        <w:t>носика. Паслен является передатчиком рака картофеля.</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Сорняки семейства капустных способствуют распространению многих болезней (ложная мучнистая роса), а также вредителей (земляная блоха и др.) культурных растений.</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lastRenderedPageBreak/>
        <w:t>Очень распространенный паразитный сорняк подсолнечника, томатов, табака — заразиха — паразитирует также на полыни, дурнишнике, ромашке непахучей и др.</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Сорняки сильно затрудняют проведение многих сельскохозяй</w:t>
      </w:r>
      <w:r w:rsidRPr="00A15A47">
        <w:rPr>
          <w:rFonts w:ascii="Times New Roman" w:eastAsia="Times New Roman" w:hAnsi="Times New Roman" w:cs="Times New Roman"/>
          <w:b/>
          <w:bCs/>
          <w:color w:val="222222"/>
          <w:sz w:val="24"/>
          <w:szCs w:val="24"/>
          <w:lang w:eastAsia="ru-RU"/>
        </w:rPr>
        <w:softHyphen/>
        <w:t>ственных работ</w:t>
      </w:r>
      <w:r w:rsidRPr="00A15A47">
        <w:rPr>
          <w:rFonts w:ascii="Times New Roman" w:eastAsia="Times New Roman" w:hAnsi="Times New Roman" w:cs="Times New Roman"/>
          <w:color w:val="222222"/>
          <w:sz w:val="24"/>
          <w:szCs w:val="24"/>
          <w:lang w:eastAsia="ru-RU"/>
        </w:rPr>
        <w:t>. Так, толстостебельные сорняки (донники, осоты) нередко вызывают порчу ножей жатки комбайна при уборке зер</w:t>
      </w:r>
      <w:r w:rsidRPr="00A15A47">
        <w:rPr>
          <w:rFonts w:ascii="Times New Roman" w:eastAsia="Times New Roman" w:hAnsi="Times New Roman" w:cs="Times New Roman"/>
          <w:color w:val="222222"/>
          <w:sz w:val="24"/>
          <w:szCs w:val="24"/>
          <w:lang w:eastAsia="ru-RU"/>
        </w:rPr>
        <w:softHyphen/>
        <w:t>новых культур. Примесь зелёной массы сорняков растягивает сроки уборки зерновых. Зелёная масса сорняков забивает сепари</w:t>
      </w:r>
      <w:r w:rsidRPr="00A15A47">
        <w:rPr>
          <w:rFonts w:ascii="Times New Roman" w:eastAsia="Times New Roman" w:hAnsi="Times New Roman" w:cs="Times New Roman"/>
          <w:color w:val="222222"/>
          <w:sz w:val="24"/>
          <w:szCs w:val="24"/>
          <w:lang w:eastAsia="ru-RU"/>
        </w:rPr>
        <w:softHyphen/>
        <w:t>рующие органы молотилки комбайна и вызывает частые их по</w:t>
      </w:r>
      <w:r w:rsidRPr="00A15A47">
        <w:rPr>
          <w:rFonts w:ascii="Times New Roman" w:eastAsia="Times New Roman" w:hAnsi="Times New Roman" w:cs="Times New Roman"/>
          <w:color w:val="222222"/>
          <w:sz w:val="24"/>
          <w:szCs w:val="24"/>
          <w:lang w:eastAsia="ru-RU"/>
        </w:rPr>
        <w:softHyphen/>
        <w:t>ломки.</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Сильная засоренность поля корневищными и корнеотпрысковыми сорняками вызывает повышенное тяговое сопротивление почвообрабатывающих орудий, а также увеличение количества приемов обработки почвы и затрат на обработку.</w:t>
      </w:r>
    </w:p>
    <w:p w:rsidR="00A15A47" w:rsidRPr="00A15A47" w:rsidRDefault="00A15A47" w:rsidP="00A15A47">
      <w:pPr>
        <w:shd w:val="clear" w:color="auto" w:fill="F8F9FA"/>
        <w:spacing w:after="0" w:line="240" w:lineRule="auto"/>
        <w:jc w:val="center"/>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noProof/>
          <w:color w:val="0B0080"/>
          <w:sz w:val="24"/>
          <w:szCs w:val="24"/>
          <w:lang w:eastAsia="ru-RU"/>
        </w:rPr>
        <w:drawing>
          <wp:inline distT="0" distB="0" distL="0" distR="0">
            <wp:extent cx="2095500" cy="1397000"/>
            <wp:effectExtent l="19050" t="0" r="0" b="0"/>
            <wp:docPr id="1" name="Рисунок 1" descr="https://upload.wikimedia.org/wikipedia/commons/thumb/4/4c/Sonchus-oleraceus-flowers.JPG/220px-Sonchus-oleraceus-flower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c/Sonchus-oleraceus-flowers.JPG/220px-Sonchus-oleraceus-flowers.JPG">
                      <a:hlinkClick r:id="rId6"/>
                    </pic:cNvPr>
                    <pic:cNvPicPr>
                      <a:picLocks noChangeAspect="1" noChangeArrowheads="1"/>
                    </pic:cNvPicPr>
                  </pic:nvPicPr>
                  <pic:blipFill>
                    <a:blip r:embed="rId7" cstate="print"/>
                    <a:srcRect/>
                    <a:stretch>
                      <a:fillRect/>
                    </a:stretch>
                  </pic:blipFill>
                  <pic:spPr bwMode="auto">
                    <a:xfrm>
                      <a:off x="0" y="0"/>
                      <a:ext cx="2095500" cy="1397000"/>
                    </a:xfrm>
                    <a:prstGeom prst="rect">
                      <a:avLst/>
                    </a:prstGeom>
                    <a:noFill/>
                    <a:ln w="9525">
                      <a:noFill/>
                      <a:miter lim="800000"/>
                      <a:headEnd/>
                      <a:tailEnd/>
                    </a:ln>
                  </pic:spPr>
                </pic:pic>
              </a:graphicData>
            </a:graphic>
          </wp:inline>
        </w:drawing>
      </w:r>
    </w:p>
    <w:p w:rsidR="00A15A47" w:rsidRPr="00A15A47" w:rsidRDefault="00E84471" w:rsidP="00A15A47">
      <w:pPr>
        <w:shd w:val="clear" w:color="auto" w:fill="F8F9FA"/>
        <w:spacing w:line="336" w:lineRule="atLeast"/>
        <w:rPr>
          <w:rFonts w:ascii="Times New Roman" w:eastAsia="Times New Roman" w:hAnsi="Times New Roman" w:cs="Times New Roman"/>
          <w:color w:val="0D0D0D" w:themeColor="text1" w:themeTint="F2"/>
          <w:sz w:val="24"/>
          <w:szCs w:val="24"/>
          <w:lang w:eastAsia="ru-RU"/>
        </w:rPr>
      </w:pPr>
      <w:hyperlink r:id="rId8" w:tooltip="Осот огородный" w:history="1">
        <w:r w:rsidR="00A15A47" w:rsidRPr="0010154A">
          <w:rPr>
            <w:rFonts w:ascii="Times New Roman" w:eastAsia="Times New Roman" w:hAnsi="Times New Roman" w:cs="Times New Roman"/>
            <w:color w:val="0D0D0D" w:themeColor="text1" w:themeTint="F2"/>
            <w:sz w:val="24"/>
            <w:szCs w:val="24"/>
            <w:u w:val="single"/>
            <w:lang w:eastAsia="ru-RU"/>
          </w:rPr>
          <w:t>Осот огородный</w:t>
        </w:r>
      </w:hyperlink>
    </w:p>
    <w:p w:rsidR="00A15A47" w:rsidRPr="00A15A47" w:rsidRDefault="00A15A47" w:rsidP="00A15A47">
      <w:pPr>
        <w:pBdr>
          <w:bottom w:val="single" w:sz="4" w:space="0" w:color="A2A9B1"/>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A15A47">
        <w:rPr>
          <w:rFonts w:ascii="Times New Roman" w:eastAsia="Times New Roman" w:hAnsi="Times New Roman" w:cs="Times New Roman"/>
          <w:color w:val="000000"/>
          <w:sz w:val="24"/>
          <w:szCs w:val="24"/>
          <w:lang w:eastAsia="ru-RU"/>
        </w:rPr>
        <w:t>Классификация по биогруппам</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Ботаническая классификация </w:t>
      </w:r>
      <w:hyperlink r:id="rId9" w:tooltip="Растение" w:history="1">
        <w:r w:rsidRPr="0010154A">
          <w:rPr>
            <w:rFonts w:ascii="Times New Roman" w:eastAsia="Times New Roman" w:hAnsi="Times New Roman" w:cs="Times New Roman"/>
            <w:color w:val="0D0D0D" w:themeColor="text1" w:themeTint="F2"/>
            <w:sz w:val="24"/>
            <w:szCs w:val="24"/>
            <w:u w:val="single"/>
            <w:lang w:eastAsia="ru-RU"/>
          </w:rPr>
          <w:t>растений</w:t>
        </w:r>
      </w:hyperlink>
      <w:r w:rsidRPr="00A15A47">
        <w:rPr>
          <w:rFonts w:ascii="Times New Roman" w:eastAsia="Times New Roman" w:hAnsi="Times New Roman" w:cs="Times New Roman"/>
          <w:color w:val="222222"/>
          <w:sz w:val="24"/>
          <w:szCs w:val="24"/>
          <w:lang w:eastAsia="ru-RU"/>
        </w:rPr>
        <w:t> не подходит для практической деятельности по борьбе с сорняками. Поэтому сорные растения классифицируют по особенностям </w:t>
      </w:r>
      <w:hyperlink r:id="rId10" w:tooltip="Рост" w:history="1">
        <w:r w:rsidRPr="0010154A">
          <w:rPr>
            <w:rFonts w:ascii="Times New Roman" w:eastAsia="Times New Roman" w:hAnsi="Times New Roman" w:cs="Times New Roman"/>
            <w:color w:val="0D0D0D" w:themeColor="text1" w:themeTint="F2"/>
            <w:sz w:val="24"/>
            <w:szCs w:val="24"/>
            <w:u w:val="single"/>
            <w:lang w:eastAsia="ru-RU"/>
          </w:rPr>
          <w:t>роста</w:t>
        </w:r>
      </w:hyperlink>
      <w:r w:rsidRPr="00A15A47">
        <w:rPr>
          <w:rFonts w:ascii="Times New Roman" w:eastAsia="Times New Roman" w:hAnsi="Times New Roman" w:cs="Times New Roman"/>
          <w:color w:val="0D0D0D" w:themeColor="text1" w:themeTint="F2"/>
          <w:sz w:val="24"/>
          <w:szCs w:val="24"/>
          <w:lang w:eastAsia="ru-RU"/>
        </w:rPr>
        <w:t>, </w:t>
      </w:r>
      <w:hyperlink r:id="rId11" w:tooltip="Размножение" w:history="1">
        <w:r w:rsidRPr="0010154A">
          <w:rPr>
            <w:rFonts w:ascii="Times New Roman" w:eastAsia="Times New Roman" w:hAnsi="Times New Roman" w:cs="Times New Roman"/>
            <w:color w:val="0D0D0D" w:themeColor="text1" w:themeTint="F2"/>
            <w:sz w:val="24"/>
            <w:szCs w:val="24"/>
            <w:u w:val="single"/>
            <w:lang w:eastAsia="ru-RU"/>
          </w:rPr>
          <w:t>размножения</w:t>
        </w:r>
      </w:hyperlink>
      <w:r w:rsidRPr="00A15A47">
        <w:rPr>
          <w:rFonts w:ascii="Times New Roman" w:eastAsia="Times New Roman" w:hAnsi="Times New Roman" w:cs="Times New Roman"/>
          <w:color w:val="222222"/>
          <w:sz w:val="24"/>
          <w:szCs w:val="24"/>
          <w:lang w:eastAsia="ru-RU"/>
        </w:rPr>
        <w:t>, распространения и возобновления, то есть, по биогруппам.</w:t>
      </w:r>
    </w:p>
    <w:p w:rsidR="00A15A47" w:rsidRPr="00A15A47" w:rsidRDefault="00E84471" w:rsidP="00A15A47">
      <w:pPr>
        <w:shd w:val="clear" w:color="auto" w:fill="FFFFFF"/>
        <w:spacing w:before="72" w:after="0" w:line="240" w:lineRule="auto"/>
        <w:outlineLvl w:val="2"/>
        <w:rPr>
          <w:rFonts w:ascii="Times New Roman" w:eastAsia="Times New Roman" w:hAnsi="Times New Roman" w:cs="Times New Roman"/>
          <w:b/>
          <w:bCs/>
          <w:color w:val="0D0D0D" w:themeColor="text1" w:themeTint="F2"/>
          <w:sz w:val="24"/>
          <w:szCs w:val="24"/>
          <w:lang w:eastAsia="ru-RU"/>
        </w:rPr>
      </w:pPr>
      <w:hyperlink r:id="rId12" w:tooltip="Паразиты" w:history="1">
        <w:r w:rsidR="00A15A47" w:rsidRPr="0010154A">
          <w:rPr>
            <w:rFonts w:ascii="Times New Roman" w:eastAsia="Times New Roman" w:hAnsi="Times New Roman" w:cs="Times New Roman"/>
            <w:b/>
            <w:bCs/>
            <w:color w:val="0D0D0D" w:themeColor="text1" w:themeTint="F2"/>
            <w:sz w:val="24"/>
            <w:szCs w:val="24"/>
            <w:u w:val="single"/>
            <w:lang w:eastAsia="ru-RU"/>
          </w:rPr>
          <w:t>Паразиты</w:t>
        </w:r>
      </w:hyperlink>
    </w:p>
    <w:p w:rsidR="00A15A47" w:rsidRPr="00A15A47" w:rsidRDefault="00A15A47" w:rsidP="00A15A47">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Стеблевые паразиты.</w:t>
      </w:r>
      <w:r w:rsidRPr="00A15A47">
        <w:rPr>
          <w:rFonts w:ascii="Times New Roman" w:eastAsia="Times New Roman" w:hAnsi="Times New Roman" w:cs="Times New Roman"/>
          <w:color w:val="222222"/>
          <w:sz w:val="24"/>
          <w:szCs w:val="24"/>
          <w:lang w:eastAsia="ru-RU"/>
        </w:rPr>
        <w:t> Представитель — </w:t>
      </w:r>
      <w:hyperlink r:id="rId13" w:tooltip="Повилика" w:history="1">
        <w:r w:rsidRPr="0010154A">
          <w:rPr>
            <w:rFonts w:ascii="Times New Roman" w:eastAsia="Times New Roman" w:hAnsi="Times New Roman" w:cs="Times New Roman"/>
            <w:color w:val="0D0D0D" w:themeColor="text1" w:themeTint="F2"/>
            <w:sz w:val="24"/>
            <w:szCs w:val="24"/>
            <w:u w:val="single"/>
            <w:lang w:eastAsia="ru-RU"/>
          </w:rPr>
          <w:t>повилика</w:t>
        </w:r>
      </w:hyperlink>
      <w:r w:rsidRPr="00A15A47">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Корневые паразиты.</w:t>
      </w:r>
      <w:r w:rsidRPr="00A15A47">
        <w:rPr>
          <w:rFonts w:ascii="Times New Roman" w:eastAsia="Times New Roman" w:hAnsi="Times New Roman" w:cs="Times New Roman"/>
          <w:color w:val="222222"/>
          <w:sz w:val="24"/>
          <w:szCs w:val="24"/>
          <w:lang w:eastAsia="ru-RU"/>
        </w:rPr>
        <w:t> Представитель — </w:t>
      </w:r>
      <w:hyperlink r:id="rId14" w:tooltip="Заразиха" w:history="1">
        <w:r w:rsidRPr="0010154A">
          <w:rPr>
            <w:rFonts w:ascii="Times New Roman" w:eastAsia="Times New Roman" w:hAnsi="Times New Roman" w:cs="Times New Roman"/>
            <w:color w:val="1D1B11" w:themeColor="background2" w:themeShade="1A"/>
            <w:sz w:val="24"/>
            <w:szCs w:val="24"/>
            <w:u w:val="single"/>
            <w:lang w:eastAsia="ru-RU"/>
          </w:rPr>
          <w:t>заразиха</w:t>
        </w:r>
      </w:hyperlink>
      <w:r w:rsidRPr="00A15A47">
        <w:rPr>
          <w:rFonts w:ascii="Times New Roman" w:eastAsia="Times New Roman" w:hAnsi="Times New Roman" w:cs="Times New Roman"/>
          <w:color w:val="1D1B11" w:themeColor="background2" w:themeShade="1A"/>
          <w:sz w:val="24"/>
          <w:szCs w:val="24"/>
          <w:lang w:eastAsia="ru-RU"/>
        </w:rPr>
        <w:t>.</w:t>
      </w:r>
    </w:p>
    <w:p w:rsidR="00A15A47" w:rsidRPr="00A15A47" w:rsidRDefault="00A15A47" w:rsidP="00A15A4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Непаразиты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Одно- и двулетние</w:t>
      </w:r>
    </w:p>
    <w:p w:rsidR="00A15A47" w:rsidRPr="00A15A47" w:rsidRDefault="00A15A47" w:rsidP="00A15A4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Эфемеры</w:t>
      </w:r>
      <w:r w:rsidRPr="00A15A47">
        <w:rPr>
          <w:rFonts w:ascii="Times New Roman" w:eastAsia="Times New Roman" w:hAnsi="Times New Roman" w:cs="Times New Roman"/>
          <w:color w:val="222222"/>
          <w:sz w:val="24"/>
          <w:szCs w:val="24"/>
          <w:lang w:eastAsia="ru-RU"/>
        </w:rPr>
        <w:t> — растения с очень коротким </w:t>
      </w:r>
      <w:hyperlink r:id="rId15" w:tooltip="Вегетационный период" w:history="1">
        <w:r w:rsidRPr="0010154A">
          <w:rPr>
            <w:rFonts w:ascii="Times New Roman" w:eastAsia="Times New Roman" w:hAnsi="Times New Roman" w:cs="Times New Roman"/>
            <w:color w:val="0D0D0D" w:themeColor="text1" w:themeTint="F2"/>
            <w:sz w:val="24"/>
            <w:szCs w:val="24"/>
            <w:u w:val="single"/>
            <w:lang w:eastAsia="ru-RU"/>
          </w:rPr>
          <w:t>вегетационным периодом</w:t>
        </w:r>
      </w:hyperlink>
      <w:r w:rsidRPr="00A15A47">
        <w:rPr>
          <w:rFonts w:ascii="Times New Roman" w:eastAsia="Times New Roman" w:hAnsi="Times New Roman" w:cs="Times New Roman"/>
          <w:color w:val="222222"/>
          <w:sz w:val="24"/>
          <w:szCs w:val="24"/>
          <w:lang w:eastAsia="ru-RU"/>
        </w:rPr>
        <w:t>, способные давать за лето несколько</w:t>
      </w:r>
      <w:r w:rsidRPr="00A15A47">
        <w:rPr>
          <w:rFonts w:ascii="Times New Roman" w:eastAsia="Times New Roman" w:hAnsi="Times New Roman" w:cs="Times New Roman"/>
          <w:color w:val="0D0D0D" w:themeColor="text1" w:themeTint="F2"/>
          <w:sz w:val="24"/>
          <w:szCs w:val="24"/>
          <w:lang w:eastAsia="ru-RU"/>
        </w:rPr>
        <w:t> </w:t>
      </w:r>
      <w:hyperlink r:id="rId16" w:tooltip="Поколение" w:history="1">
        <w:r w:rsidRPr="0010154A">
          <w:rPr>
            <w:rFonts w:ascii="Times New Roman" w:eastAsia="Times New Roman" w:hAnsi="Times New Roman" w:cs="Times New Roman"/>
            <w:color w:val="0D0D0D" w:themeColor="text1" w:themeTint="F2"/>
            <w:sz w:val="24"/>
            <w:szCs w:val="24"/>
            <w:u w:val="single"/>
            <w:lang w:eastAsia="ru-RU"/>
          </w:rPr>
          <w:t>поколений</w:t>
        </w:r>
      </w:hyperlink>
      <w:r w:rsidRPr="00A15A47">
        <w:rPr>
          <w:rFonts w:ascii="Times New Roman" w:eastAsia="Times New Roman" w:hAnsi="Times New Roman" w:cs="Times New Roman"/>
          <w:color w:val="222222"/>
          <w:sz w:val="24"/>
          <w:szCs w:val="24"/>
          <w:lang w:eastAsia="ru-RU"/>
        </w:rPr>
        <w:t>. Представитель — </w:t>
      </w:r>
      <w:hyperlink r:id="rId17" w:tooltip="Звездчатка средняя" w:history="1">
        <w:r w:rsidRPr="00A15A47">
          <w:rPr>
            <w:rFonts w:ascii="Times New Roman" w:eastAsia="Times New Roman" w:hAnsi="Times New Roman" w:cs="Times New Roman"/>
            <w:color w:val="0B0080"/>
            <w:sz w:val="24"/>
            <w:szCs w:val="24"/>
            <w:u w:val="single"/>
            <w:lang w:eastAsia="ru-RU"/>
          </w:rPr>
          <w:t>звездчатка средняя</w:t>
        </w:r>
      </w:hyperlink>
      <w:r w:rsidRPr="00A15A47">
        <w:rPr>
          <w:rFonts w:ascii="Times New Roman" w:eastAsia="Times New Roman" w:hAnsi="Times New Roman" w:cs="Times New Roman"/>
          <w:color w:val="222222"/>
          <w:sz w:val="24"/>
          <w:szCs w:val="24"/>
          <w:lang w:eastAsia="ru-RU"/>
        </w:rPr>
        <w:t>.</w:t>
      </w:r>
    </w:p>
    <w:p w:rsidR="00A15A47" w:rsidRPr="00A15A47" w:rsidRDefault="00A15A47" w:rsidP="00A15A4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Яровые ранние</w:t>
      </w:r>
      <w:r w:rsidRPr="00A15A47">
        <w:rPr>
          <w:rFonts w:ascii="Times New Roman" w:eastAsia="Times New Roman" w:hAnsi="Times New Roman" w:cs="Times New Roman"/>
          <w:color w:val="222222"/>
          <w:sz w:val="24"/>
          <w:szCs w:val="24"/>
          <w:lang w:eastAsia="ru-RU"/>
        </w:rPr>
        <w:t> — всходят ранней </w:t>
      </w:r>
      <w:hyperlink r:id="rId18" w:tooltip="Весна" w:history="1">
        <w:r w:rsidRPr="00A15A47">
          <w:rPr>
            <w:rFonts w:ascii="Times New Roman" w:eastAsia="Times New Roman" w:hAnsi="Times New Roman" w:cs="Times New Roman"/>
            <w:color w:val="0B0080"/>
            <w:sz w:val="24"/>
            <w:szCs w:val="24"/>
            <w:u w:val="single"/>
            <w:lang w:eastAsia="ru-RU"/>
          </w:rPr>
          <w:t>весной</w:t>
        </w:r>
      </w:hyperlink>
      <w:r w:rsidRPr="00A15A47">
        <w:rPr>
          <w:rFonts w:ascii="Times New Roman" w:eastAsia="Times New Roman" w:hAnsi="Times New Roman" w:cs="Times New Roman"/>
          <w:color w:val="222222"/>
          <w:sz w:val="24"/>
          <w:szCs w:val="24"/>
          <w:lang w:eastAsia="ru-RU"/>
        </w:rPr>
        <w:t> и дают </w:t>
      </w:r>
      <w:hyperlink r:id="rId19" w:tooltip="Семена" w:history="1">
        <w:r w:rsidRPr="00A15A47">
          <w:rPr>
            <w:rFonts w:ascii="Times New Roman" w:eastAsia="Times New Roman" w:hAnsi="Times New Roman" w:cs="Times New Roman"/>
            <w:color w:val="0B0080"/>
            <w:sz w:val="24"/>
            <w:szCs w:val="24"/>
            <w:u w:val="single"/>
            <w:lang w:eastAsia="ru-RU"/>
          </w:rPr>
          <w:t>семена</w:t>
        </w:r>
      </w:hyperlink>
      <w:r w:rsidRPr="00A15A47">
        <w:rPr>
          <w:rFonts w:ascii="Times New Roman" w:eastAsia="Times New Roman" w:hAnsi="Times New Roman" w:cs="Times New Roman"/>
          <w:color w:val="222222"/>
          <w:sz w:val="24"/>
          <w:szCs w:val="24"/>
          <w:lang w:eastAsia="ru-RU"/>
        </w:rPr>
        <w:t> раньше или одновременно с основной культурой. Представители — </w:t>
      </w:r>
      <w:hyperlink r:id="rId20" w:tooltip="Желтушник левкойный" w:history="1">
        <w:r w:rsidRPr="0010154A">
          <w:rPr>
            <w:rFonts w:ascii="Times New Roman" w:eastAsia="Times New Roman" w:hAnsi="Times New Roman" w:cs="Times New Roman"/>
            <w:color w:val="1D1B11" w:themeColor="background2" w:themeShade="1A"/>
            <w:sz w:val="24"/>
            <w:szCs w:val="24"/>
            <w:u w:val="single"/>
            <w:lang w:eastAsia="ru-RU"/>
          </w:rPr>
          <w:t>желтушник левкойный</w:t>
        </w:r>
      </w:hyperlink>
      <w:r w:rsidRPr="00A15A47">
        <w:rPr>
          <w:rFonts w:ascii="Times New Roman" w:eastAsia="Times New Roman" w:hAnsi="Times New Roman" w:cs="Times New Roman"/>
          <w:color w:val="1D1B11" w:themeColor="background2" w:themeShade="1A"/>
          <w:sz w:val="24"/>
          <w:szCs w:val="24"/>
          <w:lang w:eastAsia="ru-RU"/>
        </w:rPr>
        <w:t>, </w:t>
      </w:r>
      <w:hyperlink r:id="rId21" w:tooltip="Куколь обыкновенный" w:history="1">
        <w:r w:rsidRPr="0010154A">
          <w:rPr>
            <w:rFonts w:ascii="Times New Roman" w:eastAsia="Times New Roman" w:hAnsi="Times New Roman" w:cs="Times New Roman"/>
            <w:color w:val="1D1B11" w:themeColor="background2" w:themeShade="1A"/>
            <w:sz w:val="24"/>
            <w:szCs w:val="24"/>
            <w:u w:val="single"/>
            <w:lang w:eastAsia="ru-RU"/>
          </w:rPr>
          <w:t>куколь обыкновенный</w:t>
        </w:r>
      </w:hyperlink>
      <w:r w:rsidRPr="00A15A47">
        <w:rPr>
          <w:rFonts w:ascii="Times New Roman" w:eastAsia="Times New Roman" w:hAnsi="Times New Roman" w:cs="Times New Roman"/>
          <w:color w:val="1D1B11" w:themeColor="background2" w:themeShade="1A"/>
          <w:sz w:val="24"/>
          <w:szCs w:val="24"/>
          <w:lang w:eastAsia="ru-RU"/>
        </w:rPr>
        <w:t>, </w:t>
      </w:r>
      <w:hyperlink r:id="rId22" w:tooltip="Лебеда раскидистая" w:history="1">
        <w:r w:rsidRPr="0010154A">
          <w:rPr>
            <w:rFonts w:ascii="Times New Roman" w:eastAsia="Times New Roman" w:hAnsi="Times New Roman" w:cs="Times New Roman"/>
            <w:color w:val="1D1B11" w:themeColor="background2" w:themeShade="1A"/>
            <w:sz w:val="24"/>
            <w:szCs w:val="24"/>
            <w:u w:val="single"/>
            <w:lang w:eastAsia="ru-RU"/>
          </w:rPr>
          <w:t>лебеда раскидистая</w:t>
        </w:r>
      </w:hyperlink>
      <w:r w:rsidRPr="00A15A47">
        <w:rPr>
          <w:rFonts w:ascii="Times New Roman" w:eastAsia="Times New Roman" w:hAnsi="Times New Roman" w:cs="Times New Roman"/>
          <w:color w:val="1D1B11" w:themeColor="background2" w:themeShade="1A"/>
          <w:sz w:val="24"/>
          <w:szCs w:val="24"/>
          <w:lang w:eastAsia="ru-RU"/>
        </w:rPr>
        <w:t>, </w:t>
      </w:r>
      <w:hyperlink r:id="rId23" w:tooltip="Овсюг" w:history="1">
        <w:r w:rsidRPr="0010154A">
          <w:rPr>
            <w:rFonts w:ascii="Times New Roman" w:eastAsia="Times New Roman" w:hAnsi="Times New Roman" w:cs="Times New Roman"/>
            <w:color w:val="1D1B11" w:themeColor="background2" w:themeShade="1A"/>
            <w:sz w:val="24"/>
            <w:szCs w:val="24"/>
            <w:u w:val="single"/>
            <w:lang w:eastAsia="ru-RU"/>
          </w:rPr>
          <w:t>овсюг</w:t>
        </w:r>
      </w:hyperlink>
      <w:r w:rsidRPr="00A15A47">
        <w:rPr>
          <w:rFonts w:ascii="Times New Roman" w:eastAsia="Times New Roman" w:hAnsi="Times New Roman" w:cs="Times New Roman"/>
          <w:color w:val="1D1B11" w:themeColor="background2" w:themeShade="1A"/>
          <w:sz w:val="24"/>
          <w:szCs w:val="24"/>
          <w:lang w:eastAsia="ru-RU"/>
        </w:rPr>
        <w:t>, </w:t>
      </w:r>
      <w:hyperlink r:id="rId24" w:tooltip="Мятлик однолетний" w:history="1">
        <w:r w:rsidRPr="0010154A">
          <w:rPr>
            <w:rFonts w:ascii="Times New Roman" w:eastAsia="Times New Roman" w:hAnsi="Times New Roman" w:cs="Times New Roman"/>
            <w:color w:val="1D1B11" w:themeColor="background2" w:themeShade="1A"/>
            <w:sz w:val="24"/>
            <w:szCs w:val="24"/>
            <w:u w:val="single"/>
            <w:lang w:eastAsia="ru-RU"/>
          </w:rPr>
          <w:t>мятлик однолетний</w:t>
        </w:r>
      </w:hyperlink>
      <w:r w:rsidRPr="00A15A47">
        <w:rPr>
          <w:rFonts w:ascii="Times New Roman" w:eastAsia="Times New Roman" w:hAnsi="Times New Roman" w:cs="Times New Roman"/>
          <w:color w:val="1D1B11" w:themeColor="background2" w:themeShade="1A"/>
          <w:sz w:val="24"/>
          <w:szCs w:val="24"/>
          <w:lang w:eastAsia="ru-RU"/>
        </w:rPr>
        <w:t>, </w:t>
      </w:r>
      <w:hyperlink r:id="rId25" w:tooltip="Горец шероховатый" w:history="1">
        <w:r w:rsidRPr="0010154A">
          <w:rPr>
            <w:rFonts w:ascii="Times New Roman" w:eastAsia="Times New Roman" w:hAnsi="Times New Roman" w:cs="Times New Roman"/>
            <w:color w:val="1D1B11" w:themeColor="background2" w:themeShade="1A"/>
            <w:sz w:val="24"/>
            <w:szCs w:val="24"/>
            <w:u w:val="single"/>
            <w:lang w:eastAsia="ru-RU"/>
          </w:rPr>
          <w:t>горец шероховатый</w:t>
        </w:r>
      </w:hyperlink>
      <w:r w:rsidRPr="00A15A47">
        <w:rPr>
          <w:rFonts w:ascii="Times New Roman" w:eastAsia="Times New Roman" w:hAnsi="Times New Roman" w:cs="Times New Roman"/>
          <w:color w:val="1D1B11" w:themeColor="background2" w:themeShade="1A"/>
          <w:sz w:val="24"/>
          <w:szCs w:val="24"/>
          <w:lang w:eastAsia="ru-RU"/>
        </w:rPr>
        <w:t>, </w:t>
      </w:r>
      <w:hyperlink r:id="rId26" w:tooltip="Марь белая" w:history="1">
        <w:r w:rsidRPr="0010154A">
          <w:rPr>
            <w:rFonts w:ascii="Times New Roman" w:eastAsia="Times New Roman" w:hAnsi="Times New Roman" w:cs="Times New Roman"/>
            <w:color w:val="1D1B11" w:themeColor="background2" w:themeShade="1A"/>
            <w:sz w:val="24"/>
            <w:szCs w:val="24"/>
            <w:u w:val="single"/>
            <w:lang w:eastAsia="ru-RU"/>
          </w:rPr>
          <w:t>марь белая</w:t>
        </w:r>
      </w:hyperlink>
      <w:r w:rsidRPr="00A15A47">
        <w:rPr>
          <w:rFonts w:ascii="Times New Roman" w:eastAsia="Times New Roman" w:hAnsi="Times New Roman" w:cs="Times New Roman"/>
          <w:color w:val="1D1B11" w:themeColor="background2" w:themeShade="1A"/>
          <w:sz w:val="24"/>
          <w:szCs w:val="24"/>
          <w:lang w:eastAsia="ru-RU"/>
        </w:rPr>
        <w:t>, </w:t>
      </w:r>
      <w:hyperlink r:id="rId27" w:tooltip="Горец вьющийся" w:history="1">
        <w:r w:rsidRPr="0010154A">
          <w:rPr>
            <w:rFonts w:ascii="Times New Roman" w:eastAsia="Times New Roman" w:hAnsi="Times New Roman" w:cs="Times New Roman"/>
            <w:color w:val="1D1B11" w:themeColor="background2" w:themeShade="1A"/>
            <w:sz w:val="24"/>
            <w:szCs w:val="24"/>
            <w:u w:val="single"/>
            <w:lang w:eastAsia="ru-RU"/>
          </w:rPr>
          <w:t>горец вьющийся</w:t>
        </w:r>
      </w:hyperlink>
      <w:r w:rsidRPr="00A15A47">
        <w:rPr>
          <w:rFonts w:ascii="Times New Roman" w:eastAsia="Times New Roman" w:hAnsi="Times New Roman" w:cs="Times New Roman"/>
          <w:color w:val="1D1B11" w:themeColor="background2" w:themeShade="1A"/>
          <w:sz w:val="24"/>
          <w:szCs w:val="24"/>
          <w:lang w:eastAsia="ru-RU"/>
        </w:rPr>
        <w:t>, </w:t>
      </w:r>
      <w:hyperlink r:id="rId28" w:tooltip="Пикульник обыкновенный" w:history="1">
        <w:r w:rsidRPr="0010154A">
          <w:rPr>
            <w:rFonts w:ascii="Times New Roman" w:eastAsia="Times New Roman" w:hAnsi="Times New Roman" w:cs="Times New Roman"/>
            <w:color w:val="1D1B11" w:themeColor="background2" w:themeShade="1A"/>
            <w:sz w:val="24"/>
            <w:szCs w:val="24"/>
            <w:u w:val="single"/>
            <w:lang w:eastAsia="ru-RU"/>
          </w:rPr>
          <w:t>пикульник обыкновенный</w:t>
        </w:r>
      </w:hyperlink>
      <w:r w:rsidRPr="00A15A47">
        <w:rPr>
          <w:rFonts w:ascii="Times New Roman" w:eastAsia="Times New Roman" w:hAnsi="Times New Roman" w:cs="Times New Roman"/>
          <w:color w:val="1D1B11" w:themeColor="background2" w:themeShade="1A"/>
          <w:sz w:val="24"/>
          <w:szCs w:val="24"/>
          <w:lang w:eastAsia="ru-RU"/>
        </w:rPr>
        <w:t>, </w:t>
      </w:r>
      <w:hyperlink r:id="rId29" w:tooltip="Дымянка аптечная" w:history="1">
        <w:r w:rsidRPr="0010154A">
          <w:rPr>
            <w:rFonts w:ascii="Times New Roman" w:eastAsia="Times New Roman" w:hAnsi="Times New Roman" w:cs="Times New Roman"/>
            <w:color w:val="1D1B11" w:themeColor="background2" w:themeShade="1A"/>
            <w:sz w:val="24"/>
            <w:szCs w:val="24"/>
            <w:u w:val="single"/>
            <w:lang w:eastAsia="ru-RU"/>
          </w:rPr>
          <w:t>дымянка аптечная</w:t>
        </w:r>
      </w:hyperlink>
      <w:r w:rsidRPr="00A15A47">
        <w:rPr>
          <w:rFonts w:ascii="Times New Roman" w:eastAsia="Times New Roman" w:hAnsi="Times New Roman" w:cs="Times New Roman"/>
          <w:color w:val="1D1B11" w:themeColor="background2" w:themeShade="1A"/>
          <w:sz w:val="24"/>
          <w:szCs w:val="24"/>
          <w:lang w:eastAsia="ru-RU"/>
        </w:rPr>
        <w:t>, </w:t>
      </w:r>
      <w:hyperlink r:id="rId30" w:tooltip="Горец птичий" w:history="1">
        <w:r w:rsidRPr="0010154A">
          <w:rPr>
            <w:rFonts w:ascii="Times New Roman" w:eastAsia="Times New Roman" w:hAnsi="Times New Roman" w:cs="Times New Roman"/>
            <w:color w:val="1D1B11" w:themeColor="background2" w:themeShade="1A"/>
            <w:sz w:val="24"/>
            <w:szCs w:val="24"/>
            <w:u w:val="single"/>
            <w:lang w:eastAsia="ru-RU"/>
          </w:rPr>
          <w:t>горец птичий</w:t>
        </w:r>
      </w:hyperlink>
      <w:r w:rsidRPr="00A15A47">
        <w:rPr>
          <w:rFonts w:ascii="Times New Roman" w:eastAsia="Times New Roman" w:hAnsi="Times New Roman" w:cs="Times New Roman"/>
          <w:color w:val="1D1B11" w:themeColor="background2" w:themeShade="1A"/>
          <w:sz w:val="24"/>
          <w:szCs w:val="24"/>
          <w:lang w:eastAsia="ru-RU"/>
        </w:rPr>
        <w:t>, </w:t>
      </w:r>
      <w:hyperlink r:id="rId31" w:tooltip="Горчица полевая" w:history="1">
        <w:r w:rsidRPr="0010154A">
          <w:rPr>
            <w:rFonts w:ascii="Times New Roman" w:eastAsia="Times New Roman" w:hAnsi="Times New Roman" w:cs="Times New Roman"/>
            <w:color w:val="1D1B11" w:themeColor="background2" w:themeShade="1A"/>
            <w:sz w:val="24"/>
            <w:szCs w:val="24"/>
            <w:u w:val="single"/>
            <w:lang w:eastAsia="ru-RU"/>
          </w:rPr>
          <w:t>горчица полевая</w:t>
        </w:r>
      </w:hyperlink>
      <w:r w:rsidRPr="00A15A47">
        <w:rPr>
          <w:rFonts w:ascii="Times New Roman" w:eastAsia="Times New Roman" w:hAnsi="Times New Roman" w:cs="Times New Roman"/>
          <w:color w:val="1D1B11" w:themeColor="background2" w:themeShade="1A"/>
          <w:sz w:val="24"/>
          <w:szCs w:val="24"/>
          <w:lang w:eastAsia="ru-RU"/>
        </w:rPr>
        <w:t>, </w:t>
      </w:r>
      <w:hyperlink r:id="rId32" w:tooltip="Торица обыкновенная" w:history="1">
        <w:r w:rsidRPr="0010154A">
          <w:rPr>
            <w:rFonts w:ascii="Times New Roman" w:eastAsia="Times New Roman" w:hAnsi="Times New Roman" w:cs="Times New Roman"/>
            <w:color w:val="1D1B11" w:themeColor="background2" w:themeShade="1A"/>
            <w:sz w:val="24"/>
            <w:szCs w:val="24"/>
            <w:u w:val="single"/>
            <w:lang w:eastAsia="ru-RU"/>
          </w:rPr>
          <w:t>торица обыкновенная</w:t>
        </w:r>
      </w:hyperlink>
      <w:r w:rsidRPr="00A15A47">
        <w:rPr>
          <w:rFonts w:ascii="Times New Roman" w:eastAsia="Times New Roman" w:hAnsi="Times New Roman" w:cs="Times New Roman"/>
          <w:color w:val="1D1B11" w:themeColor="background2" w:themeShade="1A"/>
          <w:sz w:val="24"/>
          <w:szCs w:val="24"/>
          <w:lang w:eastAsia="ru-RU"/>
        </w:rPr>
        <w:t>, </w:t>
      </w:r>
      <w:hyperlink r:id="rId33" w:tooltip="Плевел опьяняющий" w:history="1">
        <w:r w:rsidRPr="0010154A">
          <w:rPr>
            <w:rFonts w:ascii="Times New Roman" w:eastAsia="Times New Roman" w:hAnsi="Times New Roman" w:cs="Times New Roman"/>
            <w:color w:val="1D1B11" w:themeColor="background2" w:themeShade="1A"/>
            <w:sz w:val="24"/>
            <w:szCs w:val="24"/>
            <w:u w:val="single"/>
            <w:lang w:eastAsia="ru-RU"/>
          </w:rPr>
          <w:t>плевел опьяняющий</w:t>
        </w:r>
      </w:hyperlink>
      <w:r w:rsidRPr="00A15A47">
        <w:rPr>
          <w:rFonts w:ascii="Times New Roman" w:eastAsia="Times New Roman" w:hAnsi="Times New Roman" w:cs="Times New Roman"/>
          <w:color w:val="1D1B11" w:themeColor="background2" w:themeShade="1A"/>
          <w:sz w:val="24"/>
          <w:szCs w:val="24"/>
          <w:lang w:eastAsia="ru-RU"/>
        </w:rPr>
        <w:t>, </w:t>
      </w:r>
      <w:hyperlink r:id="rId34" w:tooltip="Подмаренник цепкий" w:history="1">
        <w:r w:rsidRPr="0010154A">
          <w:rPr>
            <w:rFonts w:ascii="Times New Roman" w:eastAsia="Times New Roman" w:hAnsi="Times New Roman" w:cs="Times New Roman"/>
            <w:color w:val="1D1B11" w:themeColor="background2" w:themeShade="1A"/>
            <w:sz w:val="24"/>
            <w:szCs w:val="24"/>
            <w:u w:val="single"/>
            <w:lang w:eastAsia="ru-RU"/>
          </w:rPr>
          <w:t>подмаренник цепкий</w:t>
        </w:r>
      </w:hyperlink>
      <w:r w:rsidRPr="00A15A47">
        <w:rPr>
          <w:rFonts w:ascii="Times New Roman" w:eastAsia="Times New Roman" w:hAnsi="Times New Roman" w:cs="Times New Roman"/>
          <w:color w:val="1D1B11" w:themeColor="background2" w:themeShade="1A"/>
          <w:sz w:val="24"/>
          <w:szCs w:val="24"/>
          <w:lang w:eastAsia="ru-RU"/>
        </w:rPr>
        <w:t>, </w:t>
      </w:r>
      <w:hyperlink r:id="rId35" w:tooltip="Редька дикая" w:history="1">
        <w:r w:rsidRPr="0010154A">
          <w:rPr>
            <w:rFonts w:ascii="Times New Roman" w:eastAsia="Times New Roman" w:hAnsi="Times New Roman" w:cs="Times New Roman"/>
            <w:color w:val="1D1B11" w:themeColor="background2" w:themeShade="1A"/>
            <w:sz w:val="24"/>
            <w:szCs w:val="24"/>
            <w:u w:val="single"/>
            <w:lang w:eastAsia="ru-RU"/>
          </w:rPr>
          <w:t>редька дикая</w:t>
        </w:r>
      </w:hyperlink>
      <w:r w:rsidRPr="00A15A47">
        <w:rPr>
          <w:rFonts w:ascii="Times New Roman" w:eastAsia="Times New Roman" w:hAnsi="Times New Roman" w:cs="Times New Roman"/>
          <w:color w:val="1D1B11" w:themeColor="background2" w:themeShade="1A"/>
          <w:sz w:val="24"/>
          <w:szCs w:val="24"/>
          <w:lang w:eastAsia="ru-RU"/>
        </w:rPr>
        <w:t>, </w:t>
      </w:r>
      <w:hyperlink r:id="rId36" w:tooltip="Сушеница топяная" w:history="1">
        <w:r w:rsidRPr="0010154A">
          <w:rPr>
            <w:rFonts w:ascii="Times New Roman" w:eastAsia="Times New Roman" w:hAnsi="Times New Roman" w:cs="Times New Roman"/>
            <w:color w:val="1D1B11" w:themeColor="background2" w:themeShade="1A"/>
            <w:sz w:val="24"/>
            <w:szCs w:val="24"/>
            <w:u w:val="single"/>
            <w:lang w:eastAsia="ru-RU"/>
          </w:rPr>
          <w:t>сушеница топяная</w:t>
        </w:r>
      </w:hyperlink>
      <w:r w:rsidRPr="00A15A47">
        <w:rPr>
          <w:rFonts w:ascii="Times New Roman" w:eastAsia="Times New Roman" w:hAnsi="Times New Roman" w:cs="Times New Roman"/>
          <w:color w:val="1D1B11" w:themeColor="background2" w:themeShade="1A"/>
          <w:sz w:val="24"/>
          <w:szCs w:val="24"/>
          <w:lang w:eastAsia="ru-RU"/>
        </w:rPr>
        <w:t>.</w:t>
      </w:r>
    </w:p>
    <w:p w:rsidR="00A15A47" w:rsidRPr="00A15A47" w:rsidRDefault="00A15A47" w:rsidP="00A15A4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Яровые поздние</w:t>
      </w:r>
      <w:r w:rsidRPr="00A15A47">
        <w:rPr>
          <w:rFonts w:ascii="Times New Roman" w:eastAsia="Times New Roman" w:hAnsi="Times New Roman" w:cs="Times New Roman"/>
          <w:color w:val="222222"/>
          <w:sz w:val="24"/>
          <w:szCs w:val="24"/>
          <w:lang w:eastAsia="ru-RU"/>
        </w:rPr>
        <w:t> — всходят при достаточном прогревании </w:t>
      </w:r>
      <w:hyperlink r:id="rId37" w:tooltip="Почва" w:history="1">
        <w:r w:rsidRPr="0010154A">
          <w:rPr>
            <w:rFonts w:ascii="Times New Roman" w:eastAsia="Times New Roman" w:hAnsi="Times New Roman" w:cs="Times New Roman"/>
            <w:color w:val="0D0D0D" w:themeColor="text1" w:themeTint="F2"/>
            <w:sz w:val="24"/>
            <w:szCs w:val="24"/>
            <w:u w:val="single"/>
            <w:lang w:eastAsia="ru-RU"/>
          </w:rPr>
          <w:t>почвы</w:t>
        </w:r>
      </w:hyperlink>
      <w:r w:rsidRPr="00A15A47">
        <w:rPr>
          <w:rFonts w:ascii="Times New Roman" w:eastAsia="Times New Roman" w:hAnsi="Times New Roman" w:cs="Times New Roman"/>
          <w:color w:val="0D0D0D" w:themeColor="text1" w:themeTint="F2"/>
          <w:sz w:val="24"/>
          <w:szCs w:val="24"/>
          <w:lang w:eastAsia="ru-RU"/>
        </w:rPr>
        <w:t> </w:t>
      </w:r>
      <w:r w:rsidRPr="00A15A47">
        <w:rPr>
          <w:rFonts w:ascii="Times New Roman" w:eastAsia="Times New Roman" w:hAnsi="Times New Roman" w:cs="Times New Roman"/>
          <w:color w:val="222222"/>
          <w:sz w:val="24"/>
          <w:szCs w:val="24"/>
          <w:lang w:eastAsia="ru-RU"/>
        </w:rPr>
        <w:t>и дают </w:t>
      </w:r>
      <w:hyperlink r:id="rId38" w:tooltip="Семена" w:history="1">
        <w:r w:rsidRPr="0010154A">
          <w:rPr>
            <w:rFonts w:ascii="Times New Roman" w:eastAsia="Times New Roman" w:hAnsi="Times New Roman" w:cs="Times New Roman"/>
            <w:color w:val="0D0D0D" w:themeColor="text1" w:themeTint="F2"/>
            <w:sz w:val="24"/>
            <w:szCs w:val="24"/>
            <w:u w:val="single"/>
            <w:lang w:eastAsia="ru-RU"/>
          </w:rPr>
          <w:t>семена</w:t>
        </w:r>
      </w:hyperlink>
      <w:r w:rsidRPr="00A15A47">
        <w:rPr>
          <w:rFonts w:ascii="Times New Roman" w:eastAsia="Times New Roman" w:hAnsi="Times New Roman" w:cs="Times New Roman"/>
          <w:color w:val="222222"/>
          <w:sz w:val="24"/>
          <w:szCs w:val="24"/>
          <w:lang w:eastAsia="ru-RU"/>
        </w:rPr>
        <w:t> после уборки основной культуры. Представители </w:t>
      </w:r>
      <w:r w:rsidRPr="00A15A47">
        <w:rPr>
          <w:rFonts w:ascii="Times New Roman" w:eastAsia="Times New Roman" w:hAnsi="Times New Roman" w:cs="Times New Roman"/>
          <w:color w:val="0D0D0D" w:themeColor="text1" w:themeTint="F2"/>
          <w:sz w:val="24"/>
          <w:szCs w:val="24"/>
          <w:lang w:eastAsia="ru-RU"/>
        </w:rPr>
        <w:t>— </w:t>
      </w:r>
      <w:hyperlink r:id="rId39" w:tooltip="Амброзия полыннолистная" w:history="1">
        <w:r w:rsidRPr="0010154A">
          <w:rPr>
            <w:rFonts w:ascii="Times New Roman" w:eastAsia="Times New Roman" w:hAnsi="Times New Roman" w:cs="Times New Roman"/>
            <w:color w:val="0D0D0D" w:themeColor="text1" w:themeTint="F2"/>
            <w:sz w:val="24"/>
            <w:szCs w:val="24"/>
            <w:u w:val="single"/>
            <w:lang w:eastAsia="ru-RU"/>
          </w:rPr>
          <w:t>амброзия полыннолистная</w:t>
        </w:r>
      </w:hyperlink>
      <w:r w:rsidRPr="00A15A47">
        <w:rPr>
          <w:rFonts w:ascii="Times New Roman" w:eastAsia="Times New Roman" w:hAnsi="Times New Roman" w:cs="Times New Roman"/>
          <w:color w:val="0D0D0D" w:themeColor="text1" w:themeTint="F2"/>
          <w:sz w:val="24"/>
          <w:szCs w:val="24"/>
          <w:lang w:eastAsia="ru-RU"/>
        </w:rPr>
        <w:t>, </w:t>
      </w:r>
      <w:hyperlink r:id="rId40" w:tooltip="Галинсога мелкоцветная" w:history="1">
        <w:r w:rsidRPr="0010154A">
          <w:rPr>
            <w:rFonts w:ascii="Times New Roman" w:eastAsia="Times New Roman" w:hAnsi="Times New Roman" w:cs="Times New Roman"/>
            <w:color w:val="0D0D0D" w:themeColor="text1" w:themeTint="F2"/>
            <w:sz w:val="24"/>
            <w:szCs w:val="24"/>
            <w:u w:val="single"/>
            <w:lang w:eastAsia="ru-RU"/>
          </w:rPr>
          <w:t>галинсога мелкоцветная</w:t>
        </w:r>
      </w:hyperlink>
      <w:r w:rsidRPr="00A15A47">
        <w:rPr>
          <w:rFonts w:ascii="Times New Roman" w:eastAsia="Times New Roman" w:hAnsi="Times New Roman" w:cs="Times New Roman"/>
          <w:color w:val="0D0D0D" w:themeColor="text1" w:themeTint="F2"/>
          <w:sz w:val="24"/>
          <w:szCs w:val="24"/>
          <w:lang w:eastAsia="ru-RU"/>
        </w:rPr>
        <w:t>, </w:t>
      </w:r>
      <w:hyperlink r:id="rId41" w:tooltip="Ежовник петушье просо (страница отсутствует)" w:history="1">
        <w:r w:rsidRPr="0010154A">
          <w:rPr>
            <w:rFonts w:ascii="Times New Roman" w:eastAsia="Times New Roman" w:hAnsi="Times New Roman" w:cs="Times New Roman"/>
            <w:color w:val="0D0D0D" w:themeColor="text1" w:themeTint="F2"/>
            <w:sz w:val="24"/>
            <w:szCs w:val="24"/>
            <w:u w:val="single"/>
            <w:lang w:eastAsia="ru-RU"/>
          </w:rPr>
          <w:t>ежовник петушье просо</w:t>
        </w:r>
      </w:hyperlink>
      <w:r w:rsidRPr="00A15A47">
        <w:rPr>
          <w:rFonts w:ascii="Times New Roman" w:eastAsia="Times New Roman" w:hAnsi="Times New Roman" w:cs="Times New Roman"/>
          <w:color w:val="0D0D0D" w:themeColor="text1" w:themeTint="F2"/>
          <w:sz w:val="24"/>
          <w:szCs w:val="24"/>
          <w:lang w:eastAsia="ru-RU"/>
        </w:rPr>
        <w:t>, </w:t>
      </w:r>
      <w:hyperlink r:id="rId42" w:tooltip="Амарант запрокинутый" w:history="1">
        <w:r w:rsidRPr="0010154A">
          <w:rPr>
            <w:rFonts w:ascii="Times New Roman" w:eastAsia="Times New Roman" w:hAnsi="Times New Roman" w:cs="Times New Roman"/>
            <w:color w:val="0D0D0D" w:themeColor="text1" w:themeTint="F2"/>
            <w:sz w:val="24"/>
            <w:szCs w:val="24"/>
            <w:u w:val="single"/>
            <w:lang w:eastAsia="ru-RU"/>
          </w:rPr>
          <w:t>Амарант запрокинутый</w:t>
        </w:r>
      </w:hyperlink>
      <w:r w:rsidRPr="00A15A47">
        <w:rPr>
          <w:rFonts w:ascii="Times New Roman" w:eastAsia="Times New Roman" w:hAnsi="Times New Roman" w:cs="Times New Roman"/>
          <w:color w:val="0D0D0D" w:themeColor="text1" w:themeTint="F2"/>
          <w:sz w:val="24"/>
          <w:szCs w:val="24"/>
          <w:lang w:eastAsia="ru-RU"/>
        </w:rPr>
        <w:t>, </w:t>
      </w:r>
      <w:hyperlink r:id="rId43" w:tooltip="Щетинник сизый (страница отсутствует)" w:history="1">
        <w:r w:rsidRPr="0010154A">
          <w:rPr>
            <w:rFonts w:ascii="Times New Roman" w:eastAsia="Times New Roman" w:hAnsi="Times New Roman" w:cs="Times New Roman"/>
            <w:color w:val="0D0D0D" w:themeColor="text1" w:themeTint="F2"/>
            <w:sz w:val="24"/>
            <w:szCs w:val="24"/>
            <w:u w:val="single"/>
            <w:lang w:eastAsia="ru-RU"/>
          </w:rPr>
          <w:t>щетинник сизый</w:t>
        </w:r>
      </w:hyperlink>
      <w:r w:rsidRPr="00A15A47">
        <w:rPr>
          <w:rFonts w:ascii="Times New Roman" w:eastAsia="Times New Roman" w:hAnsi="Times New Roman" w:cs="Times New Roman"/>
          <w:color w:val="222222"/>
          <w:sz w:val="24"/>
          <w:szCs w:val="24"/>
          <w:lang w:eastAsia="ru-RU"/>
        </w:rPr>
        <w:t>.</w:t>
      </w:r>
    </w:p>
    <w:p w:rsidR="00A15A47" w:rsidRPr="00A15A47" w:rsidRDefault="00A15A47" w:rsidP="00A15A4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222222"/>
          <w:sz w:val="24"/>
          <w:szCs w:val="24"/>
          <w:lang w:eastAsia="ru-RU"/>
        </w:rPr>
        <w:t>Озимые</w:t>
      </w:r>
      <w:r w:rsidRPr="00A15A47">
        <w:rPr>
          <w:rFonts w:ascii="Times New Roman" w:eastAsia="Times New Roman" w:hAnsi="Times New Roman" w:cs="Times New Roman"/>
          <w:color w:val="222222"/>
          <w:sz w:val="24"/>
          <w:szCs w:val="24"/>
          <w:lang w:eastAsia="ru-RU"/>
        </w:rPr>
        <w:t> </w:t>
      </w:r>
      <w:r w:rsidRPr="00A15A47">
        <w:rPr>
          <w:rFonts w:ascii="Times New Roman" w:eastAsia="Times New Roman" w:hAnsi="Times New Roman" w:cs="Times New Roman"/>
          <w:color w:val="0D0D0D" w:themeColor="text1" w:themeTint="F2"/>
          <w:sz w:val="24"/>
          <w:szCs w:val="24"/>
          <w:lang w:eastAsia="ru-RU"/>
        </w:rPr>
        <w:t>— </w:t>
      </w:r>
      <w:hyperlink r:id="rId44" w:tooltip="Растения" w:history="1">
        <w:r w:rsidRPr="0010154A">
          <w:rPr>
            <w:rFonts w:ascii="Times New Roman" w:eastAsia="Times New Roman" w:hAnsi="Times New Roman" w:cs="Times New Roman"/>
            <w:color w:val="0D0D0D" w:themeColor="text1" w:themeTint="F2"/>
            <w:sz w:val="24"/>
            <w:szCs w:val="24"/>
            <w:u w:val="single"/>
            <w:lang w:eastAsia="ru-RU"/>
          </w:rPr>
          <w:t>растения</w:t>
        </w:r>
      </w:hyperlink>
      <w:r w:rsidRPr="00A15A47">
        <w:rPr>
          <w:rFonts w:ascii="Times New Roman" w:eastAsia="Times New Roman" w:hAnsi="Times New Roman" w:cs="Times New Roman"/>
          <w:color w:val="0D0D0D" w:themeColor="text1" w:themeTint="F2"/>
          <w:sz w:val="24"/>
          <w:szCs w:val="24"/>
          <w:lang w:eastAsia="ru-RU"/>
        </w:rPr>
        <w:t>, для развития которых необходим период покоя с низкими </w:t>
      </w:r>
      <w:hyperlink r:id="rId45" w:tooltip="Температура" w:history="1">
        <w:r w:rsidRPr="0010154A">
          <w:rPr>
            <w:rFonts w:ascii="Times New Roman" w:eastAsia="Times New Roman" w:hAnsi="Times New Roman" w:cs="Times New Roman"/>
            <w:color w:val="0D0D0D" w:themeColor="text1" w:themeTint="F2"/>
            <w:sz w:val="24"/>
            <w:szCs w:val="24"/>
            <w:u w:val="single"/>
            <w:lang w:eastAsia="ru-RU"/>
          </w:rPr>
          <w:t>температурами</w:t>
        </w:r>
      </w:hyperlink>
      <w:r w:rsidRPr="00A15A47">
        <w:rPr>
          <w:rFonts w:ascii="Times New Roman" w:eastAsia="Times New Roman" w:hAnsi="Times New Roman" w:cs="Times New Roman"/>
          <w:color w:val="0D0D0D" w:themeColor="text1" w:themeTint="F2"/>
          <w:sz w:val="24"/>
          <w:szCs w:val="24"/>
          <w:lang w:eastAsia="ru-RU"/>
        </w:rPr>
        <w:t> (</w:t>
      </w:r>
      <w:hyperlink r:id="rId46" w:tooltip="Зима" w:history="1">
        <w:r w:rsidRPr="0010154A">
          <w:rPr>
            <w:rFonts w:ascii="Times New Roman" w:eastAsia="Times New Roman" w:hAnsi="Times New Roman" w:cs="Times New Roman"/>
            <w:color w:val="0D0D0D" w:themeColor="text1" w:themeTint="F2"/>
            <w:sz w:val="24"/>
            <w:szCs w:val="24"/>
            <w:u w:val="single"/>
            <w:lang w:eastAsia="ru-RU"/>
          </w:rPr>
          <w:t>зима</w:t>
        </w:r>
      </w:hyperlink>
      <w:r w:rsidRPr="00A15A47">
        <w:rPr>
          <w:rFonts w:ascii="Times New Roman" w:eastAsia="Times New Roman" w:hAnsi="Times New Roman" w:cs="Times New Roman"/>
          <w:color w:val="0D0D0D" w:themeColor="text1" w:themeTint="F2"/>
          <w:sz w:val="24"/>
          <w:szCs w:val="24"/>
          <w:lang w:eastAsia="ru-RU"/>
        </w:rPr>
        <w:t>), без которого невозможно их дальнейшее развитие. Представители — </w:t>
      </w:r>
      <w:hyperlink r:id="rId47" w:tooltip="Костёр ржаной (страница отсутствует)" w:history="1">
        <w:r w:rsidRPr="0010154A">
          <w:rPr>
            <w:rFonts w:ascii="Times New Roman" w:eastAsia="Times New Roman" w:hAnsi="Times New Roman" w:cs="Times New Roman"/>
            <w:color w:val="0D0D0D" w:themeColor="text1" w:themeTint="F2"/>
            <w:sz w:val="24"/>
            <w:szCs w:val="24"/>
            <w:u w:val="single"/>
            <w:lang w:eastAsia="ru-RU"/>
          </w:rPr>
          <w:t>костёр ржаной</w:t>
        </w:r>
      </w:hyperlink>
      <w:r w:rsidRPr="00A15A47">
        <w:rPr>
          <w:rFonts w:ascii="Times New Roman" w:eastAsia="Times New Roman" w:hAnsi="Times New Roman" w:cs="Times New Roman"/>
          <w:color w:val="0D0D0D" w:themeColor="text1" w:themeTint="F2"/>
          <w:sz w:val="24"/>
          <w:szCs w:val="24"/>
          <w:lang w:eastAsia="ru-RU"/>
        </w:rPr>
        <w:t>, </w:t>
      </w:r>
      <w:hyperlink r:id="rId48" w:tooltip="Метлица обыкновенная" w:history="1">
        <w:r w:rsidRPr="0010154A">
          <w:rPr>
            <w:rFonts w:ascii="Times New Roman" w:eastAsia="Times New Roman" w:hAnsi="Times New Roman" w:cs="Times New Roman"/>
            <w:color w:val="0D0D0D" w:themeColor="text1" w:themeTint="F2"/>
            <w:sz w:val="24"/>
            <w:szCs w:val="24"/>
            <w:u w:val="single"/>
            <w:lang w:eastAsia="ru-RU"/>
          </w:rPr>
          <w:t>метлица обыкновенная</w:t>
        </w:r>
      </w:hyperlink>
      <w:r w:rsidRPr="00A15A47">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0D0D0D" w:themeColor="text1" w:themeTint="F2"/>
          <w:sz w:val="24"/>
          <w:szCs w:val="24"/>
          <w:lang w:eastAsia="ru-RU"/>
        </w:rPr>
        <w:t>Зимующие</w:t>
      </w:r>
      <w:r w:rsidRPr="00A15A47">
        <w:rPr>
          <w:rFonts w:ascii="Times New Roman" w:eastAsia="Times New Roman" w:hAnsi="Times New Roman" w:cs="Times New Roman"/>
          <w:color w:val="0D0D0D" w:themeColor="text1" w:themeTint="F2"/>
          <w:sz w:val="24"/>
          <w:szCs w:val="24"/>
          <w:lang w:eastAsia="ru-RU"/>
        </w:rPr>
        <w:t> — </w:t>
      </w:r>
      <w:hyperlink r:id="rId49" w:tooltip="Растения" w:history="1">
        <w:r w:rsidRPr="0010154A">
          <w:rPr>
            <w:rFonts w:ascii="Times New Roman" w:eastAsia="Times New Roman" w:hAnsi="Times New Roman" w:cs="Times New Roman"/>
            <w:color w:val="0D0D0D" w:themeColor="text1" w:themeTint="F2"/>
            <w:sz w:val="24"/>
            <w:szCs w:val="24"/>
            <w:u w:val="single"/>
            <w:lang w:eastAsia="ru-RU"/>
          </w:rPr>
          <w:t>растения</w:t>
        </w:r>
      </w:hyperlink>
      <w:r w:rsidRPr="00A15A47">
        <w:rPr>
          <w:rFonts w:ascii="Times New Roman" w:eastAsia="Times New Roman" w:hAnsi="Times New Roman" w:cs="Times New Roman"/>
          <w:color w:val="0D0D0D" w:themeColor="text1" w:themeTint="F2"/>
          <w:sz w:val="24"/>
          <w:szCs w:val="24"/>
          <w:lang w:eastAsia="ru-RU"/>
        </w:rPr>
        <w:t>, которые, при </w:t>
      </w:r>
      <w:hyperlink r:id="rId50" w:tooltip="Прорастание" w:history="1">
        <w:r w:rsidRPr="0010154A">
          <w:rPr>
            <w:rFonts w:ascii="Times New Roman" w:eastAsia="Times New Roman" w:hAnsi="Times New Roman" w:cs="Times New Roman"/>
            <w:color w:val="0D0D0D" w:themeColor="text1" w:themeTint="F2"/>
            <w:sz w:val="24"/>
            <w:szCs w:val="24"/>
            <w:u w:val="single"/>
            <w:lang w:eastAsia="ru-RU"/>
          </w:rPr>
          <w:t>прорастании</w:t>
        </w:r>
      </w:hyperlink>
      <w:r w:rsidRPr="00A15A47">
        <w:rPr>
          <w:rFonts w:ascii="Times New Roman" w:eastAsia="Times New Roman" w:hAnsi="Times New Roman" w:cs="Times New Roman"/>
          <w:color w:val="0D0D0D" w:themeColor="text1" w:themeTint="F2"/>
          <w:sz w:val="24"/>
          <w:szCs w:val="24"/>
          <w:lang w:eastAsia="ru-RU"/>
        </w:rPr>
        <w:t> в конце </w:t>
      </w:r>
      <w:hyperlink r:id="rId51" w:tooltip="Лето" w:history="1">
        <w:r w:rsidRPr="0010154A">
          <w:rPr>
            <w:rFonts w:ascii="Times New Roman" w:eastAsia="Times New Roman" w:hAnsi="Times New Roman" w:cs="Times New Roman"/>
            <w:color w:val="0D0D0D" w:themeColor="text1" w:themeTint="F2"/>
            <w:sz w:val="24"/>
            <w:szCs w:val="24"/>
            <w:u w:val="single"/>
            <w:lang w:eastAsia="ru-RU"/>
          </w:rPr>
          <w:t>лета</w:t>
        </w:r>
      </w:hyperlink>
      <w:r w:rsidRPr="00A15A47">
        <w:rPr>
          <w:rFonts w:ascii="Times New Roman" w:eastAsia="Times New Roman" w:hAnsi="Times New Roman" w:cs="Times New Roman"/>
          <w:color w:val="0D0D0D" w:themeColor="text1" w:themeTint="F2"/>
          <w:sz w:val="24"/>
          <w:szCs w:val="24"/>
          <w:lang w:eastAsia="ru-RU"/>
        </w:rPr>
        <w:t>, развиваются, как озимые, а при прорастании в начале </w:t>
      </w:r>
      <w:hyperlink r:id="rId52" w:tooltip="Лето" w:history="1">
        <w:r w:rsidRPr="0010154A">
          <w:rPr>
            <w:rFonts w:ascii="Times New Roman" w:eastAsia="Times New Roman" w:hAnsi="Times New Roman" w:cs="Times New Roman"/>
            <w:color w:val="0D0D0D" w:themeColor="text1" w:themeTint="F2"/>
            <w:sz w:val="24"/>
            <w:szCs w:val="24"/>
            <w:u w:val="single"/>
            <w:lang w:eastAsia="ru-RU"/>
          </w:rPr>
          <w:t>лета</w:t>
        </w:r>
      </w:hyperlink>
      <w:r w:rsidRPr="00A15A47">
        <w:rPr>
          <w:rFonts w:ascii="Times New Roman" w:eastAsia="Times New Roman" w:hAnsi="Times New Roman" w:cs="Times New Roman"/>
          <w:color w:val="0D0D0D" w:themeColor="text1" w:themeTint="F2"/>
          <w:sz w:val="24"/>
          <w:szCs w:val="24"/>
          <w:lang w:eastAsia="ru-RU"/>
        </w:rPr>
        <w:t> — как яровые. Представители — </w:t>
      </w:r>
      <w:hyperlink r:id="rId53" w:tooltip="Живокость полевая" w:history="1">
        <w:r w:rsidRPr="0010154A">
          <w:rPr>
            <w:rFonts w:ascii="Times New Roman" w:eastAsia="Times New Roman" w:hAnsi="Times New Roman" w:cs="Times New Roman"/>
            <w:color w:val="0D0D0D" w:themeColor="text1" w:themeTint="F2"/>
            <w:sz w:val="24"/>
            <w:szCs w:val="24"/>
            <w:u w:val="single"/>
            <w:lang w:eastAsia="ru-RU"/>
          </w:rPr>
          <w:t xml:space="preserve">живокость </w:t>
        </w:r>
        <w:r w:rsidRPr="0010154A">
          <w:rPr>
            <w:rFonts w:ascii="Times New Roman" w:eastAsia="Times New Roman" w:hAnsi="Times New Roman" w:cs="Times New Roman"/>
            <w:color w:val="0D0D0D" w:themeColor="text1" w:themeTint="F2"/>
            <w:sz w:val="24"/>
            <w:szCs w:val="24"/>
            <w:u w:val="single"/>
            <w:lang w:eastAsia="ru-RU"/>
          </w:rPr>
          <w:lastRenderedPageBreak/>
          <w:t>полевая</w:t>
        </w:r>
      </w:hyperlink>
      <w:r w:rsidRPr="00A15A47">
        <w:rPr>
          <w:rFonts w:ascii="Times New Roman" w:eastAsia="Times New Roman" w:hAnsi="Times New Roman" w:cs="Times New Roman"/>
          <w:color w:val="222222"/>
          <w:sz w:val="24"/>
          <w:szCs w:val="24"/>
          <w:lang w:eastAsia="ru-RU"/>
        </w:rPr>
        <w:t>, </w:t>
      </w:r>
      <w:hyperlink r:id="rId54" w:tooltip="Василёк синий" w:history="1">
        <w:r w:rsidRPr="0010154A">
          <w:rPr>
            <w:rFonts w:ascii="Times New Roman" w:eastAsia="Times New Roman" w:hAnsi="Times New Roman" w:cs="Times New Roman"/>
            <w:color w:val="0D0D0D" w:themeColor="text1" w:themeTint="F2"/>
            <w:sz w:val="24"/>
            <w:szCs w:val="24"/>
            <w:u w:val="single"/>
            <w:lang w:eastAsia="ru-RU"/>
          </w:rPr>
          <w:t>василёк синий</w:t>
        </w:r>
      </w:hyperlink>
      <w:r w:rsidRPr="00A15A47">
        <w:rPr>
          <w:rFonts w:ascii="Times New Roman" w:eastAsia="Times New Roman" w:hAnsi="Times New Roman" w:cs="Times New Roman"/>
          <w:color w:val="0D0D0D" w:themeColor="text1" w:themeTint="F2"/>
          <w:sz w:val="24"/>
          <w:szCs w:val="24"/>
          <w:lang w:eastAsia="ru-RU"/>
        </w:rPr>
        <w:t>, </w:t>
      </w:r>
      <w:hyperlink r:id="rId55" w:tooltip="Клоповник мусорный" w:history="1">
        <w:r w:rsidRPr="0010154A">
          <w:rPr>
            <w:rFonts w:ascii="Times New Roman" w:eastAsia="Times New Roman" w:hAnsi="Times New Roman" w:cs="Times New Roman"/>
            <w:color w:val="0D0D0D" w:themeColor="text1" w:themeTint="F2"/>
            <w:sz w:val="24"/>
            <w:szCs w:val="24"/>
            <w:u w:val="single"/>
            <w:lang w:eastAsia="ru-RU"/>
          </w:rPr>
          <w:t>клоповник мусорный</w:t>
        </w:r>
      </w:hyperlink>
      <w:r w:rsidRPr="00A15A47">
        <w:rPr>
          <w:rFonts w:ascii="Times New Roman" w:eastAsia="Times New Roman" w:hAnsi="Times New Roman" w:cs="Times New Roman"/>
          <w:color w:val="0D0D0D" w:themeColor="text1" w:themeTint="F2"/>
          <w:sz w:val="24"/>
          <w:szCs w:val="24"/>
          <w:lang w:eastAsia="ru-RU"/>
        </w:rPr>
        <w:t>, </w:t>
      </w:r>
      <w:hyperlink r:id="rId56" w:tooltip="Бородавник обыкновенный" w:history="1">
        <w:r w:rsidRPr="0010154A">
          <w:rPr>
            <w:rFonts w:ascii="Times New Roman" w:eastAsia="Times New Roman" w:hAnsi="Times New Roman" w:cs="Times New Roman"/>
            <w:color w:val="0D0D0D" w:themeColor="text1" w:themeTint="F2"/>
            <w:sz w:val="24"/>
            <w:szCs w:val="24"/>
            <w:u w:val="single"/>
            <w:lang w:eastAsia="ru-RU"/>
          </w:rPr>
          <w:t>бородавник обыкновенный</w:t>
        </w:r>
      </w:hyperlink>
      <w:r w:rsidRPr="00A15A47">
        <w:rPr>
          <w:rFonts w:ascii="Times New Roman" w:eastAsia="Times New Roman" w:hAnsi="Times New Roman" w:cs="Times New Roman"/>
          <w:color w:val="0D0D0D" w:themeColor="text1" w:themeTint="F2"/>
          <w:sz w:val="24"/>
          <w:szCs w:val="24"/>
          <w:lang w:eastAsia="ru-RU"/>
        </w:rPr>
        <w:t>, </w:t>
      </w:r>
      <w:hyperlink r:id="rId57" w:tooltip="Ромашка непахучая" w:history="1">
        <w:r w:rsidRPr="0010154A">
          <w:rPr>
            <w:rFonts w:ascii="Times New Roman" w:eastAsia="Times New Roman" w:hAnsi="Times New Roman" w:cs="Times New Roman"/>
            <w:color w:val="0D0D0D" w:themeColor="text1" w:themeTint="F2"/>
            <w:sz w:val="24"/>
            <w:szCs w:val="24"/>
            <w:u w:val="single"/>
            <w:lang w:eastAsia="ru-RU"/>
          </w:rPr>
          <w:t>ромашка непахучая</w:t>
        </w:r>
      </w:hyperlink>
      <w:r w:rsidRPr="00A15A47">
        <w:rPr>
          <w:rFonts w:ascii="Times New Roman" w:eastAsia="Times New Roman" w:hAnsi="Times New Roman" w:cs="Times New Roman"/>
          <w:color w:val="0D0D0D" w:themeColor="text1" w:themeTint="F2"/>
          <w:sz w:val="24"/>
          <w:szCs w:val="24"/>
          <w:lang w:eastAsia="ru-RU"/>
        </w:rPr>
        <w:t>, </w:t>
      </w:r>
      <w:hyperlink r:id="rId58" w:tooltip="Пастушья сумка обыкновенная" w:history="1">
        <w:r w:rsidRPr="0010154A">
          <w:rPr>
            <w:rFonts w:ascii="Times New Roman" w:eastAsia="Times New Roman" w:hAnsi="Times New Roman" w:cs="Times New Roman"/>
            <w:color w:val="0D0D0D" w:themeColor="text1" w:themeTint="F2"/>
            <w:sz w:val="24"/>
            <w:szCs w:val="24"/>
            <w:u w:val="single"/>
            <w:lang w:eastAsia="ru-RU"/>
          </w:rPr>
          <w:t>пастушья сумка обыкновенная</w:t>
        </w:r>
      </w:hyperlink>
      <w:r w:rsidRPr="00A15A47">
        <w:rPr>
          <w:rFonts w:ascii="Times New Roman" w:eastAsia="Times New Roman" w:hAnsi="Times New Roman" w:cs="Times New Roman"/>
          <w:color w:val="0D0D0D" w:themeColor="text1" w:themeTint="F2"/>
          <w:sz w:val="24"/>
          <w:szCs w:val="24"/>
          <w:lang w:eastAsia="ru-RU"/>
        </w:rPr>
        <w:t>, </w:t>
      </w:r>
      <w:hyperlink r:id="rId59" w:tooltip="Фиалка полевая" w:history="1">
        <w:r w:rsidRPr="0010154A">
          <w:rPr>
            <w:rFonts w:ascii="Times New Roman" w:eastAsia="Times New Roman" w:hAnsi="Times New Roman" w:cs="Times New Roman"/>
            <w:color w:val="0D0D0D" w:themeColor="text1" w:themeTint="F2"/>
            <w:sz w:val="24"/>
            <w:szCs w:val="24"/>
            <w:u w:val="single"/>
            <w:lang w:eastAsia="ru-RU"/>
          </w:rPr>
          <w:t>фиалка полевая</w:t>
        </w:r>
      </w:hyperlink>
      <w:r w:rsidRPr="00A15A47">
        <w:rPr>
          <w:rFonts w:ascii="Times New Roman" w:eastAsia="Times New Roman" w:hAnsi="Times New Roman" w:cs="Times New Roman"/>
          <w:color w:val="0D0D0D" w:themeColor="text1" w:themeTint="F2"/>
          <w:sz w:val="24"/>
          <w:szCs w:val="24"/>
          <w:lang w:eastAsia="ru-RU"/>
        </w:rPr>
        <w:t>, </w:t>
      </w:r>
      <w:hyperlink r:id="rId60" w:tooltip="Ярутка полевая" w:history="1">
        <w:r w:rsidRPr="0010154A">
          <w:rPr>
            <w:rFonts w:ascii="Times New Roman" w:eastAsia="Times New Roman" w:hAnsi="Times New Roman" w:cs="Times New Roman"/>
            <w:color w:val="0D0D0D" w:themeColor="text1" w:themeTint="F2"/>
            <w:sz w:val="24"/>
            <w:szCs w:val="24"/>
            <w:u w:val="single"/>
            <w:lang w:eastAsia="ru-RU"/>
          </w:rPr>
          <w:t>ярутка полевая</w:t>
        </w:r>
      </w:hyperlink>
      <w:r w:rsidRPr="00A15A47">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numPr>
          <w:ilvl w:val="0"/>
          <w:numId w:val="4"/>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0D0D0D" w:themeColor="text1" w:themeTint="F2"/>
          <w:sz w:val="24"/>
          <w:szCs w:val="24"/>
          <w:lang w:eastAsia="ru-RU"/>
        </w:rPr>
        <w:t>Двулетние</w:t>
      </w:r>
      <w:r w:rsidRPr="00A15A47">
        <w:rPr>
          <w:rFonts w:ascii="Times New Roman" w:eastAsia="Times New Roman" w:hAnsi="Times New Roman" w:cs="Times New Roman"/>
          <w:color w:val="0D0D0D" w:themeColor="text1" w:themeTint="F2"/>
          <w:sz w:val="24"/>
          <w:szCs w:val="24"/>
          <w:lang w:eastAsia="ru-RU"/>
        </w:rPr>
        <w:t> — растут в течение двух лет. В первый год накапливают большое количество </w:t>
      </w:r>
      <w:hyperlink r:id="rId61" w:tooltip="Органические вещества" w:history="1">
        <w:r w:rsidRPr="0010154A">
          <w:rPr>
            <w:rFonts w:ascii="Times New Roman" w:eastAsia="Times New Roman" w:hAnsi="Times New Roman" w:cs="Times New Roman"/>
            <w:color w:val="0D0D0D" w:themeColor="text1" w:themeTint="F2"/>
            <w:sz w:val="24"/>
            <w:szCs w:val="24"/>
            <w:u w:val="single"/>
            <w:lang w:eastAsia="ru-RU"/>
          </w:rPr>
          <w:t>органических веществ</w:t>
        </w:r>
      </w:hyperlink>
      <w:r w:rsidRPr="00A15A47">
        <w:rPr>
          <w:rFonts w:ascii="Times New Roman" w:eastAsia="Times New Roman" w:hAnsi="Times New Roman" w:cs="Times New Roman"/>
          <w:color w:val="0D0D0D" w:themeColor="text1" w:themeTint="F2"/>
          <w:sz w:val="24"/>
          <w:szCs w:val="24"/>
          <w:lang w:eastAsia="ru-RU"/>
        </w:rPr>
        <w:t>. В случае прорастания в конце </w:t>
      </w:r>
      <w:hyperlink r:id="rId62" w:tooltip="Лето" w:history="1">
        <w:r w:rsidRPr="0010154A">
          <w:rPr>
            <w:rFonts w:ascii="Times New Roman" w:eastAsia="Times New Roman" w:hAnsi="Times New Roman" w:cs="Times New Roman"/>
            <w:color w:val="0D0D0D" w:themeColor="text1" w:themeTint="F2"/>
            <w:sz w:val="24"/>
            <w:szCs w:val="24"/>
            <w:u w:val="single"/>
            <w:lang w:eastAsia="ru-RU"/>
          </w:rPr>
          <w:t>лета</w:t>
        </w:r>
      </w:hyperlink>
      <w:r w:rsidRPr="00A15A47">
        <w:rPr>
          <w:rFonts w:ascii="Times New Roman" w:eastAsia="Times New Roman" w:hAnsi="Times New Roman" w:cs="Times New Roman"/>
          <w:color w:val="0D0D0D" w:themeColor="text1" w:themeTint="F2"/>
          <w:sz w:val="24"/>
          <w:szCs w:val="24"/>
          <w:lang w:eastAsia="ru-RU"/>
        </w:rPr>
        <w:t> — дважды проходят зимовку. Представители — </w:t>
      </w:r>
      <w:hyperlink r:id="rId63" w:tooltip="Донник лекарственный" w:history="1">
        <w:r w:rsidRPr="0010154A">
          <w:rPr>
            <w:rFonts w:ascii="Times New Roman" w:eastAsia="Times New Roman" w:hAnsi="Times New Roman" w:cs="Times New Roman"/>
            <w:color w:val="0D0D0D" w:themeColor="text1" w:themeTint="F2"/>
            <w:sz w:val="24"/>
            <w:szCs w:val="24"/>
            <w:u w:val="single"/>
            <w:lang w:eastAsia="ru-RU"/>
          </w:rPr>
          <w:t>донник лекарственный</w:t>
        </w:r>
      </w:hyperlink>
      <w:r w:rsidRPr="00A15A47">
        <w:rPr>
          <w:rFonts w:ascii="Times New Roman" w:eastAsia="Times New Roman" w:hAnsi="Times New Roman" w:cs="Times New Roman"/>
          <w:color w:val="0D0D0D" w:themeColor="text1" w:themeTint="F2"/>
          <w:sz w:val="24"/>
          <w:szCs w:val="24"/>
          <w:lang w:eastAsia="ru-RU"/>
        </w:rPr>
        <w:t>, </w:t>
      </w:r>
      <w:hyperlink r:id="rId64" w:tooltip="Липучка ежевидная" w:history="1">
        <w:r w:rsidRPr="0010154A">
          <w:rPr>
            <w:rFonts w:ascii="Times New Roman" w:eastAsia="Times New Roman" w:hAnsi="Times New Roman" w:cs="Times New Roman"/>
            <w:color w:val="0D0D0D" w:themeColor="text1" w:themeTint="F2"/>
            <w:sz w:val="24"/>
            <w:szCs w:val="24"/>
            <w:u w:val="single"/>
            <w:lang w:eastAsia="ru-RU"/>
          </w:rPr>
          <w:t>липучка ежевидная</w:t>
        </w:r>
      </w:hyperlink>
      <w:r w:rsidRPr="00A15A47">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0D0D0D" w:themeColor="text1" w:themeTint="F2"/>
          <w:sz w:val="24"/>
          <w:szCs w:val="24"/>
          <w:lang w:eastAsia="ru-RU"/>
        </w:rPr>
        <w:t>Многолетние</w:t>
      </w:r>
    </w:p>
    <w:p w:rsidR="00A15A47" w:rsidRPr="00A15A47"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0D0D0D" w:themeColor="text1" w:themeTint="F2"/>
          <w:sz w:val="24"/>
          <w:szCs w:val="24"/>
          <w:lang w:eastAsia="ru-RU"/>
        </w:rPr>
        <w:t>Корневищные</w:t>
      </w:r>
      <w:r w:rsidRPr="00A15A47">
        <w:rPr>
          <w:rFonts w:ascii="Times New Roman" w:eastAsia="Times New Roman" w:hAnsi="Times New Roman" w:cs="Times New Roman"/>
          <w:color w:val="0D0D0D" w:themeColor="text1" w:themeTint="F2"/>
          <w:sz w:val="24"/>
          <w:szCs w:val="24"/>
          <w:lang w:eastAsia="ru-RU"/>
        </w:rPr>
        <w:t> — имеют подземный </w:t>
      </w:r>
      <w:hyperlink r:id="rId65" w:tooltip="Побег (ботаника)" w:history="1">
        <w:r w:rsidRPr="0010154A">
          <w:rPr>
            <w:rFonts w:ascii="Times New Roman" w:eastAsia="Times New Roman" w:hAnsi="Times New Roman" w:cs="Times New Roman"/>
            <w:color w:val="0D0D0D" w:themeColor="text1" w:themeTint="F2"/>
            <w:sz w:val="24"/>
            <w:szCs w:val="24"/>
            <w:u w:val="single"/>
            <w:lang w:eastAsia="ru-RU"/>
          </w:rPr>
          <w:t>побег</w:t>
        </w:r>
      </w:hyperlink>
      <w:r w:rsidRPr="00A15A47">
        <w:rPr>
          <w:rFonts w:ascii="Times New Roman" w:eastAsia="Times New Roman" w:hAnsi="Times New Roman" w:cs="Times New Roman"/>
          <w:color w:val="0D0D0D" w:themeColor="text1" w:themeTint="F2"/>
          <w:sz w:val="24"/>
          <w:szCs w:val="24"/>
          <w:lang w:eastAsia="ru-RU"/>
        </w:rPr>
        <w:t> — </w:t>
      </w:r>
      <w:hyperlink r:id="rId66" w:tooltip="Корневище" w:history="1">
        <w:r w:rsidRPr="0010154A">
          <w:rPr>
            <w:rFonts w:ascii="Times New Roman" w:eastAsia="Times New Roman" w:hAnsi="Times New Roman" w:cs="Times New Roman"/>
            <w:color w:val="0D0D0D" w:themeColor="text1" w:themeTint="F2"/>
            <w:sz w:val="24"/>
            <w:szCs w:val="24"/>
            <w:u w:val="single"/>
            <w:lang w:eastAsia="ru-RU"/>
          </w:rPr>
          <w:t>корневище</w:t>
        </w:r>
      </w:hyperlink>
      <w:r w:rsidRPr="00A15A47">
        <w:rPr>
          <w:rFonts w:ascii="Times New Roman" w:eastAsia="Times New Roman" w:hAnsi="Times New Roman" w:cs="Times New Roman"/>
          <w:color w:val="0D0D0D" w:themeColor="text1" w:themeTint="F2"/>
          <w:sz w:val="24"/>
          <w:szCs w:val="24"/>
          <w:lang w:eastAsia="ru-RU"/>
        </w:rPr>
        <w:t> и в основном </w:t>
      </w:r>
      <w:hyperlink r:id="rId67" w:tooltip="Вегетативное размножение" w:history="1">
        <w:r w:rsidRPr="0010154A">
          <w:rPr>
            <w:rFonts w:ascii="Times New Roman" w:eastAsia="Times New Roman" w:hAnsi="Times New Roman" w:cs="Times New Roman"/>
            <w:color w:val="0D0D0D" w:themeColor="text1" w:themeTint="F2"/>
            <w:sz w:val="24"/>
            <w:szCs w:val="24"/>
            <w:u w:val="single"/>
            <w:lang w:eastAsia="ru-RU"/>
          </w:rPr>
          <w:t>размножаются вегетативно</w:t>
        </w:r>
      </w:hyperlink>
      <w:r w:rsidRPr="00A15A47">
        <w:rPr>
          <w:rFonts w:ascii="Times New Roman" w:eastAsia="Times New Roman" w:hAnsi="Times New Roman" w:cs="Times New Roman"/>
          <w:color w:val="0D0D0D" w:themeColor="text1" w:themeTint="F2"/>
          <w:sz w:val="24"/>
          <w:szCs w:val="24"/>
          <w:lang w:eastAsia="ru-RU"/>
        </w:rPr>
        <w:t> благодаря ему. Представители — </w:t>
      </w:r>
      <w:hyperlink r:id="rId68" w:tooltip="Мать-и-мачеха" w:history="1">
        <w:r w:rsidRPr="0010154A">
          <w:rPr>
            <w:rFonts w:ascii="Times New Roman" w:eastAsia="Times New Roman" w:hAnsi="Times New Roman" w:cs="Times New Roman"/>
            <w:color w:val="0D0D0D" w:themeColor="text1" w:themeTint="F2"/>
            <w:sz w:val="24"/>
            <w:szCs w:val="24"/>
            <w:u w:val="single"/>
            <w:lang w:eastAsia="ru-RU"/>
          </w:rPr>
          <w:t>мать-и-мачеха</w:t>
        </w:r>
      </w:hyperlink>
      <w:r w:rsidRPr="00A15A47">
        <w:rPr>
          <w:rFonts w:ascii="Times New Roman" w:eastAsia="Times New Roman" w:hAnsi="Times New Roman" w:cs="Times New Roman"/>
          <w:color w:val="0D0D0D" w:themeColor="text1" w:themeTint="F2"/>
          <w:sz w:val="24"/>
          <w:szCs w:val="24"/>
          <w:lang w:eastAsia="ru-RU"/>
        </w:rPr>
        <w:t>, </w:t>
      </w:r>
      <w:hyperlink r:id="rId69" w:tooltip="Пырей ползучий" w:history="1">
        <w:r w:rsidRPr="0010154A">
          <w:rPr>
            <w:rFonts w:ascii="Times New Roman" w:eastAsia="Times New Roman" w:hAnsi="Times New Roman" w:cs="Times New Roman"/>
            <w:color w:val="0D0D0D" w:themeColor="text1" w:themeTint="F2"/>
            <w:sz w:val="24"/>
            <w:szCs w:val="24"/>
            <w:u w:val="single"/>
            <w:lang w:eastAsia="ru-RU"/>
          </w:rPr>
          <w:t>пырей ползучий</w:t>
        </w:r>
      </w:hyperlink>
      <w:r w:rsidRPr="00A15A47">
        <w:rPr>
          <w:rFonts w:ascii="Times New Roman" w:eastAsia="Times New Roman" w:hAnsi="Times New Roman" w:cs="Times New Roman"/>
          <w:color w:val="0D0D0D" w:themeColor="text1" w:themeTint="F2"/>
          <w:sz w:val="24"/>
          <w:szCs w:val="24"/>
          <w:lang w:eastAsia="ru-RU"/>
        </w:rPr>
        <w:t>, </w:t>
      </w:r>
      <w:hyperlink r:id="rId70" w:tooltip="Свинорой пальчатый" w:history="1">
        <w:r w:rsidRPr="0010154A">
          <w:rPr>
            <w:rFonts w:ascii="Times New Roman" w:eastAsia="Times New Roman" w:hAnsi="Times New Roman" w:cs="Times New Roman"/>
            <w:color w:val="0D0D0D" w:themeColor="text1" w:themeTint="F2"/>
            <w:sz w:val="24"/>
            <w:szCs w:val="24"/>
            <w:u w:val="single"/>
            <w:lang w:eastAsia="ru-RU"/>
          </w:rPr>
          <w:t>свинорой пальчатый</w:t>
        </w:r>
      </w:hyperlink>
      <w:r w:rsidRPr="00A15A47">
        <w:rPr>
          <w:rFonts w:ascii="Times New Roman" w:eastAsia="Times New Roman" w:hAnsi="Times New Roman" w:cs="Times New Roman"/>
          <w:color w:val="0D0D0D" w:themeColor="text1" w:themeTint="F2"/>
          <w:sz w:val="24"/>
          <w:szCs w:val="24"/>
          <w:lang w:eastAsia="ru-RU"/>
        </w:rPr>
        <w:t>, </w:t>
      </w:r>
      <w:hyperlink r:id="rId71" w:tooltip="Сорго" w:history="1">
        <w:r w:rsidRPr="0010154A">
          <w:rPr>
            <w:rFonts w:ascii="Times New Roman" w:eastAsia="Times New Roman" w:hAnsi="Times New Roman" w:cs="Times New Roman"/>
            <w:color w:val="0D0D0D" w:themeColor="text1" w:themeTint="F2"/>
            <w:sz w:val="24"/>
            <w:szCs w:val="24"/>
            <w:u w:val="single"/>
            <w:lang w:eastAsia="ru-RU"/>
          </w:rPr>
          <w:t>сорго</w:t>
        </w:r>
      </w:hyperlink>
      <w:r w:rsidRPr="00A15A47">
        <w:rPr>
          <w:rFonts w:ascii="Times New Roman" w:eastAsia="Times New Roman" w:hAnsi="Times New Roman" w:cs="Times New Roman"/>
          <w:color w:val="0D0D0D" w:themeColor="text1" w:themeTint="F2"/>
          <w:sz w:val="24"/>
          <w:szCs w:val="24"/>
          <w:lang w:eastAsia="ru-RU"/>
        </w:rPr>
        <w:t> </w:t>
      </w:r>
      <w:hyperlink r:id="rId72" w:tooltip="Сорго алепское" w:history="1">
        <w:r w:rsidRPr="0010154A">
          <w:rPr>
            <w:rFonts w:ascii="Times New Roman" w:eastAsia="Times New Roman" w:hAnsi="Times New Roman" w:cs="Times New Roman"/>
            <w:color w:val="0D0D0D" w:themeColor="text1" w:themeTint="F2"/>
            <w:sz w:val="24"/>
            <w:szCs w:val="24"/>
            <w:u w:val="single"/>
            <w:lang w:eastAsia="ru-RU"/>
          </w:rPr>
          <w:t>алепское</w:t>
        </w:r>
      </w:hyperlink>
      <w:r w:rsidRPr="00A15A47">
        <w:rPr>
          <w:rFonts w:ascii="Times New Roman" w:eastAsia="Times New Roman" w:hAnsi="Times New Roman" w:cs="Times New Roman"/>
          <w:color w:val="0D0D0D" w:themeColor="text1" w:themeTint="F2"/>
          <w:sz w:val="24"/>
          <w:szCs w:val="24"/>
          <w:lang w:eastAsia="ru-RU"/>
        </w:rPr>
        <w:t>, </w:t>
      </w:r>
      <w:hyperlink r:id="rId73" w:tooltip="Тысячелистник обыкновенный" w:history="1">
        <w:r w:rsidRPr="0010154A">
          <w:rPr>
            <w:rFonts w:ascii="Times New Roman" w:eastAsia="Times New Roman" w:hAnsi="Times New Roman" w:cs="Times New Roman"/>
            <w:color w:val="0D0D0D" w:themeColor="text1" w:themeTint="F2"/>
            <w:sz w:val="24"/>
            <w:szCs w:val="24"/>
            <w:u w:val="single"/>
            <w:lang w:eastAsia="ru-RU"/>
          </w:rPr>
          <w:t>тысячелистник обыкновенный</w:t>
        </w:r>
      </w:hyperlink>
      <w:r w:rsidRPr="00A15A47">
        <w:rPr>
          <w:rFonts w:ascii="Times New Roman" w:eastAsia="Times New Roman" w:hAnsi="Times New Roman" w:cs="Times New Roman"/>
          <w:color w:val="0D0D0D" w:themeColor="text1" w:themeTint="F2"/>
          <w:sz w:val="24"/>
          <w:szCs w:val="24"/>
          <w:lang w:eastAsia="ru-RU"/>
        </w:rPr>
        <w:t>, </w:t>
      </w:r>
      <w:hyperlink r:id="rId74" w:tooltip="Хвощ полевой" w:history="1">
        <w:r w:rsidRPr="0010154A">
          <w:rPr>
            <w:rFonts w:ascii="Times New Roman" w:eastAsia="Times New Roman" w:hAnsi="Times New Roman" w:cs="Times New Roman"/>
            <w:color w:val="0D0D0D" w:themeColor="text1" w:themeTint="F2"/>
            <w:sz w:val="24"/>
            <w:szCs w:val="24"/>
            <w:u w:val="single"/>
            <w:lang w:eastAsia="ru-RU"/>
          </w:rPr>
          <w:t>хвощ полевой</w:t>
        </w:r>
      </w:hyperlink>
      <w:r w:rsidRPr="00A15A47">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0D0D0D" w:themeColor="text1" w:themeTint="F2"/>
          <w:sz w:val="24"/>
          <w:szCs w:val="24"/>
          <w:lang w:eastAsia="ru-RU"/>
        </w:rPr>
        <w:t>Корнеотпрысковые</w:t>
      </w:r>
      <w:r w:rsidRPr="00A15A47">
        <w:rPr>
          <w:rFonts w:ascii="Times New Roman" w:eastAsia="Times New Roman" w:hAnsi="Times New Roman" w:cs="Times New Roman"/>
          <w:color w:val="0D0D0D" w:themeColor="text1" w:themeTint="F2"/>
          <w:sz w:val="24"/>
          <w:szCs w:val="24"/>
          <w:lang w:eastAsia="ru-RU"/>
        </w:rPr>
        <w:t> — имеют стержневой </w:t>
      </w:r>
      <w:hyperlink r:id="rId75" w:tooltip="Корень" w:history="1">
        <w:r w:rsidRPr="0010154A">
          <w:rPr>
            <w:rFonts w:ascii="Times New Roman" w:eastAsia="Times New Roman" w:hAnsi="Times New Roman" w:cs="Times New Roman"/>
            <w:color w:val="0D0D0D" w:themeColor="text1" w:themeTint="F2"/>
            <w:sz w:val="24"/>
            <w:szCs w:val="24"/>
            <w:u w:val="single"/>
            <w:lang w:eastAsia="ru-RU"/>
          </w:rPr>
          <w:t>корень</w:t>
        </w:r>
      </w:hyperlink>
      <w:r w:rsidRPr="00A15A47">
        <w:rPr>
          <w:rFonts w:ascii="Times New Roman" w:eastAsia="Times New Roman" w:hAnsi="Times New Roman" w:cs="Times New Roman"/>
          <w:color w:val="0D0D0D" w:themeColor="text1" w:themeTint="F2"/>
          <w:sz w:val="24"/>
          <w:szCs w:val="24"/>
          <w:lang w:eastAsia="ru-RU"/>
        </w:rPr>
        <w:t> с расходящимися радиально боковыми корнями, имеющими </w:t>
      </w:r>
      <w:hyperlink r:id="rId76" w:tooltip="Почка (ботаника)" w:history="1">
        <w:r w:rsidRPr="0010154A">
          <w:rPr>
            <w:rFonts w:ascii="Times New Roman" w:eastAsia="Times New Roman" w:hAnsi="Times New Roman" w:cs="Times New Roman"/>
            <w:color w:val="0D0D0D" w:themeColor="text1" w:themeTint="F2"/>
            <w:sz w:val="24"/>
            <w:szCs w:val="24"/>
            <w:u w:val="single"/>
            <w:lang w:eastAsia="ru-RU"/>
          </w:rPr>
          <w:t>почки</w:t>
        </w:r>
      </w:hyperlink>
      <w:r w:rsidRPr="00A15A47">
        <w:rPr>
          <w:rFonts w:ascii="Times New Roman" w:eastAsia="Times New Roman" w:hAnsi="Times New Roman" w:cs="Times New Roman"/>
          <w:color w:val="0D0D0D" w:themeColor="text1" w:themeTint="F2"/>
          <w:sz w:val="24"/>
          <w:szCs w:val="24"/>
          <w:lang w:eastAsia="ru-RU"/>
        </w:rPr>
        <w:t> возобновления. Представители — </w:t>
      </w:r>
      <w:hyperlink r:id="rId77" w:tooltip="Щавелёк малый" w:history="1">
        <w:r w:rsidRPr="0010154A">
          <w:rPr>
            <w:rFonts w:ascii="Times New Roman" w:eastAsia="Times New Roman" w:hAnsi="Times New Roman" w:cs="Times New Roman"/>
            <w:color w:val="0D0D0D" w:themeColor="text1" w:themeTint="F2"/>
            <w:sz w:val="24"/>
            <w:szCs w:val="24"/>
            <w:u w:val="single"/>
            <w:lang w:eastAsia="ru-RU"/>
          </w:rPr>
          <w:t>щавелёк малый</w:t>
        </w:r>
      </w:hyperlink>
      <w:r w:rsidRPr="00A15A47">
        <w:rPr>
          <w:rFonts w:ascii="Times New Roman" w:eastAsia="Times New Roman" w:hAnsi="Times New Roman" w:cs="Times New Roman"/>
          <w:color w:val="0D0D0D" w:themeColor="text1" w:themeTint="F2"/>
          <w:sz w:val="24"/>
          <w:szCs w:val="24"/>
          <w:lang w:eastAsia="ru-RU"/>
        </w:rPr>
        <w:t>, </w:t>
      </w:r>
      <w:hyperlink r:id="rId78" w:tooltip="Бодяк полевой" w:history="1">
        <w:r w:rsidRPr="0010154A">
          <w:rPr>
            <w:rFonts w:ascii="Times New Roman" w:eastAsia="Times New Roman" w:hAnsi="Times New Roman" w:cs="Times New Roman"/>
            <w:color w:val="0D0D0D" w:themeColor="text1" w:themeTint="F2"/>
            <w:sz w:val="24"/>
            <w:szCs w:val="24"/>
            <w:u w:val="single"/>
            <w:lang w:eastAsia="ru-RU"/>
          </w:rPr>
          <w:t>бодяк полевой</w:t>
        </w:r>
      </w:hyperlink>
      <w:r w:rsidRPr="00A15A47">
        <w:rPr>
          <w:rFonts w:ascii="Times New Roman" w:eastAsia="Times New Roman" w:hAnsi="Times New Roman" w:cs="Times New Roman"/>
          <w:color w:val="0D0D0D" w:themeColor="text1" w:themeTint="F2"/>
          <w:sz w:val="24"/>
          <w:szCs w:val="24"/>
          <w:lang w:eastAsia="ru-RU"/>
        </w:rPr>
        <w:t>, </w:t>
      </w:r>
      <w:hyperlink r:id="rId79" w:tooltip="Вьюнок полевой" w:history="1">
        <w:r w:rsidRPr="0010154A">
          <w:rPr>
            <w:rFonts w:ascii="Times New Roman" w:eastAsia="Times New Roman" w:hAnsi="Times New Roman" w:cs="Times New Roman"/>
            <w:color w:val="0D0D0D" w:themeColor="text1" w:themeTint="F2"/>
            <w:sz w:val="24"/>
            <w:szCs w:val="24"/>
            <w:u w:val="single"/>
            <w:lang w:eastAsia="ru-RU"/>
          </w:rPr>
          <w:t>вьюнок полевой</w:t>
        </w:r>
      </w:hyperlink>
      <w:r w:rsidRPr="00A15A47">
        <w:rPr>
          <w:rFonts w:ascii="Times New Roman" w:eastAsia="Times New Roman" w:hAnsi="Times New Roman" w:cs="Times New Roman"/>
          <w:color w:val="0D0D0D" w:themeColor="text1" w:themeTint="F2"/>
          <w:sz w:val="24"/>
          <w:szCs w:val="24"/>
          <w:lang w:eastAsia="ru-RU"/>
        </w:rPr>
        <w:t>, </w:t>
      </w:r>
      <w:hyperlink r:id="rId80" w:tooltip="Горчак ползучий" w:history="1">
        <w:r w:rsidRPr="0010154A">
          <w:rPr>
            <w:rFonts w:ascii="Times New Roman" w:eastAsia="Times New Roman" w:hAnsi="Times New Roman" w:cs="Times New Roman"/>
            <w:color w:val="0D0D0D" w:themeColor="text1" w:themeTint="F2"/>
            <w:sz w:val="24"/>
            <w:szCs w:val="24"/>
            <w:u w:val="single"/>
            <w:lang w:eastAsia="ru-RU"/>
          </w:rPr>
          <w:t>горчак ползучий</w:t>
        </w:r>
      </w:hyperlink>
      <w:r w:rsidRPr="00A15A47">
        <w:rPr>
          <w:rFonts w:ascii="Times New Roman" w:eastAsia="Times New Roman" w:hAnsi="Times New Roman" w:cs="Times New Roman"/>
          <w:color w:val="0D0D0D" w:themeColor="text1" w:themeTint="F2"/>
          <w:sz w:val="24"/>
          <w:szCs w:val="24"/>
          <w:lang w:eastAsia="ru-RU"/>
        </w:rPr>
        <w:t>, </w:t>
      </w:r>
      <w:hyperlink r:id="rId81" w:tooltip="Льнянка обыкновенная" w:history="1">
        <w:r w:rsidRPr="0010154A">
          <w:rPr>
            <w:rFonts w:ascii="Times New Roman" w:eastAsia="Times New Roman" w:hAnsi="Times New Roman" w:cs="Times New Roman"/>
            <w:color w:val="0D0D0D" w:themeColor="text1" w:themeTint="F2"/>
            <w:sz w:val="24"/>
            <w:szCs w:val="24"/>
            <w:u w:val="single"/>
            <w:lang w:eastAsia="ru-RU"/>
          </w:rPr>
          <w:t>льнянка обыкновенная</w:t>
        </w:r>
      </w:hyperlink>
      <w:r w:rsidRPr="00A15A47">
        <w:rPr>
          <w:rFonts w:ascii="Times New Roman" w:eastAsia="Times New Roman" w:hAnsi="Times New Roman" w:cs="Times New Roman"/>
          <w:color w:val="0D0D0D" w:themeColor="text1" w:themeTint="F2"/>
          <w:sz w:val="24"/>
          <w:szCs w:val="24"/>
          <w:lang w:eastAsia="ru-RU"/>
        </w:rPr>
        <w:t>, </w:t>
      </w:r>
      <w:hyperlink r:id="rId82" w:tooltip="Осот полевой" w:history="1">
        <w:r w:rsidRPr="0010154A">
          <w:rPr>
            <w:rFonts w:ascii="Times New Roman" w:eastAsia="Times New Roman" w:hAnsi="Times New Roman" w:cs="Times New Roman"/>
            <w:color w:val="0D0D0D" w:themeColor="text1" w:themeTint="F2"/>
            <w:sz w:val="24"/>
            <w:szCs w:val="24"/>
            <w:u w:val="single"/>
            <w:lang w:eastAsia="ru-RU"/>
          </w:rPr>
          <w:t>осот полевой</w:t>
        </w:r>
      </w:hyperlink>
      <w:r w:rsidRPr="00A15A47">
        <w:rPr>
          <w:rFonts w:ascii="Times New Roman" w:eastAsia="Times New Roman" w:hAnsi="Times New Roman" w:cs="Times New Roman"/>
          <w:color w:val="0D0D0D" w:themeColor="text1" w:themeTint="F2"/>
          <w:sz w:val="24"/>
          <w:szCs w:val="24"/>
          <w:lang w:eastAsia="ru-RU"/>
        </w:rPr>
        <w:t>, </w:t>
      </w:r>
      <w:hyperlink r:id="rId83" w:tooltip="Сурепка обыкновенная" w:history="1">
        <w:r w:rsidRPr="0010154A">
          <w:rPr>
            <w:rFonts w:ascii="Times New Roman" w:eastAsia="Times New Roman" w:hAnsi="Times New Roman" w:cs="Times New Roman"/>
            <w:color w:val="0D0D0D" w:themeColor="text1" w:themeTint="F2"/>
            <w:sz w:val="24"/>
            <w:szCs w:val="24"/>
            <w:u w:val="single"/>
            <w:lang w:eastAsia="ru-RU"/>
          </w:rPr>
          <w:t>сурепка обыкновенная</w:t>
        </w:r>
      </w:hyperlink>
      <w:r w:rsidRPr="00A15A47">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0D0D0D" w:themeColor="text1" w:themeTint="F2"/>
          <w:sz w:val="24"/>
          <w:szCs w:val="24"/>
          <w:lang w:eastAsia="ru-RU"/>
        </w:rPr>
        <w:t>Ползучие</w:t>
      </w:r>
      <w:r w:rsidRPr="00A15A47">
        <w:rPr>
          <w:rFonts w:ascii="Times New Roman" w:eastAsia="Times New Roman" w:hAnsi="Times New Roman" w:cs="Times New Roman"/>
          <w:color w:val="0D0D0D" w:themeColor="text1" w:themeTint="F2"/>
          <w:sz w:val="24"/>
          <w:szCs w:val="24"/>
          <w:lang w:eastAsia="ru-RU"/>
        </w:rPr>
        <w:t> — </w:t>
      </w:r>
      <w:hyperlink r:id="rId84" w:tooltip="Вегетативное размножение" w:history="1">
        <w:r w:rsidRPr="0010154A">
          <w:rPr>
            <w:rFonts w:ascii="Times New Roman" w:eastAsia="Times New Roman" w:hAnsi="Times New Roman" w:cs="Times New Roman"/>
            <w:color w:val="0D0D0D" w:themeColor="text1" w:themeTint="F2"/>
            <w:sz w:val="24"/>
            <w:szCs w:val="24"/>
            <w:u w:val="single"/>
            <w:lang w:eastAsia="ru-RU"/>
          </w:rPr>
          <w:t>размножаются вегетативно</w:t>
        </w:r>
      </w:hyperlink>
      <w:r w:rsidRPr="00A15A47">
        <w:rPr>
          <w:rFonts w:ascii="Times New Roman" w:eastAsia="Times New Roman" w:hAnsi="Times New Roman" w:cs="Times New Roman"/>
          <w:color w:val="0D0D0D" w:themeColor="text1" w:themeTint="F2"/>
          <w:sz w:val="24"/>
          <w:szCs w:val="24"/>
          <w:lang w:eastAsia="ru-RU"/>
        </w:rPr>
        <w:t>, благодаря ползучим наземным </w:t>
      </w:r>
      <w:hyperlink r:id="rId85" w:tooltip="Побег (ботаника)" w:history="1">
        <w:r w:rsidRPr="0010154A">
          <w:rPr>
            <w:rFonts w:ascii="Times New Roman" w:eastAsia="Times New Roman" w:hAnsi="Times New Roman" w:cs="Times New Roman"/>
            <w:color w:val="0D0D0D" w:themeColor="text1" w:themeTint="F2"/>
            <w:sz w:val="24"/>
            <w:szCs w:val="24"/>
            <w:u w:val="single"/>
            <w:lang w:eastAsia="ru-RU"/>
          </w:rPr>
          <w:t>побегам</w:t>
        </w:r>
      </w:hyperlink>
      <w:r w:rsidRPr="00A15A47">
        <w:rPr>
          <w:rFonts w:ascii="Times New Roman" w:eastAsia="Times New Roman" w:hAnsi="Times New Roman" w:cs="Times New Roman"/>
          <w:color w:val="0D0D0D" w:themeColor="text1" w:themeTint="F2"/>
          <w:sz w:val="24"/>
          <w:szCs w:val="24"/>
          <w:lang w:eastAsia="ru-RU"/>
        </w:rPr>
        <w:t>. Представители — </w:t>
      </w:r>
      <w:hyperlink r:id="rId86" w:tooltip="Будра плющевидная" w:history="1">
        <w:r w:rsidRPr="0010154A">
          <w:rPr>
            <w:rFonts w:ascii="Times New Roman" w:eastAsia="Times New Roman" w:hAnsi="Times New Roman" w:cs="Times New Roman"/>
            <w:color w:val="0D0D0D" w:themeColor="text1" w:themeTint="F2"/>
            <w:sz w:val="24"/>
            <w:szCs w:val="24"/>
            <w:u w:val="single"/>
            <w:lang w:eastAsia="ru-RU"/>
          </w:rPr>
          <w:t>будра плющевидная</w:t>
        </w:r>
      </w:hyperlink>
      <w:r w:rsidRPr="00A15A47">
        <w:rPr>
          <w:rFonts w:ascii="Times New Roman" w:eastAsia="Times New Roman" w:hAnsi="Times New Roman" w:cs="Times New Roman"/>
          <w:color w:val="0D0D0D" w:themeColor="text1" w:themeTint="F2"/>
          <w:sz w:val="24"/>
          <w:szCs w:val="24"/>
          <w:lang w:eastAsia="ru-RU"/>
        </w:rPr>
        <w:t>, </w:t>
      </w:r>
      <w:hyperlink r:id="rId87" w:tooltip="Лапчатка гусиная" w:history="1">
        <w:r w:rsidRPr="0010154A">
          <w:rPr>
            <w:rFonts w:ascii="Times New Roman" w:eastAsia="Times New Roman" w:hAnsi="Times New Roman" w:cs="Times New Roman"/>
            <w:color w:val="0D0D0D" w:themeColor="text1" w:themeTint="F2"/>
            <w:sz w:val="24"/>
            <w:szCs w:val="24"/>
            <w:u w:val="single"/>
            <w:lang w:eastAsia="ru-RU"/>
          </w:rPr>
          <w:t>лапчатка гусиная</w:t>
        </w:r>
      </w:hyperlink>
      <w:r w:rsidRPr="00A15A47">
        <w:rPr>
          <w:rFonts w:ascii="Times New Roman" w:eastAsia="Times New Roman" w:hAnsi="Times New Roman" w:cs="Times New Roman"/>
          <w:color w:val="0D0D0D" w:themeColor="text1" w:themeTint="F2"/>
          <w:sz w:val="24"/>
          <w:szCs w:val="24"/>
          <w:lang w:eastAsia="ru-RU"/>
        </w:rPr>
        <w:t>, </w:t>
      </w:r>
      <w:hyperlink r:id="rId88" w:tooltip="Лютик ползучий" w:history="1">
        <w:r w:rsidRPr="0010154A">
          <w:rPr>
            <w:rFonts w:ascii="Times New Roman" w:eastAsia="Times New Roman" w:hAnsi="Times New Roman" w:cs="Times New Roman"/>
            <w:color w:val="0D0D0D" w:themeColor="text1" w:themeTint="F2"/>
            <w:sz w:val="24"/>
            <w:szCs w:val="24"/>
            <w:u w:val="single"/>
            <w:lang w:eastAsia="ru-RU"/>
          </w:rPr>
          <w:t>лютик ползучий</w:t>
        </w:r>
      </w:hyperlink>
      <w:r w:rsidRPr="00A15A47">
        <w:rPr>
          <w:rFonts w:ascii="Times New Roman" w:eastAsia="Times New Roman" w:hAnsi="Times New Roman" w:cs="Times New Roman"/>
          <w:color w:val="222222"/>
          <w:sz w:val="24"/>
          <w:szCs w:val="24"/>
          <w:lang w:eastAsia="ru-RU"/>
        </w:rPr>
        <w:t>.</w:t>
      </w:r>
    </w:p>
    <w:p w:rsidR="00A15A47" w:rsidRPr="00681315"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222222"/>
          <w:sz w:val="24"/>
          <w:szCs w:val="24"/>
          <w:lang w:eastAsia="ru-RU"/>
        </w:rPr>
        <w:t>Кистекорневые</w:t>
      </w:r>
      <w:r w:rsidRPr="00A15A47">
        <w:rPr>
          <w:rFonts w:ascii="Times New Roman" w:eastAsia="Times New Roman" w:hAnsi="Times New Roman" w:cs="Times New Roman"/>
          <w:color w:val="222222"/>
          <w:sz w:val="24"/>
          <w:szCs w:val="24"/>
          <w:lang w:eastAsia="ru-RU"/>
        </w:rPr>
        <w:t> — многолетние сорняки с мочковатой </w:t>
      </w:r>
      <w:hyperlink r:id="rId89" w:tooltip="Корень" w:history="1">
        <w:r w:rsidRPr="00A15A47">
          <w:rPr>
            <w:rFonts w:ascii="Times New Roman" w:eastAsia="Times New Roman" w:hAnsi="Times New Roman" w:cs="Times New Roman"/>
            <w:color w:val="0B0080"/>
            <w:sz w:val="24"/>
            <w:szCs w:val="24"/>
            <w:u w:val="single"/>
            <w:lang w:eastAsia="ru-RU"/>
          </w:rPr>
          <w:t>корневой системой</w:t>
        </w:r>
      </w:hyperlink>
      <w:r w:rsidRPr="00A15A47">
        <w:rPr>
          <w:rFonts w:ascii="Times New Roman" w:eastAsia="Times New Roman" w:hAnsi="Times New Roman" w:cs="Times New Roman"/>
          <w:color w:val="222222"/>
          <w:sz w:val="24"/>
          <w:szCs w:val="24"/>
          <w:lang w:eastAsia="ru-RU"/>
        </w:rPr>
        <w:t> и семенным </w:t>
      </w:r>
      <w:hyperlink r:id="rId90" w:tooltip="Размножение" w:history="1">
        <w:r w:rsidRPr="00681315">
          <w:rPr>
            <w:rFonts w:ascii="Times New Roman" w:eastAsia="Times New Roman" w:hAnsi="Times New Roman" w:cs="Times New Roman"/>
            <w:color w:val="0D0D0D" w:themeColor="text1" w:themeTint="F2"/>
            <w:sz w:val="24"/>
            <w:szCs w:val="24"/>
            <w:u w:val="single"/>
            <w:lang w:eastAsia="ru-RU"/>
          </w:rPr>
          <w:t>размножением</w:t>
        </w:r>
      </w:hyperlink>
      <w:r w:rsidRPr="00681315">
        <w:rPr>
          <w:rFonts w:ascii="Times New Roman" w:eastAsia="Times New Roman" w:hAnsi="Times New Roman" w:cs="Times New Roman"/>
          <w:color w:val="0D0D0D" w:themeColor="text1" w:themeTint="F2"/>
          <w:sz w:val="24"/>
          <w:szCs w:val="24"/>
          <w:lang w:eastAsia="ru-RU"/>
        </w:rPr>
        <w:t>. Представители — </w:t>
      </w:r>
      <w:hyperlink r:id="rId91" w:tooltip="Лютик едкий" w:history="1">
        <w:r w:rsidRPr="00681315">
          <w:rPr>
            <w:rFonts w:ascii="Times New Roman" w:eastAsia="Times New Roman" w:hAnsi="Times New Roman" w:cs="Times New Roman"/>
            <w:color w:val="0D0D0D" w:themeColor="text1" w:themeTint="F2"/>
            <w:sz w:val="24"/>
            <w:szCs w:val="24"/>
            <w:u w:val="single"/>
            <w:lang w:eastAsia="ru-RU"/>
          </w:rPr>
          <w:t>лютик едкий</w:t>
        </w:r>
      </w:hyperlink>
      <w:r w:rsidRPr="00681315">
        <w:rPr>
          <w:rFonts w:ascii="Times New Roman" w:eastAsia="Times New Roman" w:hAnsi="Times New Roman" w:cs="Times New Roman"/>
          <w:color w:val="0D0D0D" w:themeColor="text1" w:themeTint="F2"/>
          <w:sz w:val="24"/>
          <w:szCs w:val="24"/>
          <w:lang w:eastAsia="ru-RU"/>
        </w:rPr>
        <w:t>, </w:t>
      </w:r>
      <w:hyperlink r:id="rId92" w:tooltip="Подорожник большой" w:history="1">
        <w:r w:rsidRPr="00681315">
          <w:rPr>
            <w:rFonts w:ascii="Times New Roman" w:eastAsia="Times New Roman" w:hAnsi="Times New Roman" w:cs="Times New Roman"/>
            <w:color w:val="0D0D0D" w:themeColor="text1" w:themeTint="F2"/>
            <w:sz w:val="24"/>
            <w:szCs w:val="24"/>
            <w:u w:val="single"/>
            <w:lang w:eastAsia="ru-RU"/>
          </w:rPr>
          <w:t>подорожник большой</w:t>
        </w:r>
      </w:hyperlink>
      <w:r w:rsidRPr="00681315">
        <w:rPr>
          <w:rFonts w:ascii="Times New Roman" w:eastAsia="Times New Roman" w:hAnsi="Times New Roman" w:cs="Times New Roman"/>
          <w:color w:val="0D0D0D" w:themeColor="text1" w:themeTint="F2"/>
          <w:sz w:val="24"/>
          <w:szCs w:val="24"/>
          <w:lang w:eastAsia="ru-RU"/>
        </w:rPr>
        <w:t>.</w:t>
      </w:r>
    </w:p>
    <w:p w:rsidR="00A15A47" w:rsidRPr="00681315"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681315">
        <w:rPr>
          <w:rFonts w:ascii="Times New Roman" w:eastAsia="Times New Roman" w:hAnsi="Times New Roman" w:cs="Times New Roman"/>
          <w:b/>
          <w:bCs/>
          <w:color w:val="0D0D0D" w:themeColor="text1" w:themeTint="F2"/>
          <w:sz w:val="24"/>
          <w:szCs w:val="24"/>
          <w:lang w:eastAsia="ru-RU"/>
        </w:rPr>
        <w:t>Стержнекорневые</w:t>
      </w:r>
      <w:r w:rsidRPr="00681315">
        <w:rPr>
          <w:rFonts w:ascii="Times New Roman" w:eastAsia="Times New Roman" w:hAnsi="Times New Roman" w:cs="Times New Roman"/>
          <w:color w:val="0D0D0D" w:themeColor="text1" w:themeTint="F2"/>
          <w:sz w:val="24"/>
          <w:szCs w:val="24"/>
          <w:lang w:eastAsia="ru-RU"/>
        </w:rPr>
        <w:t> — многолетние сорняки со стержневой </w:t>
      </w:r>
      <w:hyperlink r:id="rId93" w:tooltip="Корень" w:history="1">
        <w:r w:rsidRPr="00681315">
          <w:rPr>
            <w:rFonts w:ascii="Times New Roman" w:eastAsia="Times New Roman" w:hAnsi="Times New Roman" w:cs="Times New Roman"/>
            <w:color w:val="0D0D0D" w:themeColor="text1" w:themeTint="F2"/>
            <w:sz w:val="24"/>
            <w:szCs w:val="24"/>
            <w:u w:val="single"/>
            <w:lang w:eastAsia="ru-RU"/>
          </w:rPr>
          <w:t>корневой системой</w:t>
        </w:r>
      </w:hyperlink>
      <w:r w:rsidRPr="00681315">
        <w:rPr>
          <w:rFonts w:ascii="Times New Roman" w:eastAsia="Times New Roman" w:hAnsi="Times New Roman" w:cs="Times New Roman"/>
          <w:color w:val="0D0D0D" w:themeColor="text1" w:themeTint="F2"/>
          <w:sz w:val="24"/>
          <w:szCs w:val="24"/>
          <w:lang w:eastAsia="ru-RU"/>
        </w:rPr>
        <w:t> и семенным </w:t>
      </w:r>
      <w:hyperlink r:id="rId94" w:tooltip="Размножение" w:history="1">
        <w:r w:rsidRPr="00681315">
          <w:rPr>
            <w:rFonts w:ascii="Times New Roman" w:eastAsia="Times New Roman" w:hAnsi="Times New Roman" w:cs="Times New Roman"/>
            <w:color w:val="0D0D0D" w:themeColor="text1" w:themeTint="F2"/>
            <w:sz w:val="24"/>
            <w:szCs w:val="24"/>
            <w:u w:val="single"/>
            <w:lang w:eastAsia="ru-RU"/>
          </w:rPr>
          <w:t>размножением</w:t>
        </w:r>
      </w:hyperlink>
      <w:r w:rsidRPr="00681315">
        <w:rPr>
          <w:rFonts w:ascii="Times New Roman" w:eastAsia="Times New Roman" w:hAnsi="Times New Roman" w:cs="Times New Roman"/>
          <w:color w:val="0D0D0D" w:themeColor="text1" w:themeTint="F2"/>
          <w:sz w:val="24"/>
          <w:szCs w:val="24"/>
          <w:lang w:eastAsia="ru-RU"/>
        </w:rPr>
        <w:t>. Представители — </w:t>
      </w:r>
      <w:hyperlink r:id="rId95" w:tooltip="Одуванчик лекарственный" w:history="1">
        <w:r w:rsidRPr="00681315">
          <w:rPr>
            <w:rFonts w:ascii="Times New Roman" w:eastAsia="Times New Roman" w:hAnsi="Times New Roman" w:cs="Times New Roman"/>
            <w:color w:val="0D0D0D" w:themeColor="text1" w:themeTint="F2"/>
            <w:sz w:val="24"/>
            <w:szCs w:val="24"/>
            <w:u w:val="single"/>
            <w:lang w:eastAsia="ru-RU"/>
          </w:rPr>
          <w:t>одуванчик лекарственный</w:t>
        </w:r>
      </w:hyperlink>
      <w:r w:rsidRPr="00681315">
        <w:rPr>
          <w:rFonts w:ascii="Times New Roman" w:eastAsia="Times New Roman" w:hAnsi="Times New Roman" w:cs="Times New Roman"/>
          <w:color w:val="0D0D0D" w:themeColor="text1" w:themeTint="F2"/>
          <w:sz w:val="24"/>
          <w:szCs w:val="24"/>
          <w:lang w:eastAsia="ru-RU"/>
        </w:rPr>
        <w:t>, </w:t>
      </w:r>
      <w:hyperlink r:id="rId96" w:tooltip="Полынь горькая" w:history="1">
        <w:r w:rsidRPr="00681315">
          <w:rPr>
            <w:rFonts w:ascii="Times New Roman" w:eastAsia="Times New Roman" w:hAnsi="Times New Roman" w:cs="Times New Roman"/>
            <w:color w:val="0D0D0D" w:themeColor="text1" w:themeTint="F2"/>
            <w:sz w:val="24"/>
            <w:szCs w:val="24"/>
            <w:u w:val="single"/>
            <w:lang w:eastAsia="ru-RU"/>
          </w:rPr>
          <w:t>полынь горькая</w:t>
        </w:r>
      </w:hyperlink>
      <w:r w:rsidRPr="00681315">
        <w:rPr>
          <w:rFonts w:ascii="Times New Roman" w:eastAsia="Times New Roman" w:hAnsi="Times New Roman" w:cs="Times New Roman"/>
          <w:color w:val="0D0D0D" w:themeColor="text1" w:themeTint="F2"/>
          <w:sz w:val="24"/>
          <w:szCs w:val="24"/>
          <w:lang w:eastAsia="ru-RU"/>
        </w:rPr>
        <w:t>, </w:t>
      </w:r>
      <w:hyperlink r:id="rId97" w:tooltip="Цикорий обыкновенный" w:history="1">
        <w:r w:rsidRPr="00681315">
          <w:rPr>
            <w:rFonts w:ascii="Times New Roman" w:eastAsia="Times New Roman" w:hAnsi="Times New Roman" w:cs="Times New Roman"/>
            <w:color w:val="0D0D0D" w:themeColor="text1" w:themeTint="F2"/>
            <w:sz w:val="24"/>
            <w:szCs w:val="24"/>
            <w:u w:val="single"/>
            <w:lang w:eastAsia="ru-RU"/>
          </w:rPr>
          <w:t>цикорий обыкновенный</w:t>
        </w:r>
      </w:hyperlink>
      <w:r w:rsidRPr="00681315">
        <w:rPr>
          <w:rFonts w:ascii="Times New Roman" w:eastAsia="Times New Roman" w:hAnsi="Times New Roman" w:cs="Times New Roman"/>
          <w:color w:val="0D0D0D" w:themeColor="text1" w:themeTint="F2"/>
          <w:sz w:val="24"/>
          <w:szCs w:val="24"/>
          <w:lang w:eastAsia="ru-RU"/>
        </w:rPr>
        <w:t>, </w:t>
      </w:r>
      <w:hyperlink r:id="rId98" w:tooltip="Щавель курчавый" w:history="1">
        <w:r w:rsidRPr="00681315">
          <w:rPr>
            <w:rFonts w:ascii="Times New Roman" w:eastAsia="Times New Roman" w:hAnsi="Times New Roman" w:cs="Times New Roman"/>
            <w:color w:val="0D0D0D" w:themeColor="text1" w:themeTint="F2"/>
            <w:sz w:val="24"/>
            <w:szCs w:val="24"/>
            <w:u w:val="single"/>
            <w:lang w:eastAsia="ru-RU"/>
          </w:rPr>
          <w:t>щавель курчавый</w:t>
        </w:r>
      </w:hyperlink>
      <w:r w:rsidRPr="00681315">
        <w:rPr>
          <w:rFonts w:ascii="Times New Roman" w:eastAsia="Times New Roman" w:hAnsi="Times New Roman" w:cs="Times New Roman"/>
          <w:color w:val="0D0D0D" w:themeColor="text1" w:themeTint="F2"/>
          <w:sz w:val="24"/>
          <w:szCs w:val="24"/>
          <w:lang w:eastAsia="ru-RU"/>
        </w:rPr>
        <w:t>.</w:t>
      </w:r>
    </w:p>
    <w:p w:rsidR="00A15A47" w:rsidRPr="00681315"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681315">
        <w:rPr>
          <w:rFonts w:ascii="Times New Roman" w:eastAsia="Times New Roman" w:hAnsi="Times New Roman" w:cs="Times New Roman"/>
          <w:b/>
          <w:bCs/>
          <w:color w:val="0D0D0D" w:themeColor="text1" w:themeTint="F2"/>
          <w:sz w:val="24"/>
          <w:szCs w:val="24"/>
          <w:lang w:eastAsia="ru-RU"/>
        </w:rPr>
        <w:t>Клубневые</w:t>
      </w:r>
      <w:r w:rsidRPr="00681315">
        <w:rPr>
          <w:rFonts w:ascii="Times New Roman" w:eastAsia="Times New Roman" w:hAnsi="Times New Roman" w:cs="Times New Roman"/>
          <w:color w:val="0D0D0D" w:themeColor="text1" w:themeTint="F2"/>
          <w:sz w:val="24"/>
          <w:szCs w:val="24"/>
          <w:lang w:eastAsia="ru-RU"/>
        </w:rPr>
        <w:t> — многолетние сорняки, органами </w:t>
      </w:r>
      <w:hyperlink r:id="rId99" w:tooltip="Вегетативное размножение" w:history="1">
        <w:r w:rsidRPr="00681315">
          <w:rPr>
            <w:rFonts w:ascii="Times New Roman" w:eastAsia="Times New Roman" w:hAnsi="Times New Roman" w:cs="Times New Roman"/>
            <w:color w:val="0D0D0D" w:themeColor="text1" w:themeTint="F2"/>
            <w:sz w:val="24"/>
            <w:szCs w:val="24"/>
            <w:u w:val="single"/>
            <w:lang w:eastAsia="ru-RU"/>
          </w:rPr>
          <w:t>вегетативного размножения</w:t>
        </w:r>
      </w:hyperlink>
      <w:r w:rsidRPr="00681315">
        <w:rPr>
          <w:rFonts w:ascii="Times New Roman" w:eastAsia="Times New Roman" w:hAnsi="Times New Roman" w:cs="Times New Roman"/>
          <w:color w:val="0D0D0D" w:themeColor="text1" w:themeTint="F2"/>
          <w:sz w:val="24"/>
          <w:szCs w:val="24"/>
          <w:lang w:eastAsia="ru-RU"/>
        </w:rPr>
        <w:t> которых являются </w:t>
      </w:r>
      <w:hyperlink r:id="rId100" w:tooltip="Клубень" w:history="1">
        <w:r w:rsidRPr="00681315">
          <w:rPr>
            <w:rFonts w:ascii="Times New Roman" w:eastAsia="Times New Roman" w:hAnsi="Times New Roman" w:cs="Times New Roman"/>
            <w:color w:val="0D0D0D" w:themeColor="text1" w:themeTint="F2"/>
            <w:sz w:val="24"/>
            <w:szCs w:val="24"/>
            <w:u w:val="single"/>
            <w:lang w:eastAsia="ru-RU"/>
          </w:rPr>
          <w:t>клубни</w:t>
        </w:r>
      </w:hyperlink>
      <w:r w:rsidRPr="00681315">
        <w:rPr>
          <w:rFonts w:ascii="Times New Roman" w:eastAsia="Times New Roman" w:hAnsi="Times New Roman" w:cs="Times New Roman"/>
          <w:color w:val="0D0D0D" w:themeColor="text1" w:themeTint="F2"/>
          <w:sz w:val="24"/>
          <w:szCs w:val="24"/>
          <w:lang w:eastAsia="ru-RU"/>
        </w:rPr>
        <w:t>. Представитель — </w:t>
      </w:r>
      <w:hyperlink r:id="rId101" w:tooltip="Чистец болотный" w:history="1">
        <w:r w:rsidRPr="00681315">
          <w:rPr>
            <w:rFonts w:ascii="Times New Roman" w:eastAsia="Times New Roman" w:hAnsi="Times New Roman" w:cs="Times New Roman"/>
            <w:color w:val="0D0D0D" w:themeColor="text1" w:themeTint="F2"/>
            <w:sz w:val="24"/>
            <w:szCs w:val="24"/>
            <w:u w:val="single"/>
            <w:lang w:eastAsia="ru-RU"/>
          </w:rPr>
          <w:t>чистец болотный</w:t>
        </w:r>
      </w:hyperlink>
      <w:r w:rsidRPr="00681315">
        <w:rPr>
          <w:rFonts w:ascii="Times New Roman" w:eastAsia="Times New Roman" w:hAnsi="Times New Roman" w:cs="Times New Roman"/>
          <w:color w:val="0D0D0D" w:themeColor="text1" w:themeTint="F2"/>
          <w:sz w:val="24"/>
          <w:szCs w:val="24"/>
          <w:lang w:eastAsia="ru-RU"/>
        </w:rPr>
        <w:t>.</w:t>
      </w:r>
    </w:p>
    <w:p w:rsidR="00A15A47" w:rsidRPr="00681315" w:rsidRDefault="00A15A47" w:rsidP="00A15A47">
      <w:pPr>
        <w:numPr>
          <w:ilvl w:val="0"/>
          <w:numId w:val="5"/>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681315">
        <w:rPr>
          <w:rFonts w:ascii="Times New Roman" w:eastAsia="Times New Roman" w:hAnsi="Times New Roman" w:cs="Times New Roman"/>
          <w:b/>
          <w:bCs/>
          <w:color w:val="0D0D0D" w:themeColor="text1" w:themeTint="F2"/>
          <w:sz w:val="24"/>
          <w:szCs w:val="24"/>
          <w:lang w:eastAsia="ru-RU"/>
        </w:rPr>
        <w:t>Луковичные</w:t>
      </w:r>
      <w:r w:rsidRPr="00681315">
        <w:rPr>
          <w:rFonts w:ascii="Times New Roman" w:eastAsia="Times New Roman" w:hAnsi="Times New Roman" w:cs="Times New Roman"/>
          <w:color w:val="0D0D0D" w:themeColor="text1" w:themeTint="F2"/>
          <w:sz w:val="24"/>
          <w:szCs w:val="24"/>
          <w:lang w:eastAsia="ru-RU"/>
        </w:rPr>
        <w:t> — имеют </w:t>
      </w:r>
      <w:hyperlink r:id="rId102" w:tooltip="Луковица" w:history="1">
        <w:r w:rsidRPr="00681315">
          <w:rPr>
            <w:rFonts w:ascii="Times New Roman" w:eastAsia="Times New Roman" w:hAnsi="Times New Roman" w:cs="Times New Roman"/>
            <w:color w:val="0D0D0D" w:themeColor="text1" w:themeTint="F2"/>
            <w:sz w:val="24"/>
            <w:szCs w:val="24"/>
            <w:u w:val="single"/>
            <w:lang w:eastAsia="ru-RU"/>
          </w:rPr>
          <w:t>луковицу</w:t>
        </w:r>
      </w:hyperlink>
      <w:r w:rsidRPr="00681315">
        <w:rPr>
          <w:rFonts w:ascii="Times New Roman" w:eastAsia="Times New Roman" w:hAnsi="Times New Roman" w:cs="Times New Roman"/>
          <w:color w:val="0D0D0D" w:themeColor="text1" w:themeTint="F2"/>
          <w:sz w:val="24"/>
          <w:szCs w:val="24"/>
          <w:lang w:eastAsia="ru-RU"/>
        </w:rPr>
        <w:t>, служащую для накопления </w:t>
      </w:r>
      <w:hyperlink r:id="rId103" w:tooltip="Органические вещества" w:history="1">
        <w:r w:rsidRPr="00681315">
          <w:rPr>
            <w:rFonts w:ascii="Times New Roman" w:eastAsia="Times New Roman" w:hAnsi="Times New Roman" w:cs="Times New Roman"/>
            <w:color w:val="0D0D0D" w:themeColor="text1" w:themeTint="F2"/>
            <w:sz w:val="24"/>
            <w:szCs w:val="24"/>
            <w:u w:val="single"/>
            <w:lang w:eastAsia="ru-RU"/>
          </w:rPr>
          <w:t>органических веществ</w:t>
        </w:r>
      </w:hyperlink>
      <w:r w:rsidRPr="00681315">
        <w:rPr>
          <w:rFonts w:ascii="Times New Roman" w:eastAsia="Times New Roman" w:hAnsi="Times New Roman" w:cs="Times New Roman"/>
          <w:color w:val="0D0D0D" w:themeColor="text1" w:themeTint="F2"/>
          <w:sz w:val="24"/>
          <w:szCs w:val="24"/>
          <w:lang w:eastAsia="ru-RU"/>
        </w:rPr>
        <w:t>. Представитель — </w:t>
      </w:r>
      <w:hyperlink r:id="rId104" w:tooltip="Лук круглый" w:history="1">
        <w:r w:rsidRPr="00681315">
          <w:rPr>
            <w:rFonts w:ascii="Times New Roman" w:eastAsia="Times New Roman" w:hAnsi="Times New Roman" w:cs="Times New Roman"/>
            <w:color w:val="0D0D0D" w:themeColor="text1" w:themeTint="F2"/>
            <w:sz w:val="24"/>
            <w:szCs w:val="24"/>
            <w:u w:val="single"/>
            <w:lang w:eastAsia="ru-RU"/>
          </w:rPr>
          <w:t>лук круглый</w:t>
        </w:r>
      </w:hyperlink>
      <w:r w:rsidRPr="00681315">
        <w:rPr>
          <w:rFonts w:ascii="Times New Roman" w:eastAsia="Times New Roman" w:hAnsi="Times New Roman" w:cs="Times New Roman"/>
          <w:color w:val="0D0D0D" w:themeColor="text1" w:themeTint="F2"/>
          <w:sz w:val="24"/>
          <w:szCs w:val="24"/>
          <w:lang w:eastAsia="ru-RU"/>
        </w:rPr>
        <w:t>.</w:t>
      </w:r>
    </w:p>
    <w:p w:rsidR="00A15A47" w:rsidRPr="00681315" w:rsidRDefault="00681315" w:rsidP="00A15A47">
      <w:pPr>
        <w:pBdr>
          <w:bottom w:val="single" w:sz="4" w:space="0" w:color="A2A9B1"/>
        </w:pBdr>
        <w:shd w:val="clear" w:color="auto" w:fill="FFFFFF"/>
        <w:spacing w:before="240" w:after="60" w:line="240" w:lineRule="auto"/>
        <w:outlineLvl w:val="1"/>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Меры б</w:t>
      </w:r>
      <w:r w:rsidR="00A15A47" w:rsidRPr="00681315">
        <w:rPr>
          <w:rFonts w:ascii="Times New Roman" w:eastAsia="Times New Roman" w:hAnsi="Times New Roman" w:cs="Times New Roman"/>
          <w:b/>
          <w:color w:val="000000"/>
          <w:sz w:val="24"/>
          <w:szCs w:val="24"/>
          <w:lang w:eastAsia="ru-RU"/>
        </w:rPr>
        <w:t>орьба с сорными раст</w:t>
      </w:r>
      <w:r w:rsidRPr="00681315">
        <w:rPr>
          <w:rFonts w:ascii="Times New Roman" w:eastAsia="Times New Roman" w:hAnsi="Times New Roman" w:cs="Times New Roman"/>
          <w:b/>
          <w:color w:val="000000"/>
          <w:sz w:val="24"/>
          <w:szCs w:val="24"/>
          <w:lang w:eastAsia="ru-RU"/>
        </w:rPr>
        <w:t xml:space="preserve">ениями </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Борьба с сорняками проводится только в случае превышения ими экономического порога вредоносности, то есть когда прибавка </w:t>
      </w:r>
      <w:hyperlink r:id="rId105" w:tooltip="Урожай" w:history="1">
        <w:r w:rsidRPr="00681315">
          <w:rPr>
            <w:rFonts w:ascii="Times New Roman" w:eastAsia="Times New Roman" w:hAnsi="Times New Roman" w:cs="Times New Roman"/>
            <w:color w:val="0D0D0D" w:themeColor="text1" w:themeTint="F2"/>
            <w:sz w:val="24"/>
            <w:szCs w:val="24"/>
            <w:u w:val="single"/>
            <w:lang w:eastAsia="ru-RU"/>
          </w:rPr>
          <w:t>урожая</w:t>
        </w:r>
      </w:hyperlink>
      <w:r w:rsidRPr="00681315">
        <w:rPr>
          <w:rFonts w:ascii="Times New Roman" w:eastAsia="Times New Roman" w:hAnsi="Times New Roman" w:cs="Times New Roman"/>
          <w:color w:val="0D0D0D" w:themeColor="text1" w:themeTint="F2"/>
          <w:sz w:val="24"/>
          <w:szCs w:val="24"/>
          <w:lang w:eastAsia="ru-RU"/>
        </w:rPr>
        <w:t> </w:t>
      </w:r>
      <w:r w:rsidRPr="00A15A47">
        <w:rPr>
          <w:rFonts w:ascii="Times New Roman" w:eastAsia="Times New Roman" w:hAnsi="Times New Roman" w:cs="Times New Roman"/>
          <w:color w:val="222222"/>
          <w:sz w:val="24"/>
          <w:szCs w:val="24"/>
          <w:lang w:eastAsia="ru-RU"/>
        </w:rPr>
        <w:t>от применяемых мер борьбы покроет расходы на них. Существуют различные меры борьбы с сорняками.</w:t>
      </w:r>
    </w:p>
    <w:p w:rsidR="00A15A47" w:rsidRPr="00A15A47" w:rsidRDefault="00A15A47" w:rsidP="00A15A4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Физические меры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Сорные растения уничтожаются путём изменения физической среды. Сюда входит борьба выжиганием, </w:t>
      </w:r>
      <w:hyperlink r:id="rId106" w:tooltip="Токи высокой частоты" w:history="1">
        <w:r w:rsidRPr="00681315">
          <w:rPr>
            <w:rFonts w:ascii="Times New Roman" w:eastAsia="Times New Roman" w:hAnsi="Times New Roman" w:cs="Times New Roman"/>
            <w:color w:val="0D0D0D" w:themeColor="text1" w:themeTint="F2"/>
            <w:sz w:val="24"/>
            <w:szCs w:val="24"/>
            <w:u w:val="single"/>
            <w:lang w:eastAsia="ru-RU"/>
          </w:rPr>
          <w:t>токами высокой частоты</w:t>
        </w:r>
      </w:hyperlink>
      <w:r w:rsidRPr="00A15A47">
        <w:rPr>
          <w:rFonts w:ascii="Times New Roman" w:eastAsia="Times New Roman" w:hAnsi="Times New Roman" w:cs="Times New Roman"/>
          <w:color w:val="222222"/>
          <w:sz w:val="24"/>
          <w:szCs w:val="24"/>
          <w:lang w:eastAsia="ru-RU"/>
        </w:rPr>
        <w:t> и др.</w:t>
      </w:r>
    </w:p>
    <w:p w:rsidR="00A15A47" w:rsidRPr="00A15A47" w:rsidRDefault="00A15A47" w:rsidP="00A15A4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Механические меры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Заключаются в механическом воздействии на сорняки или на </w:t>
      </w:r>
      <w:hyperlink r:id="rId107" w:tooltip="Почва" w:history="1">
        <w:r w:rsidRPr="00A15A47">
          <w:rPr>
            <w:rFonts w:ascii="Times New Roman" w:eastAsia="Times New Roman" w:hAnsi="Times New Roman" w:cs="Times New Roman"/>
            <w:color w:val="0B0080"/>
            <w:sz w:val="24"/>
            <w:szCs w:val="24"/>
            <w:u w:val="single"/>
            <w:lang w:eastAsia="ru-RU"/>
          </w:rPr>
          <w:t>почву</w:t>
        </w:r>
      </w:hyperlink>
      <w:r w:rsidRPr="00A15A47">
        <w:rPr>
          <w:rFonts w:ascii="Times New Roman" w:eastAsia="Times New Roman" w:hAnsi="Times New Roman" w:cs="Times New Roman"/>
          <w:color w:val="222222"/>
          <w:sz w:val="24"/>
          <w:szCs w:val="24"/>
          <w:lang w:eastAsia="ru-RU"/>
        </w:rPr>
        <w:t>.</w:t>
      </w:r>
    </w:p>
    <w:p w:rsidR="00A15A47" w:rsidRPr="00A15A47" w:rsidRDefault="00A15A47"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Провокация</w:t>
      </w:r>
      <w:r w:rsidRPr="00A15A47">
        <w:rPr>
          <w:rFonts w:ascii="Times New Roman" w:eastAsia="Times New Roman" w:hAnsi="Times New Roman" w:cs="Times New Roman"/>
          <w:color w:val="222222"/>
          <w:sz w:val="24"/>
          <w:szCs w:val="24"/>
          <w:lang w:eastAsia="ru-RU"/>
        </w:rPr>
        <w:t> — побуждение семян сорняков и засорителей к прорастанию и затем уничтожение всходов сорняков. Провокация проводится </w:t>
      </w:r>
      <w:hyperlink r:id="rId108" w:tooltip="Лущильник" w:history="1">
        <w:r w:rsidRPr="00A15A47">
          <w:rPr>
            <w:rFonts w:ascii="Times New Roman" w:eastAsia="Times New Roman" w:hAnsi="Times New Roman" w:cs="Times New Roman"/>
            <w:color w:val="0B0080"/>
            <w:sz w:val="24"/>
            <w:szCs w:val="24"/>
            <w:u w:val="single"/>
            <w:lang w:eastAsia="ru-RU"/>
          </w:rPr>
          <w:t>лущильниками</w:t>
        </w:r>
      </w:hyperlink>
      <w:r w:rsidRPr="00A15A47">
        <w:rPr>
          <w:rFonts w:ascii="Times New Roman" w:eastAsia="Times New Roman" w:hAnsi="Times New Roman" w:cs="Times New Roman"/>
          <w:color w:val="222222"/>
          <w:sz w:val="24"/>
          <w:szCs w:val="24"/>
          <w:lang w:eastAsia="ru-RU"/>
        </w:rPr>
        <w:t>. Лущильники засыпают семена сорняков, находящиеся на поверхности земли после уборки основной культуры, провоцируя таким образом их к прорастанию. Затем производится запашка проростков или всходов при основной обработке почвы.</w:t>
      </w:r>
    </w:p>
    <w:p w:rsidR="00A15A47" w:rsidRPr="00A15A47" w:rsidRDefault="00A15A47"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Высушивание и вымораживание</w:t>
      </w:r>
      <w:r w:rsidRPr="00A15A47">
        <w:rPr>
          <w:rFonts w:ascii="Times New Roman" w:eastAsia="Times New Roman" w:hAnsi="Times New Roman" w:cs="Times New Roman"/>
          <w:color w:val="222222"/>
          <w:sz w:val="24"/>
          <w:szCs w:val="24"/>
          <w:lang w:eastAsia="ru-RU"/>
        </w:rPr>
        <w:t> — заключается в вытаскивании на поверхность корней сорняков рабочими органами культиваторов. Оказавшиеся на поверхности корни растений подвергаются воздействию воздуха.</w:t>
      </w:r>
    </w:p>
    <w:p w:rsidR="00A15A47" w:rsidRPr="00A15A47" w:rsidRDefault="00A15A47"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Истощение</w:t>
      </w:r>
      <w:r w:rsidRPr="00A15A47">
        <w:rPr>
          <w:rFonts w:ascii="Times New Roman" w:eastAsia="Times New Roman" w:hAnsi="Times New Roman" w:cs="Times New Roman"/>
          <w:color w:val="222222"/>
          <w:sz w:val="24"/>
          <w:szCs w:val="24"/>
          <w:lang w:eastAsia="ru-RU"/>
        </w:rPr>
        <w:t xml:space="preserve"> — многократное подрезание сорняков рабочими органами культиваторов. Сорное растение, подрезанное впервые, прорастает за счёт запаса органических веществ. В это время проводят следующее подрезание. Подрезанное вторично </w:t>
      </w:r>
      <w:r w:rsidRPr="00A15A47">
        <w:rPr>
          <w:rFonts w:ascii="Times New Roman" w:eastAsia="Times New Roman" w:hAnsi="Times New Roman" w:cs="Times New Roman"/>
          <w:color w:val="222222"/>
          <w:sz w:val="24"/>
          <w:szCs w:val="24"/>
          <w:lang w:eastAsia="ru-RU"/>
        </w:rPr>
        <w:lastRenderedPageBreak/>
        <w:t>растение уже не имеет запаса органических веществ и гибнет. При необходимости проводят дальнейшие подрезания.</w:t>
      </w:r>
    </w:p>
    <w:p w:rsidR="00A15A47" w:rsidRPr="00A15A47" w:rsidRDefault="00A15A47"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Удушение</w:t>
      </w:r>
      <w:r w:rsidRPr="00A15A47">
        <w:rPr>
          <w:rFonts w:ascii="Times New Roman" w:eastAsia="Times New Roman" w:hAnsi="Times New Roman" w:cs="Times New Roman"/>
          <w:color w:val="222222"/>
          <w:sz w:val="24"/>
          <w:szCs w:val="24"/>
          <w:lang w:eastAsia="ru-RU"/>
        </w:rPr>
        <w:t> — измельчение дисковыми лущильниками сорняков. После этого, как только каждый обрезок прорастёт, следует запашка.</w:t>
      </w:r>
    </w:p>
    <w:p w:rsidR="00A15A47" w:rsidRPr="00A15A47" w:rsidRDefault="00A15A47"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Довсходовое боронование</w:t>
      </w:r>
      <w:r w:rsidRPr="00A15A47">
        <w:rPr>
          <w:rFonts w:ascii="Times New Roman" w:eastAsia="Times New Roman" w:hAnsi="Times New Roman" w:cs="Times New Roman"/>
          <w:color w:val="222222"/>
          <w:sz w:val="24"/>
          <w:szCs w:val="24"/>
          <w:lang w:eastAsia="ru-RU"/>
        </w:rPr>
        <w:t> — </w:t>
      </w:r>
      <w:hyperlink r:id="rId109" w:tooltip="Борона" w:history="1">
        <w:r w:rsidRPr="00681315">
          <w:rPr>
            <w:rFonts w:ascii="Times New Roman" w:eastAsia="Times New Roman" w:hAnsi="Times New Roman" w:cs="Times New Roman"/>
            <w:color w:val="0D0D0D" w:themeColor="text1" w:themeTint="F2"/>
            <w:sz w:val="24"/>
            <w:szCs w:val="24"/>
            <w:u w:val="single"/>
            <w:lang w:eastAsia="ru-RU"/>
          </w:rPr>
          <w:t>боронование</w:t>
        </w:r>
      </w:hyperlink>
      <w:r w:rsidRPr="00681315">
        <w:rPr>
          <w:rFonts w:ascii="Times New Roman" w:eastAsia="Times New Roman" w:hAnsi="Times New Roman" w:cs="Times New Roman"/>
          <w:color w:val="0D0D0D" w:themeColor="text1" w:themeTint="F2"/>
          <w:sz w:val="24"/>
          <w:szCs w:val="24"/>
          <w:lang w:eastAsia="ru-RU"/>
        </w:rPr>
        <w:t> </w:t>
      </w:r>
      <w:r w:rsidRPr="00A15A47">
        <w:rPr>
          <w:rFonts w:ascii="Times New Roman" w:eastAsia="Times New Roman" w:hAnsi="Times New Roman" w:cs="Times New Roman"/>
          <w:color w:val="222222"/>
          <w:sz w:val="24"/>
          <w:szCs w:val="24"/>
          <w:lang w:eastAsia="ru-RU"/>
        </w:rPr>
        <w:t>перед появлением всходов. Применяют сетчатые облегчённые бороны.</w:t>
      </w:r>
    </w:p>
    <w:p w:rsidR="00A15A47" w:rsidRPr="00A15A47" w:rsidRDefault="00A15A47"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Послевсходовое боронование</w:t>
      </w:r>
      <w:r w:rsidRPr="00A15A47">
        <w:rPr>
          <w:rFonts w:ascii="Times New Roman" w:eastAsia="Times New Roman" w:hAnsi="Times New Roman" w:cs="Times New Roman"/>
          <w:color w:val="222222"/>
          <w:sz w:val="24"/>
          <w:szCs w:val="24"/>
          <w:lang w:eastAsia="ru-RU"/>
        </w:rPr>
        <w:t> — боронование по всходам. При этом уничтожается до 15 % основной культуры.</w:t>
      </w:r>
    </w:p>
    <w:p w:rsidR="00A15A47" w:rsidRPr="00681315" w:rsidRDefault="00E84471" w:rsidP="00A15A47">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hyperlink r:id="rId110" w:tooltip="Мульчирование" w:history="1">
        <w:r w:rsidR="00A15A47" w:rsidRPr="00681315">
          <w:rPr>
            <w:rFonts w:ascii="Times New Roman" w:eastAsia="Times New Roman" w:hAnsi="Times New Roman" w:cs="Times New Roman"/>
            <w:b/>
            <w:bCs/>
            <w:color w:val="0D0D0D" w:themeColor="text1" w:themeTint="F2"/>
            <w:sz w:val="24"/>
            <w:szCs w:val="24"/>
            <w:u w:val="single"/>
            <w:lang w:eastAsia="ru-RU"/>
          </w:rPr>
          <w:t>Мульчирование</w:t>
        </w:r>
      </w:hyperlink>
      <w:r w:rsidR="00A15A47" w:rsidRPr="00681315">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Химические меры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Заключаются в применении химических веществ, уничтожающих сорняки, — </w:t>
      </w:r>
      <w:hyperlink r:id="rId111" w:tooltip="Гербицид" w:history="1">
        <w:r w:rsidRPr="00A15A47">
          <w:rPr>
            <w:rFonts w:ascii="Times New Roman" w:eastAsia="Times New Roman" w:hAnsi="Times New Roman" w:cs="Times New Roman"/>
            <w:color w:val="0B0080"/>
            <w:sz w:val="24"/>
            <w:szCs w:val="24"/>
            <w:u w:val="single"/>
            <w:lang w:eastAsia="ru-RU"/>
          </w:rPr>
          <w:t>гербицидов</w:t>
        </w:r>
      </w:hyperlink>
      <w:r w:rsidRPr="00A15A47">
        <w:rPr>
          <w:rFonts w:ascii="Times New Roman" w:eastAsia="Times New Roman" w:hAnsi="Times New Roman" w:cs="Times New Roman"/>
          <w:color w:val="222222"/>
          <w:sz w:val="24"/>
          <w:szCs w:val="24"/>
          <w:lang w:eastAsia="ru-RU"/>
        </w:rPr>
        <w:t>.</w:t>
      </w:r>
    </w:p>
    <w:p w:rsidR="00A15A47" w:rsidRPr="00A15A47" w:rsidRDefault="00A15A47" w:rsidP="00A15A4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Фитоценотические меры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Создаются условия, при которых увеличивается конкурентоспособность культурных растений.</w:t>
      </w:r>
    </w:p>
    <w:p w:rsidR="00A15A47" w:rsidRPr="00A15A47" w:rsidRDefault="00A15A47" w:rsidP="00A15A4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Экологические меры</w:t>
      </w:r>
    </w:p>
    <w:p w:rsidR="00A15A47" w:rsidRPr="00A15A47" w:rsidRDefault="00A15A47" w:rsidP="00A15A47">
      <w:pPr>
        <w:shd w:val="clear" w:color="auto" w:fill="FFFFFF"/>
        <w:spacing w:before="120" w:after="120" w:line="240" w:lineRule="auto"/>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color w:val="222222"/>
          <w:sz w:val="24"/>
          <w:szCs w:val="24"/>
          <w:lang w:eastAsia="ru-RU"/>
        </w:rPr>
        <w:t>Изменение почвенных условий, благоприятное для культурных растений и вредное для сорняков.</w:t>
      </w:r>
    </w:p>
    <w:p w:rsidR="00681315" w:rsidRDefault="00A15A47" w:rsidP="00681315">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A15A47">
        <w:rPr>
          <w:rFonts w:ascii="Times New Roman" w:eastAsia="Times New Roman" w:hAnsi="Times New Roman" w:cs="Times New Roman"/>
          <w:b/>
          <w:bCs/>
          <w:color w:val="000000"/>
          <w:sz w:val="24"/>
          <w:szCs w:val="24"/>
          <w:lang w:eastAsia="ru-RU"/>
        </w:rPr>
        <w:t>Организационные</w:t>
      </w:r>
    </w:p>
    <w:p w:rsidR="00A15A47" w:rsidRPr="00A15A47" w:rsidRDefault="00A15A47" w:rsidP="00681315">
      <w:pPr>
        <w:shd w:val="clear" w:color="auto" w:fill="FFFFFF"/>
        <w:spacing w:before="72" w:after="0" w:line="240" w:lineRule="auto"/>
        <w:outlineLvl w:val="2"/>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Картирование</w:t>
      </w:r>
      <w:r w:rsidRPr="00A15A47">
        <w:rPr>
          <w:rFonts w:ascii="Times New Roman" w:eastAsia="Times New Roman" w:hAnsi="Times New Roman" w:cs="Times New Roman"/>
          <w:color w:val="222222"/>
          <w:sz w:val="24"/>
          <w:szCs w:val="24"/>
          <w:lang w:eastAsia="ru-RU"/>
        </w:rPr>
        <w:t> — создание карт с нанесением на них сведений о количестве сорняков и их плотности с целью разработки мероприятий по борьбе с сорняками.</w:t>
      </w:r>
    </w:p>
    <w:p w:rsidR="00A15A47" w:rsidRPr="00A15A47" w:rsidRDefault="00A15A47" w:rsidP="00A15A47">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Очистка семенного материала</w:t>
      </w:r>
      <w:r w:rsidRPr="00A15A47">
        <w:rPr>
          <w:rFonts w:ascii="Times New Roman" w:eastAsia="Times New Roman" w:hAnsi="Times New Roman" w:cs="Times New Roman"/>
          <w:color w:val="222222"/>
          <w:sz w:val="24"/>
          <w:szCs w:val="24"/>
          <w:lang w:eastAsia="ru-RU"/>
        </w:rPr>
        <w:t> — проводится отсев семян сорняков с целью недопущения их высева при посеве основной культуры.</w:t>
      </w:r>
    </w:p>
    <w:p w:rsidR="00A15A47" w:rsidRPr="00A15A47" w:rsidRDefault="00A15A47" w:rsidP="00A15A47">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Своевременная и правильная уборка урожая</w:t>
      </w:r>
      <w:r w:rsidRPr="00A15A47">
        <w:rPr>
          <w:rFonts w:ascii="Times New Roman" w:eastAsia="Times New Roman" w:hAnsi="Times New Roman" w:cs="Times New Roman"/>
          <w:color w:val="222222"/>
          <w:sz w:val="24"/>
          <w:szCs w:val="24"/>
          <w:lang w:eastAsia="ru-RU"/>
        </w:rPr>
        <w:t> — при этом обеспечивается наименьшее попадание семян сорняков в </w:t>
      </w:r>
      <w:hyperlink r:id="rId112" w:tooltip="Ворох" w:history="1">
        <w:r w:rsidRPr="00681315">
          <w:rPr>
            <w:rFonts w:ascii="Times New Roman" w:eastAsia="Times New Roman" w:hAnsi="Times New Roman" w:cs="Times New Roman"/>
            <w:color w:val="0D0D0D" w:themeColor="text1" w:themeTint="F2"/>
            <w:sz w:val="24"/>
            <w:szCs w:val="24"/>
            <w:u w:val="single"/>
            <w:lang w:eastAsia="ru-RU"/>
          </w:rPr>
          <w:t>ворох</w:t>
        </w:r>
      </w:hyperlink>
      <w:r w:rsidRPr="00681315">
        <w:rPr>
          <w:rFonts w:ascii="Times New Roman" w:eastAsia="Times New Roman" w:hAnsi="Times New Roman" w:cs="Times New Roman"/>
          <w:color w:val="0D0D0D" w:themeColor="text1" w:themeTint="F2"/>
          <w:sz w:val="24"/>
          <w:szCs w:val="24"/>
          <w:lang w:eastAsia="ru-RU"/>
        </w:rPr>
        <w:t>.</w:t>
      </w:r>
    </w:p>
    <w:p w:rsidR="00A15A47" w:rsidRPr="00681315" w:rsidRDefault="00A15A47" w:rsidP="00A15A47">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0D0D0D" w:themeColor="text1" w:themeTint="F2"/>
          <w:sz w:val="24"/>
          <w:szCs w:val="24"/>
          <w:lang w:eastAsia="ru-RU"/>
        </w:rPr>
      </w:pPr>
      <w:r w:rsidRPr="00A15A47">
        <w:rPr>
          <w:rFonts w:ascii="Times New Roman" w:eastAsia="Times New Roman" w:hAnsi="Times New Roman" w:cs="Times New Roman"/>
          <w:b/>
          <w:bCs/>
          <w:color w:val="222222"/>
          <w:sz w:val="24"/>
          <w:szCs w:val="24"/>
          <w:lang w:eastAsia="ru-RU"/>
        </w:rPr>
        <w:t>Подготовка кормов к скармливанию</w:t>
      </w:r>
      <w:r w:rsidRPr="00A15A47">
        <w:rPr>
          <w:rFonts w:ascii="Times New Roman" w:eastAsia="Times New Roman" w:hAnsi="Times New Roman" w:cs="Times New Roman"/>
          <w:color w:val="222222"/>
          <w:sz w:val="24"/>
          <w:szCs w:val="24"/>
          <w:lang w:eastAsia="ru-RU"/>
        </w:rPr>
        <w:t> — в корме должно быть как можно меньше способных к прорастанию семян сорняков, которые могут впоследствии попасть в </w:t>
      </w:r>
      <w:hyperlink r:id="rId113" w:tooltip="Навоз" w:history="1">
        <w:r w:rsidRPr="00681315">
          <w:rPr>
            <w:rFonts w:ascii="Times New Roman" w:eastAsia="Times New Roman" w:hAnsi="Times New Roman" w:cs="Times New Roman"/>
            <w:color w:val="0D0D0D" w:themeColor="text1" w:themeTint="F2"/>
            <w:sz w:val="24"/>
            <w:szCs w:val="24"/>
            <w:u w:val="single"/>
            <w:lang w:eastAsia="ru-RU"/>
          </w:rPr>
          <w:t>навоз</w:t>
        </w:r>
      </w:hyperlink>
      <w:r w:rsidRPr="00681315">
        <w:rPr>
          <w:rFonts w:ascii="Times New Roman" w:eastAsia="Times New Roman" w:hAnsi="Times New Roman" w:cs="Times New Roman"/>
          <w:color w:val="0D0D0D" w:themeColor="text1" w:themeTint="F2"/>
          <w:sz w:val="24"/>
          <w:szCs w:val="24"/>
          <w:lang w:eastAsia="ru-RU"/>
        </w:rPr>
        <w:t>.</w:t>
      </w:r>
    </w:p>
    <w:p w:rsidR="00A15A47" w:rsidRPr="00A15A47" w:rsidRDefault="00A15A47" w:rsidP="00A15A47">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222222"/>
          <w:sz w:val="24"/>
          <w:szCs w:val="24"/>
          <w:lang w:eastAsia="ru-RU"/>
        </w:rPr>
      </w:pPr>
      <w:r w:rsidRPr="00A15A47">
        <w:rPr>
          <w:rFonts w:ascii="Times New Roman" w:eastAsia="Times New Roman" w:hAnsi="Times New Roman" w:cs="Times New Roman"/>
          <w:b/>
          <w:bCs/>
          <w:color w:val="222222"/>
          <w:sz w:val="24"/>
          <w:szCs w:val="24"/>
          <w:lang w:eastAsia="ru-RU"/>
        </w:rPr>
        <w:t>Хранение и подготовка навоза к внесению</w:t>
      </w:r>
      <w:r w:rsidRPr="00A15A47">
        <w:rPr>
          <w:rFonts w:ascii="Times New Roman" w:eastAsia="Times New Roman" w:hAnsi="Times New Roman" w:cs="Times New Roman"/>
          <w:color w:val="222222"/>
          <w:sz w:val="24"/>
          <w:szCs w:val="24"/>
          <w:lang w:eastAsia="ru-RU"/>
        </w:rPr>
        <w:t> — при этом должна быть обеспечена наибольшая гибель семян сорняков.</w:t>
      </w:r>
    </w:p>
    <w:p w:rsidR="00857B5B" w:rsidRDefault="005820DD" w:rsidP="005820DD">
      <w:pPr>
        <w:pStyle w:val="a4"/>
        <w:rPr>
          <w:b/>
          <w:bCs/>
          <w:color w:val="000000"/>
          <w:sz w:val="27"/>
          <w:szCs w:val="27"/>
        </w:rPr>
      </w:pPr>
      <w:r>
        <w:rPr>
          <w:b/>
          <w:bCs/>
          <w:color w:val="000000"/>
          <w:sz w:val="27"/>
          <w:szCs w:val="27"/>
        </w:rPr>
        <w:t>4.Вред</w:t>
      </w:r>
      <w:r>
        <w:rPr>
          <w:rStyle w:val="accented"/>
          <w:b/>
          <w:bCs/>
          <w:color w:val="000000"/>
        </w:rPr>
        <w:t>и</w:t>
      </w:r>
      <w:r>
        <w:rPr>
          <w:b/>
          <w:bCs/>
          <w:color w:val="000000"/>
          <w:sz w:val="27"/>
          <w:szCs w:val="27"/>
        </w:rPr>
        <w:t>тели сельскохоз</w:t>
      </w:r>
      <w:r>
        <w:rPr>
          <w:rStyle w:val="accented"/>
          <w:b/>
          <w:bCs/>
          <w:color w:val="000000"/>
        </w:rPr>
        <w:t>я</w:t>
      </w:r>
      <w:r>
        <w:rPr>
          <w:b/>
          <w:bCs/>
          <w:color w:val="000000"/>
          <w:sz w:val="27"/>
          <w:szCs w:val="27"/>
        </w:rPr>
        <w:t>йственных раст</w:t>
      </w:r>
      <w:r>
        <w:rPr>
          <w:rStyle w:val="accented"/>
          <w:b/>
          <w:bCs/>
          <w:color w:val="000000"/>
        </w:rPr>
        <w:t>е</w:t>
      </w:r>
      <w:r>
        <w:rPr>
          <w:b/>
          <w:bCs/>
          <w:color w:val="000000"/>
          <w:sz w:val="27"/>
          <w:szCs w:val="27"/>
        </w:rPr>
        <w:t>ний</w:t>
      </w:r>
    </w:p>
    <w:p w:rsidR="005820DD" w:rsidRDefault="005820DD" w:rsidP="00857B5B">
      <w:pPr>
        <w:pStyle w:val="a4"/>
        <w:rPr>
          <w:color w:val="000000"/>
          <w:sz w:val="27"/>
          <w:szCs w:val="27"/>
        </w:rPr>
      </w:pPr>
      <w:r>
        <w:rPr>
          <w:color w:val="000000"/>
          <w:sz w:val="27"/>
          <w:szCs w:val="27"/>
        </w:rPr>
        <w:t xml:space="preserve">Ущерб, причиняемый вредителями и болезнями растений, велик: по данным Организации по продовольствию и сельскому хозяйству (ФАО) ООН, мировые потери ежегодно составляют примерно 20—25% потенциального мирового урожая продовольственных культур.  Наибольший ущерб урожаю наносят насекомые, что объясняется прежде всего их биологическими особенностями, обилием видов, высокой плодовитостью и быстротой размножения. Вредные для сельского хозяйства насекомые классифицируются по систематическому принципу (по отрядам) и по характеру питания. Растительноядные насекомые и клещи разделяются на полифагов, или многоядных, питающихся растениями разных семейств; олигофагов, или ограниченноядных, питающихся растениями разных видов одного семейства; монофагов, или одноядных, — преимущественно растениями какого-либо одного вида. Большой ущерб урожаю разных культур наносят многоядные вредители: саранчовые, некоторые сверчки (например, медведка); из жуков — щелкуны, чернотелки и другие; из </w:t>
      </w:r>
      <w:r>
        <w:rPr>
          <w:color w:val="000000"/>
          <w:sz w:val="27"/>
          <w:szCs w:val="27"/>
        </w:rPr>
        <w:lastRenderedPageBreak/>
        <w:t>бабочек — озимая совка и близкие к ней виды подгрызающих совок, стеблевой мотылёк, совка-гамма и др. Многочисленны ограниченноядные насекомые, к которым относят шведскую муху, зеленоглазку, гессенскую муху, хлебного жука кузьку и многих других, питающихся исключительно злаковыми растениями. Клубеньковые долгоносики, гороховые плодожорки, гороховая тля и другие повреждают бобовые растения. Весьма разнообразны виды насекомых, питающихся крестоцветными растениями, — капустная белянка, капустная моль, крестоцветные блошки, капустная муха и др. Из одноядных очень вредны филлоксера, повреждающая виноградную лозу, гороховая зерновка — горох, клеверный долгоносик — клевер и т. д. Вредных насекомых и клещей классифицируют также по группам повреждаемых ими культур — вредители хлебных злаков, вредители овощных культур и т. д., что для практических целей удобно.</w:t>
      </w:r>
    </w:p>
    <w:p w:rsidR="00857B5B" w:rsidRDefault="005820DD" w:rsidP="00857B5B">
      <w:pPr>
        <w:pStyle w:val="a4"/>
        <w:rPr>
          <w:color w:val="000000"/>
          <w:sz w:val="27"/>
          <w:szCs w:val="27"/>
        </w:rPr>
      </w:pPr>
      <w:r>
        <w:rPr>
          <w:color w:val="000000"/>
          <w:sz w:val="27"/>
          <w:szCs w:val="27"/>
        </w:rPr>
        <w:t xml:space="preserve"> Различают два основных типа повреждений растений; первый характерен для насекомых с грызущими, второй с колюще-сосущими ротовыми органами. Грызущие насекомые объедают растения грубо или частично с краёв листа, скелетируют листья, обгладывают паренхиму и т. д., перегрызают или частично надгрызают листья, стебли и побеги, проедают ходы, минируют листья и стебли, выгрызают под корой луб, камбий и древесину и т. д. Колюще-сосущие насекомые, например, тли, клопы и др., перед питанием вводят в растения выделения слюнных желез, ферменты которых вызывают ряд биохимических изменени</w:t>
      </w:r>
      <w:r w:rsidR="00857B5B">
        <w:rPr>
          <w:color w:val="000000"/>
          <w:sz w:val="27"/>
          <w:szCs w:val="27"/>
        </w:rPr>
        <w:t xml:space="preserve">й. Зачастую те или иные вредители с/х растений </w:t>
      </w:r>
      <w:r>
        <w:rPr>
          <w:color w:val="000000"/>
          <w:sz w:val="27"/>
          <w:szCs w:val="27"/>
        </w:rPr>
        <w:t xml:space="preserve"> в своём питании приурочены к определённым органам растений. Отсюда группы вредителей корней, стеблей, листьев, бутонов, цветков, плодов и т. п. Важ</w:t>
      </w:r>
      <w:r w:rsidR="00857B5B">
        <w:rPr>
          <w:color w:val="000000"/>
          <w:sz w:val="27"/>
          <w:szCs w:val="27"/>
        </w:rPr>
        <w:t xml:space="preserve">ной видовой особенностью  вредителей растений </w:t>
      </w:r>
      <w:r>
        <w:rPr>
          <w:color w:val="000000"/>
          <w:sz w:val="27"/>
          <w:szCs w:val="27"/>
        </w:rPr>
        <w:t xml:space="preserve"> является также в той или иной степени выраженная избирательность в отношении возрастного и физиологического состояния повреждаемого органа растения. Так, тли предпочитают питаться молодыми тканями, вишнёвый слизистый пилильщик — взрослыми тканями и т. д.</w:t>
      </w:r>
    </w:p>
    <w:p w:rsidR="005820DD" w:rsidRDefault="00857B5B" w:rsidP="00857B5B">
      <w:pPr>
        <w:pStyle w:val="a4"/>
        <w:rPr>
          <w:color w:val="000000"/>
          <w:sz w:val="27"/>
          <w:szCs w:val="27"/>
        </w:rPr>
      </w:pPr>
      <w:r>
        <w:rPr>
          <w:color w:val="000000"/>
          <w:sz w:val="27"/>
          <w:szCs w:val="27"/>
        </w:rPr>
        <w:t xml:space="preserve">Распространение вредителей </w:t>
      </w:r>
      <w:r w:rsidR="005820DD">
        <w:rPr>
          <w:color w:val="000000"/>
          <w:sz w:val="27"/>
          <w:szCs w:val="27"/>
        </w:rPr>
        <w:t xml:space="preserve"> и формирование комплекса видов в тех или иных агробиоценозах находятся в прямой зависимости от изменяющихся условий окружающей среды и экологической пластичности видов. Для каждого вида характерна определённая занимаемая им территория. Различают общий ареал вида, зоны вредности и стации обитания. Ареал вида — территория, на которой он встречается. Ареалы естественные, или первичные, создаются в результате самостоятельного расселения вида; их границы определяются главным образом климатическими условиями, расположением крупных горных хребтов, морей, наличием растений, пригодных для питания, и другими факторами. В ареалы искусственные, или вторичные, насекомые попадают вместе с семенами, посадочным материалом и пр. Вторичные ареалы характерны, для завезённых в виноградной филлоксеры, червеца Комстока и многих других вредителей. Зона вредности — часть общего ареала, на которой тот или иной вид встречается наиболее постоянно в наибольшем количестве и где он наиболее вреден. Стации, или места обитания, — участки с определёнными экологическими условиями, благоприятными для данного вида. Но для одного и </w:t>
      </w:r>
      <w:r>
        <w:rPr>
          <w:color w:val="000000"/>
          <w:sz w:val="27"/>
          <w:szCs w:val="27"/>
        </w:rPr>
        <w:t xml:space="preserve">того же вида </w:t>
      </w:r>
      <w:r>
        <w:rPr>
          <w:color w:val="000000"/>
          <w:sz w:val="27"/>
          <w:szCs w:val="27"/>
        </w:rPr>
        <w:lastRenderedPageBreak/>
        <w:t xml:space="preserve">вредителей растений </w:t>
      </w:r>
      <w:r w:rsidR="005820DD">
        <w:rPr>
          <w:color w:val="000000"/>
          <w:sz w:val="27"/>
          <w:szCs w:val="27"/>
        </w:rPr>
        <w:t>в разных природных зонах стации могут быть различны. Это зависит от того, где данный вид находит свой экологический оптимум. Например, июньский хрущ в степи обитает главным образом на залежах и целине, в Средней Азии — на затенённых и увлажнённых садовых участках. У ряда видов (саранчовые, тли и др.) наблюдаются годовые и сезонные смены стаций.Для развития и размножения насекомых и клещей большое значение имеют температурные условия. Для каждого вида характерен определённый температурный режим, при котором все жизненные процессы проходят наиболее интенсивно. Большие отклонения от оптимума вызывают нередко гибель вредителя. Способность насекомых переносить длительное охлаждение различна не только у отдельных видов, но даже у одного вида в зависимости от его физиологического состояния. Зная сумму среднесуточных эффективных температур, можно устанавливать (сигнализировать) примерные сроки появления и прогнозировать продолжительность отдельных фаз развития насекомых, число поколений за сезон. Для насекомых, развитие которых связано с почвой, существенное значение имеют её химический состав, кислотность, физическое строение, аэрация и влажность. Воздействуя на эти факторы при помощи приёмов агротехники (обработка почвы, внесение удобрений и т. п.), можно значительно изменять условия в сторону, неблагоприятную для вредных насекомых. Например, известкование кислых почв ухудшает условия для размножения многих видов щелкунов. Из других факторов на размножение вредителей существенное влияние оказывает взаимосвязь</w:t>
      </w:r>
      <w:r>
        <w:rPr>
          <w:color w:val="000000"/>
          <w:sz w:val="27"/>
          <w:szCs w:val="27"/>
        </w:rPr>
        <w:t xml:space="preserve"> вредителей </w:t>
      </w:r>
      <w:r w:rsidR="005820DD">
        <w:rPr>
          <w:color w:val="000000"/>
          <w:sz w:val="27"/>
          <w:szCs w:val="27"/>
        </w:rPr>
        <w:t xml:space="preserve"> с другими животными организмами</w:t>
      </w:r>
      <w:r>
        <w:rPr>
          <w:color w:val="000000"/>
          <w:sz w:val="27"/>
          <w:szCs w:val="27"/>
        </w:rPr>
        <w:t>. Р</w:t>
      </w:r>
      <w:r w:rsidR="005820DD">
        <w:rPr>
          <w:color w:val="000000"/>
          <w:sz w:val="27"/>
          <w:szCs w:val="27"/>
        </w:rPr>
        <w:t>азличные виды тлей питаются соком растений, а выделяемые ими сахара служат пищей муравьям, наездникам и некоторым мухам. Тлями питаются многие виды хищных насекомых, например жуки и личинки кокцинеллид, личинки хризопы, личинки мух журчалок. Тлей и их врагов — хищных насекомых — поедают разнообразные насекомоядные птицы, которые, в свою очередь, становятся жертвами хищных птиц. Нарушение в какой-то части сложившихся «цепей питания» приводит в ряде случаев к существенному и непредвиденному или нежелательному изменению биоценоза в целом. Различные сочетания факторов внешней</w:t>
      </w:r>
      <w:r w:rsidR="00ED4FD0">
        <w:rPr>
          <w:color w:val="000000"/>
          <w:sz w:val="27"/>
          <w:szCs w:val="27"/>
        </w:rPr>
        <w:t xml:space="preserve"> среды вызывают у многих вредителей</w:t>
      </w:r>
      <w:r w:rsidR="005820DD">
        <w:rPr>
          <w:color w:val="000000"/>
          <w:sz w:val="27"/>
          <w:szCs w:val="27"/>
        </w:rPr>
        <w:t xml:space="preserve"> более или менее резкие изменения численности, причины которых у разных видов неодинаковы. Решающую роль могут играть наличие и состав пищи, погодные условия, воздействие хищников, паразитов и болезней и т. д. Колебания численности — следствие соотношений между плодовитостью вида и выживаемостью потомства, зависящей от условий среды и способности организма приспособиться к ним. Большое значение имеет составление прогнозов размножения насекомых на основе постоянных учётов их численности, сигнализации о сроках их появления.</w:t>
      </w:r>
    </w:p>
    <w:p w:rsidR="00857B5B" w:rsidRDefault="005820DD" w:rsidP="00857B5B">
      <w:pPr>
        <w:pStyle w:val="a4"/>
        <w:rPr>
          <w:color w:val="000000"/>
          <w:sz w:val="27"/>
          <w:szCs w:val="27"/>
        </w:rPr>
      </w:pPr>
      <w:r>
        <w:rPr>
          <w:color w:val="000000"/>
          <w:sz w:val="27"/>
          <w:szCs w:val="27"/>
        </w:rPr>
        <w:t>  Систематическое из</w:t>
      </w:r>
      <w:r w:rsidR="00ED4FD0">
        <w:rPr>
          <w:color w:val="000000"/>
          <w:sz w:val="27"/>
          <w:szCs w:val="27"/>
        </w:rPr>
        <w:t>менение человеком в процессе с/х</w:t>
      </w:r>
      <w:r>
        <w:rPr>
          <w:color w:val="000000"/>
          <w:sz w:val="27"/>
          <w:szCs w:val="27"/>
        </w:rPr>
        <w:t xml:space="preserve"> производства условий биотопа вызывает соответствующую перестройку биоценологических связей и структуры биоценоза. Образуются так называемые вторичные биотопы и агробиоценозы. Например,</w:t>
      </w:r>
      <w:r w:rsidR="00857B5B">
        <w:rPr>
          <w:color w:val="000000"/>
          <w:sz w:val="27"/>
          <w:szCs w:val="27"/>
        </w:rPr>
        <w:t xml:space="preserve"> в результате распашки целины,</w:t>
      </w:r>
      <w:r>
        <w:rPr>
          <w:color w:val="000000"/>
          <w:sz w:val="27"/>
          <w:szCs w:val="27"/>
        </w:rPr>
        <w:t xml:space="preserve"> замены разнообразных по характеру степных растений культурными злаками со свойственной им агротехникой произошли резкие изменения в видовом составе </w:t>
      </w:r>
      <w:r>
        <w:rPr>
          <w:color w:val="000000"/>
          <w:sz w:val="27"/>
          <w:szCs w:val="27"/>
        </w:rPr>
        <w:lastRenderedPageBreak/>
        <w:t>и численности насекомых. С одной стороны, некоторые одноядные виды, питавшиеся ранее на специфичных для целины растениях, погибли, что вызвало обеднение видового состава энтомофауны в новом культурном биотопе, с другой стороны, некоторые виды насекомых, обитавшие раньше на диких злаках, перешли на посевы пшеницы, где нашли изобилие более питательных кормов. Этим в известной степени и объясняется быстрое увеличение численности пшеничного трипса и серой зерновой совки. Предвидеть и регулировать подобные изменения — важнейшая научная и практическая задача.</w:t>
      </w:r>
    </w:p>
    <w:p w:rsidR="00C3548A" w:rsidRDefault="005820DD" w:rsidP="00857B5B">
      <w:pPr>
        <w:pStyle w:val="a4"/>
        <w:rPr>
          <w:color w:val="000000"/>
          <w:sz w:val="27"/>
          <w:szCs w:val="27"/>
        </w:rPr>
      </w:pPr>
      <w:r>
        <w:rPr>
          <w:color w:val="000000"/>
          <w:sz w:val="27"/>
          <w:szCs w:val="27"/>
        </w:rPr>
        <w:t xml:space="preserve"> </w:t>
      </w:r>
      <w:r w:rsidRPr="00C3548A">
        <w:rPr>
          <w:b/>
          <w:color w:val="000000"/>
          <w:sz w:val="27"/>
          <w:szCs w:val="27"/>
        </w:rPr>
        <w:t>Мероприятия по снижению вредоносности насекомых делятся</w:t>
      </w:r>
      <w:r>
        <w:rPr>
          <w:color w:val="000000"/>
          <w:sz w:val="27"/>
          <w:szCs w:val="27"/>
        </w:rPr>
        <w:t xml:space="preserve"> (условно) на профилактические — агротехнические, биологические и на истребительные — физико-механические, химические, биофизические и биохимические. </w:t>
      </w:r>
      <w:r w:rsidRPr="00C3548A">
        <w:rPr>
          <w:b/>
          <w:color w:val="000000"/>
          <w:sz w:val="27"/>
          <w:szCs w:val="27"/>
        </w:rPr>
        <w:t>Агротехнический метод</w:t>
      </w:r>
      <w:r>
        <w:rPr>
          <w:color w:val="000000"/>
          <w:sz w:val="27"/>
          <w:szCs w:val="27"/>
        </w:rPr>
        <w:t xml:space="preserve"> (биоэкологический в своей основе) включает в себя выведение устойчивых к вредителям сортов культурных растений, подбор и соблюдение правильного севооборота, проведение в наиболее эффективные сроки различных приёмов ухода с таким расчётом, чтобы создать условия, максимально повышающие самозащитные свойства растений, а также снижающие числе</w:t>
      </w:r>
      <w:r w:rsidR="00C3548A">
        <w:rPr>
          <w:color w:val="000000"/>
          <w:sz w:val="27"/>
          <w:szCs w:val="27"/>
        </w:rPr>
        <w:t>нность и вредоносность вредителей с/х культур.</w:t>
      </w:r>
    </w:p>
    <w:p w:rsidR="00C3548A" w:rsidRDefault="005820DD" w:rsidP="00857B5B">
      <w:pPr>
        <w:pStyle w:val="a4"/>
        <w:rPr>
          <w:color w:val="000000"/>
          <w:sz w:val="27"/>
          <w:szCs w:val="27"/>
        </w:rPr>
      </w:pPr>
      <w:r w:rsidRPr="00C3548A">
        <w:rPr>
          <w:b/>
          <w:color w:val="000000"/>
          <w:sz w:val="27"/>
          <w:szCs w:val="27"/>
        </w:rPr>
        <w:t>В биологический</w:t>
      </w:r>
      <w:r>
        <w:rPr>
          <w:color w:val="000000"/>
          <w:sz w:val="27"/>
          <w:szCs w:val="27"/>
        </w:rPr>
        <w:t xml:space="preserve"> метод входит использование против вредителей их паразитов и хищников, размноженных в специальных лабораториях (трихограммы, криптолемуса, афелинуса и др.), а также применение микробиологических препаратов (энтобактерина, боверина и др.) и вирусных болезней насекомых; охрана и</w:t>
      </w:r>
      <w:r w:rsidR="00C3548A">
        <w:rPr>
          <w:color w:val="000000"/>
          <w:sz w:val="27"/>
          <w:szCs w:val="27"/>
        </w:rPr>
        <w:t xml:space="preserve"> привлечение природных врагов вредителей  с/х  растений</w:t>
      </w:r>
      <w:r>
        <w:rPr>
          <w:color w:val="000000"/>
          <w:sz w:val="27"/>
          <w:szCs w:val="27"/>
        </w:rPr>
        <w:t xml:space="preserve"> (хищных животных, уничтожающих грызунов, насекомоядных птиц, паразитических и хищных насекомых, клещей и нематод); устройство искусственных гнездовий для птиц и подкормка их в зимний период и т. д. Физико-механический метод включает применение капканов и ловушек для грызунов или ловчих ям и канав для сбора, например, свекловичных долгоносиков, жуколовок, гусеницеловок, вылов вредителей на свет и приманки, сбор и сжигание зимних гнёзд гусениц златогузки, боярышницы, уничтожение кладок непарного и кольчатого шелкопрядов, накладка ловчих поясов на штамбы плодовых деревьев при борьбе с яблонной плодожоркой и др.</w:t>
      </w:r>
    </w:p>
    <w:p w:rsidR="005820DD" w:rsidRDefault="005820DD" w:rsidP="00857B5B">
      <w:pPr>
        <w:pStyle w:val="a4"/>
        <w:rPr>
          <w:color w:val="000000"/>
          <w:sz w:val="27"/>
          <w:szCs w:val="27"/>
        </w:rPr>
      </w:pPr>
      <w:r>
        <w:rPr>
          <w:color w:val="000000"/>
          <w:sz w:val="27"/>
          <w:szCs w:val="27"/>
        </w:rPr>
        <w:t xml:space="preserve"> </w:t>
      </w:r>
      <w:r w:rsidRPr="00C3548A">
        <w:rPr>
          <w:b/>
          <w:color w:val="000000"/>
          <w:sz w:val="27"/>
          <w:szCs w:val="27"/>
        </w:rPr>
        <w:t>Химический метод</w:t>
      </w:r>
      <w:r>
        <w:rPr>
          <w:color w:val="000000"/>
          <w:sz w:val="27"/>
          <w:szCs w:val="27"/>
        </w:rPr>
        <w:t xml:space="preserve"> состоит в использовании для борьбы с вредителями ядовитых химических веществ </w:t>
      </w:r>
      <w:r w:rsidRPr="00C3548A">
        <w:rPr>
          <w:color w:val="0D0D0D" w:themeColor="text1" w:themeTint="F2"/>
          <w:sz w:val="27"/>
          <w:szCs w:val="27"/>
        </w:rPr>
        <w:t>— </w:t>
      </w:r>
      <w:hyperlink r:id="rId114" w:history="1">
        <w:r w:rsidRPr="00C3548A">
          <w:rPr>
            <w:rStyle w:val="a3"/>
            <w:i/>
            <w:iCs/>
            <w:color w:val="0D0D0D" w:themeColor="text1" w:themeTint="F2"/>
            <w:sz w:val="27"/>
            <w:szCs w:val="27"/>
          </w:rPr>
          <w:t>акарицидов</w:t>
        </w:r>
      </w:hyperlink>
      <w:r w:rsidRPr="00C3548A">
        <w:rPr>
          <w:color w:val="0D0D0D" w:themeColor="text1" w:themeTint="F2"/>
          <w:sz w:val="27"/>
          <w:szCs w:val="27"/>
        </w:rPr>
        <w:t>, </w:t>
      </w:r>
      <w:hyperlink r:id="rId115" w:history="1">
        <w:r w:rsidRPr="00C3548A">
          <w:rPr>
            <w:rStyle w:val="a3"/>
            <w:i/>
            <w:iCs/>
            <w:color w:val="0D0D0D" w:themeColor="text1" w:themeTint="F2"/>
            <w:sz w:val="27"/>
            <w:szCs w:val="27"/>
          </w:rPr>
          <w:t>инсектицидов</w:t>
        </w:r>
      </w:hyperlink>
      <w:r w:rsidRPr="00C3548A">
        <w:rPr>
          <w:color w:val="0D0D0D" w:themeColor="text1" w:themeTint="F2"/>
          <w:sz w:val="27"/>
          <w:szCs w:val="27"/>
        </w:rPr>
        <w:t>, </w:t>
      </w:r>
      <w:hyperlink r:id="rId116" w:history="1">
        <w:r w:rsidRPr="00C3548A">
          <w:rPr>
            <w:rStyle w:val="a3"/>
            <w:i/>
            <w:iCs/>
            <w:color w:val="0D0D0D" w:themeColor="text1" w:themeTint="F2"/>
            <w:sz w:val="27"/>
            <w:szCs w:val="27"/>
          </w:rPr>
          <w:t>зооцидов</w:t>
        </w:r>
      </w:hyperlink>
      <w:r w:rsidRPr="00C3548A">
        <w:rPr>
          <w:color w:val="0D0D0D" w:themeColor="text1" w:themeTint="F2"/>
          <w:sz w:val="27"/>
          <w:szCs w:val="27"/>
        </w:rPr>
        <w:t>, </w:t>
      </w:r>
      <w:hyperlink r:id="rId117" w:history="1">
        <w:r w:rsidRPr="00C3548A">
          <w:rPr>
            <w:rStyle w:val="a3"/>
            <w:i/>
            <w:iCs/>
            <w:color w:val="0D0D0D" w:themeColor="text1" w:themeTint="F2"/>
            <w:sz w:val="27"/>
            <w:szCs w:val="27"/>
          </w:rPr>
          <w:t>нематоцидов</w:t>
        </w:r>
      </w:hyperlink>
      <w:r w:rsidRPr="00C3548A">
        <w:rPr>
          <w:color w:val="0D0D0D" w:themeColor="text1" w:themeTint="F2"/>
          <w:sz w:val="27"/>
          <w:szCs w:val="27"/>
        </w:rPr>
        <w:t>, </w:t>
      </w:r>
      <w:hyperlink r:id="rId118" w:history="1">
        <w:r w:rsidRPr="00C3548A">
          <w:rPr>
            <w:rStyle w:val="a3"/>
            <w:i/>
            <w:iCs/>
            <w:color w:val="0D0D0D" w:themeColor="text1" w:themeTint="F2"/>
            <w:sz w:val="27"/>
            <w:szCs w:val="27"/>
          </w:rPr>
          <w:t>фумигантов</w:t>
        </w:r>
      </w:hyperlink>
      <w:r>
        <w:rPr>
          <w:color w:val="000000"/>
          <w:sz w:val="27"/>
          <w:szCs w:val="27"/>
        </w:rPr>
        <w:t xml:space="preserve"> и др. К биофизическим и биохимическим методам относятся применение гамма-излучений и химических препаратов для половой стерилизации насекомых и клещей в сочетании с использованием привлекающих химических средств </w:t>
      </w:r>
      <w:r w:rsidRPr="00C3548A">
        <w:rPr>
          <w:b/>
          <w:color w:val="0D0D0D" w:themeColor="text1" w:themeTint="F2"/>
          <w:sz w:val="27"/>
          <w:szCs w:val="27"/>
        </w:rPr>
        <w:t>(</w:t>
      </w:r>
      <w:hyperlink r:id="rId119" w:history="1">
        <w:r w:rsidRPr="00C3548A">
          <w:rPr>
            <w:rStyle w:val="a3"/>
            <w:b/>
            <w:i/>
            <w:iCs/>
            <w:color w:val="0D0D0D" w:themeColor="text1" w:themeTint="F2"/>
            <w:sz w:val="27"/>
            <w:szCs w:val="27"/>
          </w:rPr>
          <w:t>аттрактантов</w:t>
        </w:r>
      </w:hyperlink>
      <w:r>
        <w:rPr>
          <w:color w:val="000000"/>
          <w:sz w:val="27"/>
          <w:szCs w:val="27"/>
        </w:rPr>
        <w:t>) и средств, нарушающих физиологические функции вредных насекомых (антиметаболиты и др.).</w:t>
      </w:r>
    </w:p>
    <w:p w:rsidR="005820DD" w:rsidRDefault="00C3548A" w:rsidP="00C3548A">
      <w:pPr>
        <w:pStyle w:val="a4"/>
        <w:rPr>
          <w:color w:val="000000"/>
          <w:sz w:val="27"/>
          <w:szCs w:val="27"/>
        </w:rPr>
      </w:pPr>
      <w:r>
        <w:rPr>
          <w:color w:val="000000"/>
          <w:sz w:val="27"/>
          <w:szCs w:val="27"/>
        </w:rPr>
        <w:t xml:space="preserve">  Борьба с вредителями с/х растений </w:t>
      </w:r>
      <w:r w:rsidR="005820DD">
        <w:rPr>
          <w:color w:val="000000"/>
          <w:sz w:val="27"/>
          <w:szCs w:val="27"/>
        </w:rPr>
        <w:t xml:space="preserve"> заключается в осуществлении систем мероприятий, основанных на рациональном и дифференцированном сочетании </w:t>
      </w:r>
      <w:r w:rsidR="005820DD">
        <w:rPr>
          <w:color w:val="000000"/>
          <w:sz w:val="27"/>
          <w:szCs w:val="27"/>
        </w:rPr>
        <w:lastRenderedPageBreak/>
        <w:t>различных методов, направленных прежде всего на решение профилактических задач.</w:t>
      </w:r>
    </w:p>
    <w:p w:rsidR="00611551" w:rsidRPr="00611551" w:rsidRDefault="00611551" w:rsidP="00C3548A">
      <w:pPr>
        <w:pStyle w:val="a4"/>
        <w:rPr>
          <w:b/>
          <w:color w:val="000000"/>
          <w:sz w:val="27"/>
          <w:szCs w:val="27"/>
        </w:rPr>
      </w:pPr>
      <w:r>
        <w:rPr>
          <w:b/>
          <w:color w:val="000000"/>
          <w:sz w:val="27"/>
          <w:szCs w:val="27"/>
        </w:rPr>
        <w:t>4</w:t>
      </w:r>
      <w:r w:rsidRPr="00611551">
        <w:rPr>
          <w:b/>
          <w:color w:val="000000"/>
          <w:sz w:val="27"/>
          <w:szCs w:val="27"/>
        </w:rPr>
        <w:t>. Болезни основных с/х культур</w:t>
      </w:r>
    </w:p>
    <w:p w:rsidR="00ED4FD0" w:rsidRDefault="0093301E" w:rsidP="004109DF">
      <w:pPr>
        <w:rPr>
          <w:rFonts w:ascii="Times New Roman" w:hAnsi="Times New Roman" w:cs="Times New Roman"/>
          <w:b/>
          <w:sz w:val="24"/>
          <w:szCs w:val="24"/>
        </w:rPr>
      </w:pPr>
      <w:r w:rsidRPr="00ED4FD0">
        <w:rPr>
          <w:rFonts w:ascii="Times New Roman" w:hAnsi="Times New Roman" w:cs="Times New Roman"/>
          <w:b/>
          <w:sz w:val="24"/>
          <w:szCs w:val="24"/>
        </w:rPr>
        <w:t>БОЛЕЗНИ ЗЕРНОВЫХ КУЛЬТУР</w:t>
      </w:r>
    </w:p>
    <w:p w:rsidR="00ED4FD0" w:rsidRDefault="0093301E" w:rsidP="004109DF">
      <w:pPr>
        <w:rPr>
          <w:rFonts w:ascii="Times New Roman" w:hAnsi="Times New Roman" w:cs="Times New Roman"/>
          <w:sz w:val="24"/>
          <w:szCs w:val="24"/>
        </w:rPr>
      </w:pPr>
      <w:r w:rsidRPr="00ED4FD0">
        <w:rPr>
          <w:rFonts w:ascii="Times New Roman" w:hAnsi="Times New Roman" w:cs="Times New Roman"/>
          <w:b/>
          <w:sz w:val="24"/>
          <w:szCs w:val="24"/>
        </w:rPr>
        <w:t xml:space="preserve"> Выпревание (склеротиниоз</w:t>
      </w:r>
      <w:r w:rsidRPr="00ED4FD0">
        <w:rPr>
          <w:rFonts w:ascii="Times New Roman" w:hAnsi="Times New Roman" w:cs="Times New Roman"/>
          <w:sz w:val="24"/>
          <w:szCs w:val="24"/>
        </w:rPr>
        <w:t>) озимой пшеницы, черные образования на листьях - апотеции с сумками и аскопорами</w:t>
      </w:r>
      <w:r w:rsidR="00ED4FD0">
        <w:rPr>
          <w:rFonts w:ascii="Times New Roman" w:hAnsi="Times New Roman" w:cs="Times New Roman"/>
          <w:sz w:val="24"/>
          <w:szCs w:val="24"/>
        </w:rPr>
        <w:t>.</w:t>
      </w:r>
      <w:r w:rsidRPr="00ED4FD0">
        <w:rPr>
          <w:rFonts w:ascii="Times New Roman" w:hAnsi="Times New Roman" w:cs="Times New Roman"/>
          <w:sz w:val="24"/>
          <w:szCs w:val="24"/>
        </w:rPr>
        <w:t xml:space="preserve"> На весенних пораженных всходах (на листьях и стеблях) хорошо виден серый налет с ватообразными и хлопьевидными скоплениями мицелия гриба (мицелиальная, или весенняя, стадия гриба). На летних растениях у основания стебля, в пазухах листьев, внутри стебля можно обнаружить черны</w:t>
      </w:r>
      <w:r w:rsidR="00ED4FD0">
        <w:rPr>
          <w:rFonts w:ascii="Times New Roman" w:hAnsi="Times New Roman" w:cs="Times New Roman"/>
          <w:sz w:val="24"/>
          <w:szCs w:val="24"/>
        </w:rPr>
        <w:t xml:space="preserve">е плотные скопления склероциев. </w:t>
      </w:r>
      <w:r w:rsidRPr="00ED4FD0">
        <w:rPr>
          <w:rFonts w:ascii="Times New Roman" w:hAnsi="Times New Roman" w:cs="Times New Roman"/>
          <w:sz w:val="24"/>
          <w:szCs w:val="24"/>
        </w:rPr>
        <w:t>Болезнь чаще встречается на заплывающих и тяжелых почвах в низинных местах, в годы с высоким снежным покровом или при выпадении снега на слабо замерзшую почву, при избыточной влажности, оттепелях зимой. Заболевание проявляется сразу после схода снежного покрова и носит очаговый характер. Летом развит</w:t>
      </w:r>
      <w:r w:rsidR="00ED4FD0">
        <w:rPr>
          <w:rFonts w:ascii="Times New Roman" w:hAnsi="Times New Roman" w:cs="Times New Roman"/>
          <w:sz w:val="24"/>
          <w:szCs w:val="24"/>
        </w:rPr>
        <w:t xml:space="preserve">ие болезни приостанавливается. </w:t>
      </w:r>
    </w:p>
    <w:p w:rsidR="00ED4FD0" w:rsidRDefault="0093301E" w:rsidP="004109DF">
      <w:pPr>
        <w:rPr>
          <w:rFonts w:ascii="Times New Roman" w:hAnsi="Times New Roman" w:cs="Times New Roman"/>
          <w:sz w:val="24"/>
          <w:szCs w:val="24"/>
        </w:rPr>
      </w:pPr>
      <w:r w:rsidRPr="00ED4FD0">
        <w:rPr>
          <w:rFonts w:ascii="Times New Roman" w:hAnsi="Times New Roman" w:cs="Times New Roman"/>
          <w:sz w:val="24"/>
          <w:szCs w:val="24"/>
        </w:rPr>
        <w:t xml:space="preserve"> </w:t>
      </w:r>
      <w:r w:rsidRPr="00ED4FD0">
        <w:rPr>
          <w:rFonts w:ascii="Times New Roman" w:hAnsi="Times New Roman" w:cs="Times New Roman"/>
          <w:b/>
          <w:sz w:val="24"/>
          <w:szCs w:val="24"/>
        </w:rPr>
        <w:t>Мучнистая роса</w:t>
      </w:r>
      <w:r w:rsidRPr="00ED4FD0">
        <w:rPr>
          <w:rFonts w:ascii="Times New Roman" w:hAnsi="Times New Roman" w:cs="Times New Roman"/>
          <w:sz w:val="24"/>
          <w:szCs w:val="24"/>
        </w:rPr>
        <w:t xml:space="preserve">. Возбудитель - сумчатый гриб, пиреномицет Blumeria graminis (DC) Speer. Облигатный паразит. Паразитирует на пшенице, ржи, ячмене, овсе и других злаках На листьях, листовых влагалищах, стеблях, колосьях появляется мучнистый налет, состоящий из грибницы (мицелия) и бесполого спороношения гриба (конидиеносцев с конидиями). В клетки растений проникают гаусторгии. Листья отмирают. Мучнистый налет к концу конидиальной стадии становится ватообразным. Постепенно грибница приобретает серый или бурый цвет. В августе-сентябре на ее поверхности образуются мелкие черные точечки - плодовые тела клейстотеции, в которых формируются сумки с сумкоспорами. Иногда клейстотеции формируются медленно и созревают только после перезимовки. </w:t>
      </w:r>
    </w:p>
    <w:p w:rsidR="0052175D" w:rsidRDefault="0093301E" w:rsidP="004109DF">
      <w:pPr>
        <w:rPr>
          <w:rFonts w:ascii="Times New Roman" w:hAnsi="Times New Roman" w:cs="Times New Roman"/>
          <w:sz w:val="24"/>
          <w:szCs w:val="24"/>
        </w:rPr>
      </w:pPr>
      <w:r w:rsidRPr="00ED4FD0">
        <w:rPr>
          <w:rFonts w:ascii="Times New Roman" w:hAnsi="Times New Roman" w:cs="Times New Roman"/>
          <w:b/>
          <w:sz w:val="24"/>
          <w:szCs w:val="24"/>
        </w:rPr>
        <w:t>Фузариозная корневая гниль</w:t>
      </w:r>
      <w:r w:rsidRPr="00ED4FD0">
        <w:rPr>
          <w:rFonts w:ascii="Times New Roman" w:hAnsi="Times New Roman" w:cs="Times New Roman"/>
          <w:sz w:val="24"/>
          <w:szCs w:val="24"/>
        </w:rPr>
        <w:t xml:space="preserve"> (фузариоз) - полегание всходов. Широко распространенное заболевание озимых зерновых (пшеница, рожь) и зернобобовых культур в северных и северо-западных областях России и одна из главных причин гибели всходов и раннего усыхания растений на корню. Возбудителями заболевания являются почвообитающие виды несовершенных грибов из рода Fusarium - Fusarium avenaceum Sacc, F. culmorum Sacc, а также причины неинфекционного характера (сухость почвы, избыток удобрений и др</w:t>
      </w:r>
      <w:r w:rsidR="0052175D">
        <w:rPr>
          <w:rFonts w:ascii="Times New Roman" w:hAnsi="Times New Roman" w:cs="Times New Roman"/>
          <w:sz w:val="24"/>
          <w:szCs w:val="24"/>
        </w:rPr>
        <w:t>.</w:t>
      </w:r>
      <w:r w:rsidRPr="00ED4FD0">
        <w:rPr>
          <w:rFonts w:ascii="Times New Roman" w:hAnsi="Times New Roman" w:cs="Times New Roman"/>
          <w:sz w:val="24"/>
          <w:szCs w:val="24"/>
        </w:rPr>
        <w:t xml:space="preserve"> У проростков заболевание проявляется в загнивании и гибели корневой шейки до выхода их на поверхность почвы (довсходовая фаза). Проникая в клетки молодого растения, возбудитель поражает сосудисто-проводящую систему, нарушает процесс поступления воды в растение, вследствие чего растение увядает, листья приобретают хлоротичную окраску и засыхают. Первичные и вторичные корни, подземные междоузлия также отмирают. </w:t>
      </w:r>
    </w:p>
    <w:p w:rsidR="0052175D" w:rsidRDefault="0093301E" w:rsidP="004109DF">
      <w:pPr>
        <w:rPr>
          <w:rFonts w:ascii="Times New Roman" w:hAnsi="Times New Roman" w:cs="Times New Roman"/>
          <w:sz w:val="24"/>
          <w:szCs w:val="24"/>
        </w:rPr>
      </w:pPr>
      <w:r w:rsidRPr="0052175D">
        <w:rPr>
          <w:rFonts w:ascii="Times New Roman" w:hAnsi="Times New Roman" w:cs="Times New Roman"/>
          <w:b/>
          <w:sz w:val="24"/>
          <w:szCs w:val="24"/>
        </w:rPr>
        <w:t>Спорынья злаков</w:t>
      </w:r>
      <w:r w:rsidRPr="00ED4FD0">
        <w:rPr>
          <w:rFonts w:ascii="Times New Roman" w:hAnsi="Times New Roman" w:cs="Times New Roman"/>
          <w:sz w:val="24"/>
          <w:szCs w:val="24"/>
        </w:rPr>
        <w:t xml:space="preserve">: Первичное заражение растений аскоспорами и конидиями происходит в период цветения. В зараженных завязях грибница разрастается и превращается в склероции. Развитию болезни способствуют высокая влажность, дождливое и теплое лето, растянутый период цветения. Фузариоз колоса (рис. 13). Болезнь вызывают несовершенные грибы из рода Fusarium: F. gramiearum Schw. F. avenaceum Sacc. порядка </w:t>
      </w:r>
      <w:r w:rsidRPr="00ED4FD0">
        <w:rPr>
          <w:rFonts w:ascii="Times New Roman" w:hAnsi="Times New Roman" w:cs="Times New Roman"/>
          <w:sz w:val="24"/>
          <w:szCs w:val="24"/>
        </w:rPr>
        <w:lastRenderedPageBreak/>
        <w:t>Гифомицетовые. Очень опасна для пшеницы и ржи на всей европейской части России. В период созревания и налива зерна возбудитель попадает на колосовые чешуйки зерна, где образует розовато-красные или бледнорозовые подушечки, представляющие собой налет грибницы и конидиального спороношения. Грибница проникает в алейроновый слой, где разлагает белки с выделением аммиака и других токсичных веществ. Гриб F. graminearium также образует склероции, хламидоспоры и стромы. Первичные источники инфекции - грибница и конидии - сохраняются в семенном материале, растительных остатках и почве. Хлеб, выпеченный из такой муки, вызывает сильные токсикозы и непригоден для употребления.</w:t>
      </w:r>
    </w:p>
    <w:p w:rsidR="0052175D" w:rsidRDefault="0093301E" w:rsidP="004109DF">
      <w:pPr>
        <w:rPr>
          <w:rFonts w:ascii="Times New Roman" w:hAnsi="Times New Roman" w:cs="Times New Roman"/>
          <w:sz w:val="24"/>
          <w:szCs w:val="24"/>
        </w:rPr>
      </w:pPr>
      <w:r w:rsidRPr="00ED4FD0">
        <w:rPr>
          <w:rFonts w:ascii="Times New Roman" w:hAnsi="Times New Roman" w:cs="Times New Roman"/>
          <w:sz w:val="24"/>
          <w:szCs w:val="24"/>
        </w:rPr>
        <w:t xml:space="preserve"> </w:t>
      </w:r>
      <w:r w:rsidRPr="0052175D">
        <w:rPr>
          <w:rFonts w:ascii="Times New Roman" w:hAnsi="Times New Roman" w:cs="Times New Roman"/>
          <w:b/>
          <w:sz w:val="24"/>
          <w:szCs w:val="24"/>
        </w:rPr>
        <w:t>Твердая головня пшеницы</w:t>
      </w:r>
      <w:r w:rsidRPr="00ED4FD0">
        <w:rPr>
          <w:rFonts w:ascii="Times New Roman" w:hAnsi="Times New Roman" w:cs="Times New Roman"/>
          <w:sz w:val="24"/>
          <w:szCs w:val="24"/>
        </w:rPr>
        <w:t xml:space="preserve">: Возбудители - Tilletia caries Tul. и Т. levis Kuhn. Четкие симптомы болезни проявляются в начале фазы молочной спелости зерна. Пораженные колосья несколько сплюснуты, колосовые чешуйки раздвинуты в стороны. При раздавливании колосьев вместо «молочка» выделяется сероватая жидкость, имеющая запах селедочного рассола. В больном колосе вместо зерна образуются темные сорусы, состоящие из множества телиоспор. При посеве телиоспоры с семенами попадают в почву, прорастают, образуя базидии с базидиоспорами, которые после копуляции формируют инфекционные гифы, проникающие в проростки пшеницы. Телиоспоры интенсивно прорастают при влажности почвы 40-60 % ПВ и температуре 5-10 С. </w:t>
      </w:r>
    </w:p>
    <w:p w:rsidR="0052175D" w:rsidRDefault="0093301E" w:rsidP="004109DF">
      <w:pPr>
        <w:rPr>
          <w:rFonts w:ascii="Times New Roman" w:hAnsi="Times New Roman" w:cs="Times New Roman"/>
          <w:sz w:val="24"/>
          <w:szCs w:val="24"/>
        </w:rPr>
      </w:pPr>
      <w:r w:rsidRPr="0052175D">
        <w:rPr>
          <w:rFonts w:ascii="Times New Roman" w:hAnsi="Times New Roman" w:cs="Times New Roman"/>
          <w:b/>
          <w:sz w:val="24"/>
          <w:szCs w:val="24"/>
        </w:rPr>
        <w:t>Пыльная головня</w:t>
      </w:r>
      <w:r w:rsidRPr="00ED4FD0">
        <w:rPr>
          <w:rFonts w:ascii="Times New Roman" w:hAnsi="Times New Roman" w:cs="Times New Roman"/>
          <w:sz w:val="24"/>
          <w:szCs w:val="24"/>
        </w:rPr>
        <w:t xml:space="preserve"> - встречается во всех районах возделывания озимой пшеницы и яровой ржи. Возбудитель заболевания - гриб Ustiligo tritici Jens. Поражает яровую и озимую пшеницу. Заражение происходит в период цветения телиоспорами (рис. 15). Попав на рыльце цветка, они прорастают и образуют диплоидные гифы, которые достигают завязи и заражают семяпочку. Последняя развивается в нормальную зерновку без признаков заболевания. При посеве зараженного зерна трогается в рост и грибница, находящаяся внутри зерновки. Диффузно распространяясь по стеблю, проникает в листья и колос. В период колошения разрушает все части колосков: завязи, чешуйки, ости, которые превращаются в черную пылящую массу телиоспор. Заболевание развивается в течение двух вегетации. В первый год происходит заражение завязей, на второй год развивается за- болевание в период колошения. Заражению способствуют высокая температура (20-25 С) и влажность воздуха.</w:t>
      </w:r>
    </w:p>
    <w:p w:rsidR="0052175D" w:rsidRDefault="0093301E" w:rsidP="004109DF">
      <w:pPr>
        <w:rPr>
          <w:rFonts w:ascii="Times New Roman" w:hAnsi="Times New Roman" w:cs="Times New Roman"/>
          <w:sz w:val="24"/>
          <w:szCs w:val="24"/>
        </w:rPr>
      </w:pPr>
      <w:r w:rsidRPr="00ED4FD0">
        <w:rPr>
          <w:rFonts w:ascii="Times New Roman" w:hAnsi="Times New Roman" w:cs="Times New Roman"/>
          <w:sz w:val="24"/>
          <w:szCs w:val="24"/>
        </w:rPr>
        <w:t xml:space="preserve"> </w:t>
      </w:r>
      <w:r w:rsidRPr="0052175D">
        <w:rPr>
          <w:rFonts w:ascii="Times New Roman" w:hAnsi="Times New Roman" w:cs="Times New Roman"/>
          <w:b/>
          <w:sz w:val="24"/>
          <w:szCs w:val="24"/>
        </w:rPr>
        <w:t>Линейная, или стеблевая, ржавчина</w:t>
      </w:r>
      <w:r w:rsidRPr="00ED4FD0">
        <w:rPr>
          <w:rFonts w:ascii="Times New Roman" w:hAnsi="Times New Roman" w:cs="Times New Roman"/>
          <w:sz w:val="24"/>
          <w:szCs w:val="24"/>
        </w:rPr>
        <w:t xml:space="preserve"> (</w:t>
      </w:r>
      <w:r w:rsidRPr="0052175D">
        <w:rPr>
          <w:rFonts w:ascii="Times New Roman" w:hAnsi="Times New Roman" w:cs="Times New Roman"/>
          <w:b/>
          <w:sz w:val="24"/>
          <w:szCs w:val="24"/>
        </w:rPr>
        <w:t>головня) злаковых</w:t>
      </w:r>
      <w:r w:rsidRPr="00ED4FD0">
        <w:rPr>
          <w:rFonts w:ascii="Times New Roman" w:hAnsi="Times New Roman" w:cs="Times New Roman"/>
          <w:sz w:val="24"/>
          <w:szCs w:val="24"/>
        </w:rPr>
        <w:t xml:space="preserve"> - распространена повсеместно. Возбудитель - Urocystis tritici Коет. Появляется на стеблях, листьях, влагалищах и в нижней части колоса в виде продольных выпуклых полос различной длины (рис. 16). Они вначале покрыты эпидермисом и имеют свинцово-серый цвет. При подсыхании эпидермиса полосы растрескиваются, обнажая черную пылящую массу телиоспор. Растения отстают в росте, колос превращается в скрученную массу больной ткани. Телиоспоры после периода покоя (1 месяц) прорастают одноклеточными базидиями, на вершине которых формируются базидиоспоры, которые вновь заражают здоровые растения (пшеницу, рожь, овес, ячмень). Урожайность падает в 5 раз. Источником инфекции служат семена, покрытые спорами болезней и их формы. </w:t>
      </w:r>
      <w:r w:rsidRPr="0052175D">
        <w:rPr>
          <w:rFonts w:ascii="Times New Roman" w:hAnsi="Times New Roman" w:cs="Times New Roman"/>
          <w:b/>
          <w:sz w:val="24"/>
          <w:szCs w:val="24"/>
        </w:rPr>
        <w:t>БОЛЕЗНИ СВЕКЛЫ, КАПУСТЫ, ОВОЩНЫХ КУЛЬТУР СЕМЕЙСТВА СЕЛЬДЕРЕЙНЫЕ культур семейства Сельдерейные</w:t>
      </w:r>
      <w:r w:rsidRPr="00ED4FD0">
        <w:rPr>
          <w:rFonts w:ascii="Times New Roman" w:hAnsi="Times New Roman" w:cs="Times New Roman"/>
          <w:sz w:val="24"/>
          <w:szCs w:val="24"/>
        </w:rPr>
        <w:t>.</w:t>
      </w:r>
    </w:p>
    <w:p w:rsidR="0052175D" w:rsidRDefault="0093301E" w:rsidP="004109DF">
      <w:pPr>
        <w:rPr>
          <w:rFonts w:ascii="Times New Roman" w:hAnsi="Times New Roman" w:cs="Times New Roman"/>
          <w:sz w:val="24"/>
          <w:szCs w:val="24"/>
        </w:rPr>
      </w:pPr>
      <w:r w:rsidRPr="00ED4FD0">
        <w:rPr>
          <w:rFonts w:ascii="Times New Roman" w:hAnsi="Times New Roman" w:cs="Times New Roman"/>
          <w:sz w:val="24"/>
          <w:szCs w:val="24"/>
        </w:rPr>
        <w:lastRenderedPageBreak/>
        <w:t xml:space="preserve"> </w:t>
      </w:r>
      <w:r w:rsidRPr="0052175D">
        <w:rPr>
          <w:rFonts w:ascii="Times New Roman" w:hAnsi="Times New Roman" w:cs="Times New Roman"/>
          <w:b/>
          <w:sz w:val="24"/>
          <w:szCs w:val="24"/>
        </w:rPr>
        <w:t>Болезни свеклы Корнеед</w:t>
      </w:r>
      <w:r w:rsidRPr="00ED4FD0">
        <w:rPr>
          <w:rFonts w:ascii="Times New Roman" w:hAnsi="Times New Roman" w:cs="Times New Roman"/>
          <w:sz w:val="24"/>
          <w:szCs w:val="24"/>
        </w:rPr>
        <w:t xml:space="preserve">. Чаще всего болезнь развивается на растениях свеклы, ослабленных неблагоприятными почвенно-климатическими условиями. Основные признаки болезни - побурение ростка и корневой шейки всходов. У зараженных растений боковые корни не развиваются, всходы задерживаются в росте. При проникновении возбудителя в центральный сосудистый пучок надземная часть растения увядает. Заражение растений капусты возможно только в фазе всходов, до появления трех-четырех пар настоящих листьев. Причиной корнееда являются различные микроорганизмы, главным образом почвенные грибы: Phyhium debaryanum Hessl. </w:t>
      </w:r>
      <w:r w:rsidRPr="00ED4FD0">
        <w:rPr>
          <w:rFonts w:ascii="Times New Roman" w:hAnsi="Times New Roman" w:cs="Times New Roman"/>
          <w:sz w:val="24"/>
          <w:szCs w:val="24"/>
          <w:lang w:val="en-US"/>
        </w:rPr>
        <w:t>(</w:t>
      </w:r>
      <w:r w:rsidRPr="00ED4FD0">
        <w:rPr>
          <w:rFonts w:ascii="Times New Roman" w:hAnsi="Times New Roman" w:cs="Times New Roman"/>
          <w:sz w:val="24"/>
          <w:szCs w:val="24"/>
        </w:rPr>
        <w:t>кл</w:t>
      </w:r>
      <w:r w:rsidRPr="00ED4FD0">
        <w:rPr>
          <w:rFonts w:ascii="Times New Roman" w:hAnsi="Times New Roman" w:cs="Times New Roman"/>
          <w:sz w:val="24"/>
          <w:szCs w:val="24"/>
          <w:lang w:val="en-US"/>
        </w:rPr>
        <w:t xml:space="preserve">. </w:t>
      </w:r>
      <w:r w:rsidRPr="00ED4FD0">
        <w:rPr>
          <w:rFonts w:ascii="Times New Roman" w:hAnsi="Times New Roman" w:cs="Times New Roman"/>
          <w:sz w:val="24"/>
          <w:szCs w:val="24"/>
        </w:rPr>
        <w:t>Оомицеты</w:t>
      </w:r>
      <w:r w:rsidRPr="00ED4FD0">
        <w:rPr>
          <w:rFonts w:ascii="Times New Roman" w:hAnsi="Times New Roman" w:cs="Times New Roman"/>
          <w:sz w:val="24"/>
          <w:szCs w:val="24"/>
          <w:lang w:val="en-US"/>
        </w:rPr>
        <w:t xml:space="preserve">), Rhizoctonia solani Kuhn, Phoma betae Fr., Aphanomyces cochlioides Drechs. </w:t>
      </w:r>
      <w:r w:rsidRPr="00ED4FD0">
        <w:rPr>
          <w:rFonts w:ascii="Times New Roman" w:hAnsi="Times New Roman" w:cs="Times New Roman"/>
          <w:sz w:val="24"/>
          <w:szCs w:val="24"/>
        </w:rPr>
        <w:t>(кл. Несовершенные грибы) В этиологии корнееда могут принимать участие некоторые виды бактерий. Пораженная ими ткань приобретает стекловидность и вздувается. Заболевание имеет широкое распространение во всех районах свеклосеяния и развивается при условии достаточного увлажнения почвы. Многие пораженные проростки гибнут, не выходя на поверхность почвы. Местом внедрения инфекции служит корень или подсемядольное колено. Сначала загнивание проростка происходит через первичную кору, затем патоген проникает глубже и захватывает проводящую систему. Это ведет к быстрому увяданию и гибели растения. На подсемядольном колене или на корешке поражение начинается в виде стекловидных или бурых пятен или в виде полоски отмирающей пораженной ткани, что приводит к образованию перехватов и перетяжек. В результате этого растения, вышедшие на поверхность почвы, поникают и гибнут. Развитие корнееда усиливается на заплывающих тяжелых почвах, при образовании почвенной корки, избытке или недостатке влаги в почве, глубокой заделке семян, снижении температуры почвы, иссушении верхних слоев почвы, частом возврате свеклы на прежнее место. Наибольший вред корнеед причиняет в северо-западной зоне, где свекла выращивается для кормовых целей.</w:t>
      </w:r>
    </w:p>
    <w:p w:rsidR="009C0C48" w:rsidRDefault="0093301E" w:rsidP="004109DF">
      <w:pPr>
        <w:rPr>
          <w:rFonts w:ascii="Times New Roman" w:hAnsi="Times New Roman" w:cs="Times New Roman"/>
          <w:sz w:val="24"/>
          <w:szCs w:val="24"/>
        </w:rPr>
      </w:pPr>
      <w:r w:rsidRPr="00ED4FD0">
        <w:rPr>
          <w:rFonts w:ascii="Times New Roman" w:hAnsi="Times New Roman" w:cs="Times New Roman"/>
          <w:sz w:val="24"/>
          <w:szCs w:val="24"/>
        </w:rPr>
        <w:t xml:space="preserve"> </w:t>
      </w:r>
      <w:r w:rsidRPr="0052175D">
        <w:rPr>
          <w:rFonts w:ascii="Times New Roman" w:hAnsi="Times New Roman" w:cs="Times New Roman"/>
          <w:b/>
          <w:sz w:val="24"/>
          <w:szCs w:val="24"/>
        </w:rPr>
        <w:t>Мучнистая роса</w:t>
      </w:r>
      <w:r w:rsidR="009C0C48">
        <w:rPr>
          <w:rFonts w:ascii="Times New Roman" w:hAnsi="Times New Roman" w:cs="Times New Roman"/>
          <w:sz w:val="24"/>
          <w:szCs w:val="24"/>
        </w:rPr>
        <w:t xml:space="preserve">. </w:t>
      </w:r>
      <w:r w:rsidRPr="00ED4FD0">
        <w:rPr>
          <w:rFonts w:ascii="Times New Roman" w:hAnsi="Times New Roman" w:cs="Times New Roman"/>
          <w:sz w:val="24"/>
          <w:szCs w:val="24"/>
        </w:rPr>
        <w:t xml:space="preserve">Болезнь вызывается сумчатым грибом Erysiphe communis Yrev., относящимся к классу Ascomycetes, подклассу Плодосумчатые, группе порядков Пиреномицеты, порядку Мучнисторосяные. Это - узкоспециализированный биотроф, облигатный паразит растений. Заболеванием поражаются надземные органы растения первого и второго годов жизни. Первые признаки болезни проявляются в начале лета на листьях среднего и нижнего ярусов розетки в виде белого мучнистого порошащего налета с обеих сторон листа. Белый налет состоит из грибницы и конидиального спороношения паразита. К концу вегетации на грибнице образуются плодовые тела сумчатой стадии - клейстотеций, представляющие собой мелкие многочисленные коричневые или черные шарики. Клейстотеций зимуют на растительных остатках, поверхности почвы, семенах, головках корнеплодов. Инфекция передается в период вегетации конидиями. Болезнь распространена во всех районах свеклосеяния. Развитию болезни способствует сухая и жаркая погода. Мучнистая роса вызывает преждевременное отмирание листьев, угнетающе действует на растение и снижает урожай корней и их сахаристость. </w:t>
      </w:r>
    </w:p>
    <w:p w:rsidR="009C0C48" w:rsidRDefault="009C0C48" w:rsidP="004109DF">
      <w:pPr>
        <w:rPr>
          <w:rFonts w:ascii="Times New Roman" w:hAnsi="Times New Roman" w:cs="Times New Roman"/>
          <w:sz w:val="24"/>
          <w:szCs w:val="24"/>
        </w:rPr>
      </w:pPr>
      <w:r w:rsidRPr="009C0C48">
        <w:rPr>
          <w:rFonts w:ascii="Times New Roman" w:hAnsi="Times New Roman" w:cs="Times New Roman"/>
          <w:b/>
          <w:sz w:val="24"/>
          <w:szCs w:val="24"/>
        </w:rPr>
        <w:t>Мучнистая роса капусты</w:t>
      </w:r>
      <w:r>
        <w:rPr>
          <w:rFonts w:ascii="Times New Roman" w:hAnsi="Times New Roman" w:cs="Times New Roman"/>
          <w:sz w:val="24"/>
          <w:szCs w:val="24"/>
        </w:rPr>
        <w:t xml:space="preserve">  проявляется </w:t>
      </w:r>
      <w:r w:rsidR="0093301E" w:rsidRPr="00ED4FD0">
        <w:rPr>
          <w:rFonts w:ascii="Times New Roman" w:hAnsi="Times New Roman" w:cs="Times New Roman"/>
          <w:sz w:val="24"/>
          <w:szCs w:val="24"/>
        </w:rPr>
        <w:t xml:space="preserve">в виде потемнения прикорневой части стебля. Прикорневая часть стебля становится водянистой, буреет и загнивает. Растение полегает и гибнет. Взрослую рассаду поражает гриб Rhizoctonia solani. При этом пораженная часть стебля темнеет и подсыхает. Осенью на поздних сортах пораженных кочанов капусты загнивают основания листьев, которые отделяются от кочерыги. На листьях образуются </w:t>
      </w:r>
      <w:r w:rsidR="0093301E" w:rsidRPr="00ED4FD0">
        <w:rPr>
          <w:rFonts w:ascii="Times New Roman" w:hAnsi="Times New Roman" w:cs="Times New Roman"/>
          <w:sz w:val="24"/>
          <w:szCs w:val="24"/>
        </w:rPr>
        <w:lastRenderedPageBreak/>
        <w:t xml:space="preserve">мелкие темные склероции возбудителя. Развившись в поле, ризоктониоз развивается и при хранении. </w:t>
      </w:r>
    </w:p>
    <w:p w:rsidR="009C0C48" w:rsidRDefault="0093301E" w:rsidP="004109DF">
      <w:pPr>
        <w:rPr>
          <w:rFonts w:ascii="Times New Roman" w:hAnsi="Times New Roman" w:cs="Times New Roman"/>
          <w:sz w:val="24"/>
          <w:szCs w:val="24"/>
        </w:rPr>
      </w:pPr>
      <w:r w:rsidRPr="009C0C48">
        <w:rPr>
          <w:rFonts w:ascii="Times New Roman" w:hAnsi="Times New Roman" w:cs="Times New Roman"/>
          <w:b/>
          <w:sz w:val="24"/>
          <w:szCs w:val="24"/>
        </w:rPr>
        <w:t>Ложная мучнистая роса капустных</w:t>
      </w:r>
      <w:r w:rsidRPr="00ED4FD0">
        <w:rPr>
          <w:rFonts w:ascii="Times New Roman" w:hAnsi="Times New Roman" w:cs="Times New Roman"/>
          <w:sz w:val="24"/>
          <w:szCs w:val="24"/>
        </w:rPr>
        <w:t>. Вызывается грибом Регonospora parasitica Yaem. (кл. Оомицеты, порядок Пиреноспоровые). Поражаются рассада, растения первого года в поле и семенники. У зараженных растений на верхней стороне листа образуются желтые или коричневые пятна. С нижней стороны листьев во влажную погоду виден светлый налет, представляющий конидиальное спороношение возбудителя. Во влажную погоду заболевание быстро прогрессирует. Больные листья желтеют и преждевременно отмирают Возбудитель проникает в сосудистую систему растения.</w:t>
      </w:r>
    </w:p>
    <w:p w:rsidR="009C0C48" w:rsidRDefault="0093301E" w:rsidP="004109DF">
      <w:pPr>
        <w:rPr>
          <w:rFonts w:ascii="Times New Roman" w:hAnsi="Times New Roman" w:cs="Times New Roman"/>
          <w:sz w:val="24"/>
          <w:szCs w:val="24"/>
        </w:rPr>
      </w:pPr>
      <w:r w:rsidRPr="009C0C48">
        <w:rPr>
          <w:rFonts w:ascii="Times New Roman" w:hAnsi="Times New Roman" w:cs="Times New Roman"/>
          <w:b/>
          <w:sz w:val="24"/>
          <w:szCs w:val="24"/>
        </w:rPr>
        <w:t>Кила капусты</w:t>
      </w:r>
      <w:r w:rsidRPr="00ED4FD0">
        <w:rPr>
          <w:rFonts w:ascii="Times New Roman" w:hAnsi="Times New Roman" w:cs="Times New Roman"/>
          <w:sz w:val="24"/>
          <w:szCs w:val="24"/>
        </w:rPr>
        <w:t>. Болезнь вызывает миксомицет (отдел Слизевики, кл. Плазмодиофоровые Plasmodiophora brassicae Wor.). Болезнь распространена в областях России с тяжелыми кислыми почвами</w:t>
      </w:r>
      <w:r w:rsidR="009C0C48">
        <w:rPr>
          <w:rFonts w:ascii="Times New Roman" w:hAnsi="Times New Roman" w:cs="Times New Roman"/>
          <w:sz w:val="24"/>
          <w:szCs w:val="24"/>
        </w:rPr>
        <w:t>.</w:t>
      </w:r>
      <w:r w:rsidRPr="00ED4FD0">
        <w:rPr>
          <w:rFonts w:ascii="Times New Roman" w:hAnsi="Times New Roman" w:cs="Times New Roman"/>
          <w:sz w:val="24"/>
          <w:szCs w:val="24"/>
        </w:rPr>
        <w:t xml:space="preserve"> При киле на корнях и нижней части стебля возбудитель образует наросты (желваки). Растения отстают в росте, листья желтеют и увядают, товарный кочан не формируется. Покоящиеся в почве споры патогена прорастают зооспорами, которые, проникая в клетки корневых волосков, формируют первичный плазмодий. Плазмодий вскоре распадается на массу зооспор</w:t>
      </w:r>
      <w:r w:rsidR="009C0C48">
        <w:rPr>
          <w:rFonts w:ascii="Times New Roman" w:hAnsi="Times New Roman" w:cs="Times New Roman"/>
          <w:sz w:val="24"/>
          <w:szCs w:val="24"/>
        </w:rPr>
        <w:t>.</w:t>
      </w:r>
      <w:r w:rsidRPr="00ED4FD0">
        <w:rPr>
          <w:rFonts w:ascii="Times New Roman" w:hAnsi="Times New Roman" w:cs="Times New Roman"/>
          <w:sz w:val="24"/>
          <w:szCs w:val="24"/>
        </w:rPr>
        <w:t xml:space="preserve"> Зооспоры, выходя в почву из пораженного корневого волоска, попарно копулируются с образованием двухядерных зооспор. Двухядерные зооспоры проникают в клетки коры корня и образуют диплоидный вторичный плазмодий, который и дает рост опухоли. К концу вегетации опухоль разлагается в почве при участии почвенной микробиоты с высвобождением большого количества покоящихся спор. Патоген представлен большим количеством физиологических рас, способных поражать и дикорастущие виды семейства Капустные. </w:t>
      </w:r>
    </w:p>
    <w:p w:rsidR="009C0C48" w:rsidRDefault="0093301E" w:rsidP="004109DF">
      <w:pPr>
        <w:rPr>
          <w:rFonts w:ascii="Times New Roman" w:hAnsi="Times New Roman" w:cs="Times New Roman"/>
          <w:sz w:val="24"/>
          <w:szCs w:val="24"/>
        </w:rPr>
      </w:pPr>
      <w:r w:rsidRPr="009C0C48">
        <w:rPr>
          <w:rFonts w:ascii="Times New Roman" w:hAnsi="Times New Roman" w:cs="Times New Roman"/>
          <w:b/>
          <w:sz w:val="24"/>
          <w:szCs w:val="24"/>
        </w:rPr>
        <w:t>Альтернариоз (черная пятнистость</w:t>
      </w:r>
      <w:r w:rsidRPr="00ED4FD0">
        <w:rPr>
          <w:rFonts w:ascii="Times New Roman" w:hAnsi="Times New Roman" w:cs="Times New Roman"/>
          <w:sz w:val="24"/>
          <w:szCs w:val="24"/>
        </w:rPr>
        <w:t xml:space="preserve">). Основная болезнь семенников и семян капустных культур и главная причина их низкой всхожести. Возбудителем заболевания является гриб Alternaria brassicae Sacc. (кл. Дейтеромицеты, порядок Гифомицеты). На семядолях и стеблях сеянцев альтернариоз вызывает образование черных некротических пятен и полос. Пораженные всходы погибают. В период образования кочана на листьях появляются черные зональные пятна с сажистым налетом конидиального спороношения. У семенников гриб поселяется сначала на створках стручков, а затем переходит на семена. На стручках семенных растений появляются отдельные черные блестящие пятна. При поражении кончиков стручков гриб распространяется по ним диффузно. Верхушка стручка темнеет и растрескивается, образуя так называемый «трезубец» - характерный признак альтернариоза. Во влажную погоду пораженные стручки покрываются черным сажистым налетом конидиального спороношения. Со створок стручка гриб распространяется на семена. Зараженные семена становятся щуплыми, недоразвитыми, теряют всхожесть. Сосудистый бактериоз. Одно из наиболее вредоносных заболеваний растений капустных в мире. Возбудитель - бактерия Xanthomonas campestris. Поражает растения на всех этапах выращивания капустных: всходы, рассаду, растущие в поле растения первого года и семенники (рис. 20). Рис. 20. Сосудистый бактериоз капусты: 1 - разрез через кочерыгу здорового растения; 2 - то же, но больного растения (видны потемневшие сосуды) 1 2 i На семядольных листочках образуются водянистые, бурого цвета пятна V-образной формы. Затем происходит некронизация сосудов, что приводит к засыханию семядолей и гибели всходов. Массовое развитие болезни происходит через 2-3 недели после высадки рассады в поле. На листьях появляются V-образные хлорозы. </w:t>
      </w:r>
      <w:r w:rsidRPr="00ED4FD0">
        <w:rPr>
          <w:rFonts w:ascii="Times New Roman" w:hAnsi="Times New Roman" w:cs="Times New Roman"/>
          <w:sz w:val="24"/>
          <w:szCs w:val="24"/>
        </w:rPr>
        <w:lastRenderedPageBreak/>
        <w:t xml:space="preserve">Пораженные листья быстро отмирают, а патоген распространяется по сосудам, проникает в кочерыгу, вызывая системное поражение растения. Пораженные растения отстают в росте, снижается их продуктивность. Массовому развитию болезни способствуют теплая влажная погода, а также насекомые-вредители. </w:t>
      </w:r>
    </w:p>
    <w:p w:rsidR="009C0C48" w:rsidRDefault="0093301E" w:rsidP="004109DF">
      <w:pPr>
        <w:rPr>
          <w:rFonts w:ascii="Times New Roman" w:hAnsi="Times New Roman" w:cs="Times New Roman"/>
          <w:sz w:val="24"/>
          <w:szCs w:val="24"/>
        </w:rPr>
      </w:pPr>
      <w:r w:rsidRPr="009C0C48">
        <w:rPr>
          <w:rFonts w:ascii="Times New Roman" w:hAnsi="Times New Roman" w:cs="Times New Roman"/>
          <w:b/>
          <w:sz w:val="24"/>
          <w:szCs w:val="24"/>
        </w:rPr>
        <w:t>Слизистый бактериоз</w:t>
      </w:r>
      <w:r w:rsidRPr="00ED4FD0">
        <w:rPr>
          <w:rFonts w:ascii="Times New Roman" w:hAnsi="Times New Roman" w:cs="Times New Roman"/>
          <w:sz w:val="24"/>
          <w:szCs w:val="24"/>
        </w:rPr>
        <w:t>. Широко распространен во всех районах, где возделывают капустные культуры. Вызывают заболевание бактерии рода Erwinia carotovora. Симптомы болезни проявляются во второй половине вегетации у растений первого года и на семенниках. Возбудитель имеет широкую филогенетическую специализацию и поражает более 100 видов растений, включая картофель, морковь, томат, огурец, лук, дыню, подсолнечник и др. По характеру развития выделяют 2 типа заболевания. При первом типе кроющие листья загнивают, издают неприятный запах и отмирают. Постепенно гниение распространяется на весь кочан; когда гниение достигает кочерыги, растение погибает. При втором типе развитие болезни начинается с кочерыги, куда патоген проникает из почвы или при повреждении насекомыми. Кочерыга размягчается и приобретает сначала кремовый, а впоследствии светло-серый цвет. Заболевание продолжает развиваться в хранилище. Слизистый бактериоз особенно вредоносен для семенников. При высадке пораженных кочерыг на семена болезнь быстро развивается, приводя к полному разрушению кочерыги с образованием мягкой дурно пахнущей массы и гибели семенного растения. Развитию болезни способствует теплая и влажная погода. В распространении болезни большое значение имеют вредители - весенняя капустная муха, репная и капустная белянки, капустная моль и слизни. Внесение повышенных доз азотных удобрений усиливает восприимчивость растений к болезни.</w:t>
      </w:r>
    </w:p>
    <w:p w:rsidR="00CD7D9E" w:rsidRDefault="009C0C48" w:rsidP="004109DF">
      <w:pPr>
        <w:rPr>
          <w:rFonts w:ascii="Times New Roman" w:hAnsi="Times New Roman" w:cs="Times New Roman"/>
          <w:sz w:val="24"/>
          <w:szCs w:val="24"/>
        </w:rPr>
      </w:pPr>
      <w:r w:rsidRPr="00CD7D9E">
        <w:rPr>
          <w:rFonts w:ascii="Times New Roman" w:hAnsi="Times New Roman" w:cs="Times New Roman"/>
          <w:b/>
          <w:sz w:val="24"/>
          <w:szCs w:val="24"/>
        </w:rPr>
        <w:t>Серая гниль</w:t>
      </w:r>
      <w:r>
        <w:rPr>
          <w:rFonts w:ascii="Times New Roman" w:hAnsi="Times New Roman" w:cs="Times New Roman"/>
          <w:sz w:val="24"/>
          <w:szCs w:val="24"/>
        </w:rPr>
        <w:t>.</w:t>
      </w:r>
      <w:r w:rsidR="0093301E" w:rsidRPr="00ED4FD0">
        <w:rPr>
          <w:rFonts w:ascii="Times New Roman" w:hAnsi="Times New Roman" w:cs="Times New Roman"/>
          <w:sz w:val="24"/>
          <w:szCs w:val="24"/>
        </w:rPr>
        <w:t xml:space="preserve"> Возбудитель серой гнили - гриб Botrytis cenerea Pers. (кл. Дейтеромицеты, порядок Гифомицеты) поражает белокочанную капусту в период хранения. Гриб обладает широкой филогенетической спе- цианизацией. Помимо капусты, патоген поражает также томат, огурец, морковь, землянику и другие культуры. Заболевание проявляется на кочанах перед уборкой и во время хранения в виде ослизнения тканей и мокрой гнили. Сверху пораженные участки листьев покрываются серым пушистым налетом, представляющим конидиальное спороношение возбудителя. Затем гриб формирует множество склероциев черного цвета. По степени паразитизма гриб относится к факультативным паразитам, способным поражать уже некротизированные, а также ослабленные ткани. Поселяясь на некротизированных участках, возбудитель убивает токсичными веществами близлежащие здоровые ткани и заселяет их. Обычно инфекция попадает в хранилище с пораженными в поле кочанами либо сохраняется там в виде склероциев от прошлогоднего урожая капусты. Возбудителем белой гнили капусты является сумчатый гриб Whetzelinia sclerotiorum dBy. (порядок Дискомицеты) с широкой филогенетической специализацией. На кочанной капусте проявление болезни начинается в поле перед уборкой в виде ослизнения наружных листьев. На поверхности кочана и между листьями развивается белый ватообразный мицелий гриба. В дальнейшем мокрая гниль усиливается, и гриб формирует многочисленные склероции размером от 1 до 3 мм. В хранилище пораженный кочан быстро сгнивает, заражая соседние кочаны. Чаще всего белой гнилью поражаются физиологически перезрелые, подмороженные и травмированные кочаны. </w:t>
      </w:r>
    </w:p>
    <w:p w:rsidR="00CD7D9E" w:rsidRDefault="0093301E" w:rsidP="004109DF">
      <w:pPr>
        <w:rPr>
          <w:rFonts w:ascii="Times New Roman" w:hAnsi="Times New Roman" w:cs="Times New Roman"/>
          <w:sz w:val="24"/>
          <w:szCs w:val="24"/>
        </w:rPr>
      </w:pPr>
      <w:r w:rsidRPr="00CD7D9E">
        <w:rPr>
          <w:rFonts w:ascii="Times New Roman" w:hAnsi="Times New Roman" w:cs="Times New Roman"/>
          <w:b/>
          <w:sz w:val="24"/>
          <w:szCs w:val="24"/>
        </w:rPr>
        <w:lastRenderedPageBreak/>
        <w:t>Фомоз, или сухая гниль, моркови</w:t>
      </w:r>
      <w:r w:rsidRPr="00ED4FD0">
        <w:rPr>
          <w:rFonts w:ascii="Times New Roman" w:hAnsi="Times New Roman" w:cs="Times New Roman"/>
          <w:sz w:val="24"/>
          <w:szCs w:val="24"/>
        </w:rPr>
        <w:t>. Вызывают грибы рода Phoma (кл. Несовершенные). Поражает морковь - Phoma rostrupii Sacc, петрушку - Phoma anethi Sacc. Заболевание приводит к гибели всходов. Оно проявляется в период роста, на корнеплодах при хранении и на семенниках. В первый год выращивания моркови на черешках и жилках листьев молодых растений появляются серовато-коричневые пятна. Пораженные ткани становятся хрупкими. От листьев инфекция переходит на корнеплоды, вызывая загнивание верхней части, особенно активно во время хранения. На поверхности корнеплодов образуются серые вдавленные пятна. Ткань под ними сухая, трухлявая, бурого</w:t>
      </w:r>
      <w:r w:rsidR="00CD7D9E">
        <w:rPr>
          <w:rFonts w:ascii="Times New Roman" w:hAnsi="Times New Roman" w:cs="Times New Roman"/>
          <w:sz w:val="24"/>
          <w:szCs w:val="24"/>
        </w:rPr>
        <w:t xml:space="preserve"> цвета. </w:t>
      </w:r>
      <w:r w:rsidRPr="00ED4FD0">
        <w:rPr>
          <w:rFonts w:ascii="Times New Roman" w:hAnsi="Times New Roman" w:cs="Times New Roman"/>
          <w:sz w:val="24"/>
          <w:szCs w:val="24"/>
        </w:rPr>
        <w:t xml:space="preserve"> При заболевании взрослых растений и семенников на стеблях и в местах развилок появляются темные полосы и пятна с лиловым оттенком. Пораженные участки высыхают, светлеют, стебли ломаются. Массовому развитию болезни способствует высокая темепература (20-25 °С) и влажность.</w:t>
      </w:r>
    </w:p>
    <w:p w:rsidR="00941984" w:rsidRDefault="0093301E" w:rsidP="004109DF">
      <w:pPr>
        <w:rPr>
          <w:rFonts w:ascii="Times New Roman" w:hAnsi="Times New Roman" w:cs="Times New Roman"/>
          <w:sz w:val="24"/>
          <w:szCs w:val="24"/>
        </w:rPr>
      </w:pPr>
      <w:r w:rsidRPr="00ED4FD0">
        <w:rPr>
          <w:rFonts w:ascii="Times New Roman" w:hAnsi="Times New Roman" w:cs="Times New Roman"/>
          <w:sz w:val="24"/>
          <w:szCs w:val="24"/>
        </w:rPr>
        <w:t xml:space="preserve"> </w:t>
      </w:r>
      <w:r w:rsidRPr="00CD7D9E">
        <w:rPr>
          <w:rFonts w:ascii="Times New Roman" w:hAnsi="Times New Roman" w:cs="Times New Roman"/>
          <w:b/>
          <w:sz w:val="24"/>
          <w:szCs w:val="24"/>
        </w:rPr>
        <w:t>Альтернариоз, или черная гниль, моркови</w:t>
      </w:r>
      <w:r w:rsidRPr="00ED4FD0">
        <w:rPr>
          <w:rFonts w:ascii="Times New Roman" w:hAnsi="Times New Roman" w:cs="Times New Roman"/>
          <w:sz w:val="24"/>
          <w:szCs w:val="24"/>
        </w:rPr>
        <w:t>. Возбудитель</w:t>
      </w:r>
      <w:r w:rsidRPr="00DA6469">
        <w:rPr>
          <w:rFonts w:ascii="Times New Roman" w:hAnsi="Times New Roman" w:cs="Times New Roman"/>
          <w:sz w:val="24"/>
          <w:szCs w:val="24"/>
          <w:lang w:val="en-US"/>
        </w:rPr>
        <w:t xml:space="preserve"> - </w:t>
      </w:r>
      <w:r w:rsidRPr="00ED4FD0">
        <w:rPr>
          <w:rFonts w:ascii="Times New Roman" w:hAnsi="Times New Roman" w:cs="Times New Roman"/>
          <w:sz w:val="24"/>
          <w:szCs w:val="24"/>
        </w:rPr>
        <w:t>гриб</w:t>
      </w:r>
      <w:r w:rsidRPr="00DA6469">
        <w:rPr>
          <w:rFonts w:ascii="Times New Roman" w:hAnsi="Times New Roman" w:cs="Times New Roman"/>
          <w:sz w:val="24"/>
          <w:szCs w:val="24"/>
          <w:lang w:val="en-US"/>
        </w:rPr>
        <w:t xml:space="preserve"> Alternaria radicina Neier. </w:t>
      </w:r>
      <w:r w:rsidRPr="00ED4FD0">
        <w:rPr>
          <w:rFonts w:ascii="Times New Roman" w:hAnsi="Times New Roman" w:cs="Times New Roman"/>
          <w:sz w:val="24"/>
          <w:szCs w:val="24"/>
        </w:rPr>
        <w:t>(кл. Несовершенные). Болезнь распространена повсеместно, поражает растения разного возраста и корнеплоды при хранении (рис. 21, б). На молодых растениях болезнь развивается по типу «черной ножки». Сначала наблюдается почернение корневой шейки, затем цвета. При сильном поражении в ткани образуются пустоты, выстланные белым мицелием</w:t>
      </w:r>
      <w:r w:rsidR="00CD7D9E">
        <w:rPr>
          <w:rFonts w:ascii="Times New Roman" w:hAnsi="Times New Roman" w:cs="Times New Roman"/>
          <w:sz w:val="24"/>
          <w:szCs w:val="24"/>
        </w:rPr>
        <w:t>.</w:t>
      </w:r>
      <w:r w:rsidRPr="00ED4FD0">
        <w:rPr>
          <w:rFonts w:ascii="Times New Roman" w:hAnsi="Times New Roman" w:cs="Times New Roman"/>
          <w:sz w:val="24"/>
          <w:szCs w:val="24"/>
        </w:rPr>
        <w:t xml:space="preserve"> </w:t>
      </w:r>
    </w:p>
    <w:p w:rsidR="00941984" w:rsidRDefault="00941984" w:rsidP="004109DF">
      <w:pPr>
        <w:rPr>
          <w:rFonts w:ascii="Times New Roman" w:hAnsi="Times New Roman" w:cs="Times New Roman"/>
          <w:b/>
          <w:sz w:val="24"/>
          <w:szCs w:val="24"/>
        </w:rPr>
      </w:pPr>
      <w:r w:rsidRPr="00941984">
        <w:rPr>
          <w:rFonts w:ascii="Times New Roman" w:hAnsi="Times New Roman" w:cs="Times New Roman"/>
          <w:b/>
          <w:sz w:val="24"/>
          <w:szCs w:val="24"/>
        </w:rPr>
        <w:t>Домашнее задание:</w:t>
      </w:r>
    </w:p>
    <w:p w:rsidR="00941984" w:rsidRDefault="00941984" w:rsidP="00941984">
      <w:pPr>
        <w:rPr>
          <w:rFonts w:ascii="Times New Roman" w:hAnsi="Times New Roman" w:cs="Times New Roman"/>
          <w:sz w:val="24"/>
          <w:szCs w:val="24"/>
        </w:rPr>
      </w:pPr>
      <w:r>
        <w:rPr>
          <w:rFonts w:ascii="Times New Roman" w:hAnsi="Times New Roman" w:cs="Times New Roman"/>
          <w:sz w:val="24"/>
          <w:szCs w:val="24"/>
        </w:rPr>
        <w:t>1.</w:t>
      </w:r>
      <w:r w:rsidRPr="00941984">
        <w:rPr>
          <w:rFonts w:ascii="Times New Roman" w:hAnsi="Times New Roman" w:cs="Times New Roman"/>
          <w:sz w:val="24"/>
          <w:szCs w:val="24"/>
        </w:rPr>
        <w:t>Изучить теоретический материал</w:t>
      </w:r>
    </w:p>
    <w:p w:rsidR="00646EB3" w:rsidRPr="00646EB3" w:rsidRDefault="009F3B71" w:rsidP="00646EB3">
      <w:pPr>
        <w:rPr>
          <w:rFonts w:ascii="Times New Roman" w:hAnsi="Times New Roman" w:cs="Times New Roman"/>
          <w:sz w:val="24"/>
          <w:szCs w:val="24"/>
        </w:rPr>
      </w:pPr>
      <w:r>
        <w:rPr>
          <w:rFonts w:ascii="Times New Roman" w:hAnsi="Times New Roman" w:cs="Times New Roman"/>
          <w:sz w:val="24"/>
          <w:szCs w:val="24"/>
        </w:rPr>
        <w:t xml:space="preserve">2. </w:t>
      </w:r>
      <w:r w:rsidR="00646EB3" w:rsidRPr="00646EB3">
        <w:rPr>
          <w:rFonts w:ascii="Times New Roman" w:hAnsi="Times New Roman" w:cs="Times New Roman"/>
          <w:sz w:val="24"/>
          <w:szCs w:val="24"/>
        </w:rPr>
        <w:t xml:space="preserve">Тестовые задания </w:t>
      </w:r>
      <w:r w:rsidR="00646EB3" w:rsidRPr="00646EB3">
        <w:rPr>
          <w:rFonts w:ascii="Times New Roman" w:hAnsi="Times New Roman" w:cs="Times New Roman"/>
          <w:sz w:val="24"/>
          <w:szCs w:val="24"/>
          <w:u w:val="single"/>
        </w:rPr>
        <w:t xml:space="preserve">       </w:t>
      </w:r>
    </w:p>
    <w:p w:rsidR="00646EB3" w:rsidRPr="00646EB3" w:rsidRDefault="00646EB3" w:rsidP="00646EB3">
      <w:pPr>
        <w:rPr>
          <w:rFonts w:ascii="Times New Roman" w:hAnsi="Times New Roman" w:cs="Times New Roman"/>
          <w:b/>
          <w:sz w:val="24"/>
          <w:szCs w:val="24"/>
        </w:rPr>
      </w:pPr>
      <w:r w:rsidRPr="00646EB3">
        <w:rPr>
          <w:rFonts w:ascii="Times New Roman" w:hAnsi="Times New Roman" w:cs="Times New Roman"/>
          <w:b/>
          <w:sz w:val="24"/>
          <w:szCs w:val="24"/>
        </w:rPr>
        <w:t xml:space="preserve">  Выберите правильные ответы на предложенные вопросы.   </w:t>
      </w:r>
    </w:p>
    <w:tbl>
      <w:tblPr>
        <w:tblW w:w="0" w:type="auto"/>
        <w:tblInd w:w="-25" w:type="dxa"/>
        <w:tblLayout w:type="fixed"/>
        <w:tblLook w:val="04A0"/>
      </w:tblPr>
      <w:tblGrid>
        <w:gridCol w:w="5097"/>
        <w:gridCol w:w="5090"/>
      </w:tblGrid>
      <w:tr w:rsidR="00646EB3" w:rsidRPr="00646EB3" w:rsidTr="00646EB3">
        <w:tc>
          <w:tcPr>
            <w:tcW w:w="5097" w:type="dxa"/>
            <w:tcBorders>
              <w:top w:val="single" w:sz="4" w:space="0" w:color="000000"/>
              <w:left w:val="single" w:sz="4" w:space="0" w:color="000000"/>
              <w:bottom w:val="single" w:sz="4" w:space="0" w:color="000000"/>
              <w:right w:val="nil"/>
            </w:tcBorders>
            <w:hideMark/>
          </w:tcPr>
          <w:p w:rsidR="00646EB3" w:rsidRPr="00646EB3" w:rsidRDefault="00646EB3">
            <w:pPr>
              <w:suppressAutoHyphens/>
              <w:snapToGrid w:val="0"/>
              <w:jc w:val="center"/>
              <w:rPr>
                <w:rFonts w:ascii="Times New Roman" w:eastAsia="Times New Roman" w:hAnsi="Times New Roman" w:cs="Times New Roman"/>
                <w:sz w:val="24"/>
                <w:szCs w:val="24"/>
                <w:lang w:eastAsia="ar-SA"/>
              </w:rPr>
            </w:pPr>
            <w:r w:rsidRPr="00646EB3">
              <w:rPr>
                <w:rFonts w:ascii="Times New Roman" w:hAnsi="Times New Roman" w:cs="Times New Roman"/>
                <w:sz w:val="24"/>
                <w:szCs w:val="24"/>
              </w:rPr>
              <w:t>Вопросы</w:t>
            </w:r>
          </w:p>
        </w:tc>
        <w:tc>
          <w:tcPr>
            <w:tcW w:w="5090" w:type="dxa"/>
            <w:tcBorders>
              <w:top w:val="single" w:sz="4" w:space="0" w:color="000000"/>
              <w:left w:val="single" w:sz="4" w:space="0" w:color="000000"/>
              <w:bottom w:val="single" w:sz="4" w:space="0" w:color="000000"/>
              <w:right w:val="single" w:sz="4" w:space="0" w:color="000000"/>
            </w:tcBorders>
            <w:hideMark/>
          </w:tcPr>
          <w:p w:rsidR="00646EB3" w:rsidRPr="00646EB3" w:rsidRDefault="00646EB3">
            <w:pPr>
              <w:suppressAutoHyphens/>
              <w:snapToGrid w:val="0"/>
              <w:jc w:val="center"/>
              <w:rPr>
                <w:rFonts w:ascii="Times New Roman" w:eastAsia="Times New Roman" w:hAnsi="Times New Roman" w:cs="Times New Roman"/>
                <w:sz w:val="24"/>
                <w:szCs w:val="24"/>
                <w:lang w:eastAsia="ar-SA"/>
              </w:rPr>
            </w:pPr>
            <w:r w:rsidRPr="00646EB3">
              <w:rPr>
                <w:rFonts w:ascii="Times New Roman" w:hAnsi="Times New Roman" w:cs="Times New Roman"/>
                <w:sz w:val="24"/>
                <w:szCs w:val="24"/>
              </w:rPr>
              <w:t>Ответы</w:t>
            </w:r>
          </w:p>
        </w:tc>
      </w:tr>
      <w:tr w:rsidR="00646EB3" w:rsidRPr="00646EB3" w:rsidTr="00646EB3">
        <w:tc>
          <w:tcPr>
            <w:tcW w:w="5097" w:type="dxa"/>
            <w:tcBorders>
              <w:top w:val="single" w:sz="4" w:space="0" w:color="000000"/>
              <w:left w:val="single" w:sz="4" w:space="0" w:color="000000"/>
              <w:bottom w:val="single" w:sz="4" w:space="0" w:color="000000"/>
              <w:right w:val="nil"/>
            </w:tcBorders>
          </w:tcPr>
          <w:p w:rsidR="00646EB3" w:rsidRPr="00646EB3" w:rsidRDefault="00646EB3">
            <w:pPr>
              <w:snapToGrid w:val="0"/>
              <w:rPr>
                <w:rFonts w:ascii="Times New Roman" w:eastAsia="Times New Roman" w:hAnsi="Times New Roman" w:cs="Times New Roman"/>
                <w:sz w:val="24"/>
                <w:szCs w:val="24"/>
                <w:lang w:eastAsia="ar-SA"/>
              </w:rPr>
            </w:pPr>
            <w:r w:rsidRPr="00646EB3">
              <w:rPr>
                <w:rFonts w:ascii="Times New Roman" w:hAnsi="Times New Roman" w:cs="Times New Roman"/>
                <w:sz w:val="24"/>
                <w:szCs w:val="24"/>
              </w:rPr>
              <w:t>1. От семян каких сорняков мука становится недоброкачественной?</w:t>
            </w:r>
          </w:p>
          <w:p w:rsidR="00646EB3" w:rsidRPr="00646EB3" w:rsidRDefault="00646EB3">
            <w:pPr>
              <w:rPr>
                <w:rFonts w:ascii="Times New Roman" w:hAnsi="Times New Roman" w:cs="Times New Roman"/>
                <w:sz w:val="24"/>
                <w:szCs w:val="24"/>
              </w:rPr>
            </w:pPr>
          </w:p>
          <w:p w:rsidR="00646EB3" w:rsidRPr="00646EB3" w:rsidRDefault="00646EB3">
            <w:pPr>
              <w:rPr>
                <w:rFonts w:ascii="Times New Roman" w:hAnsi="Times New Roman" w:cs="Times New Roman"/>
                <w:sz w:val="24"/>
                <w:szCs w:val="24"/>
              </w:rPr>
            </w:pPr>
          </w:p>
          <w:p w:rsidR="00646EB3" w:rsidRPr="00646EB3" w:rsidRDefault="00646EB3">
            <w:pPr>
              <w:pBdr>
                <w:top w:val="single" w:sz="4" w:space="1" w:color="000000"/>
                <w:bottom w:val="single" w:sz="4" w:space="1" w:color="000000"/>
              </w:pBdr>
              <w:rPr>
                <w:rFonts w:ascii="Times New Roman" w:hAnsi="Times New Roman" w:cs="Times New Roman"/>
                <w:sz w:val="24"/>
                <w:szCs w:val="24"/>
              </w:rPr>
            </w:pPr>
            <w:r w:rsidRPr="00646EB3">
              <w:rPr>
                <w:rFonts w:ascii="Times New Roman" w:hAnsi="Times New Roman" w:cs="Times New Roman"/>
                <w:sz w:val="24"/>
                <w:szCs w:val="24"/>
              </w:rPr>
              <w:t>2. Какие сорняки размножаются вегетативно?</w:t>
            </w:r>
          </w:p>
          <w:p w:rsidR="00646EB3" w:rsidRPr="00646EB3" w:rsidRDefault="00646EB3">
            <w:pPr>
              <w:pBdr>
                <w:top w:val="single" w:sz="4" w:space="1" w:color="000000"/>
                <w:bottom w:val="single" w:sz="4" w:space="1" w:color="000000"/>
              </w:pBdr>
              <w:rPr>
                <w:rFonts w:ascii="Times New Roman" w:hAnsi="Times New Roman" w:cs="Times New Roman"/>
                <w:sz w:val="24"/>
                <w:szCs w:val="24"/>
              </w:rPr>
            </w:pPr>
          </w:p>
          <w:p w:rsidR="00646EB3" w:rsidRPr="00646EB3" w:rsidRDefault="00646EB3">
            <w:pPr>
              <w:pBdr>
                <w:top w:val="single" w:sz="4" w:space="1" w:color="000000"/>
                <w:bottom w:val="single" w:sz="4" w:space="1" w:color="000000"/>
              </w:pBdr>
              <w:rPr>
                <w:rFonts w:ascii="Times New Roman" w:hAnsi="Times New Roman" w:cs="Times New Roman"/>
                <w:sz w:val="24"/>
                <w:szCs w:val="24"/>
              </w:rPr>
            </w:pPr>
          </w:p>
          <w:p w:rsidR="00646EB3" w:rsidRPr="00646EB3" w:rsidRDefault="00646EB3">
            <w:pPr>
              <w:pBdr>
                <w:bottom w:val="single" w:sz="4" w:space="1" w:color="000000"/>
              </w:pBdr>
              <w:rPr>
                <w:rFonts w:ascii="Times New Roman" w:hAnsi="Times New Roman" w:cs="Times New Roman"/>
                <w:sz w:val="24"/>
                <w:szCs w:val="24"/>
              </w:rPr>
            </w:pPr>
            <w:r w:rsidRPr="00646EB3">
              <w:rPr>
                <w:rFonts w:ascii="Times New Roman" w:hAnsi="Times New Roman" w:cs="Times New Roman"/>
                <w:sz w:val="24"/>
                <w:szCs w:val="24"/>
              </w:rPr>
              <w:t>3. Назовите малолетние зимующие сорняки?</w:t>
            </w:r>
          </w:p>
          <w:p w:rsidR="00646EB3" w:rsidRPr="00646EB3" w:rsidRDefault="00646EB3">
            <w:pPr>
              <w:pBdr>
                <w:bottom w:val="single" w:sz="4" w:space="1" w:color="000000"/>
              </w:pBdr>
              <w:rPr>
                <w:rFonts w:ascii="Times New Roman" w:hAnsi="Times New Roman" w:cs="Times New Roman"/>
                <w:sz w:val="24"/>
                <w:szCs w:val="24"/>
              </w:rPr>
            </w:pPr>
          </w:p>
          <w:p w:rsidR="00646EB3" w:rsidRPr="00646EB3" w:rsidRDefault="00646EB3">
            <w:pPr>
              <w:pBdr>
                <w:bottom w:val="single" w:sz="4" w:space="1" w:color="000000"/>
              </w:pBdr>
              <w:rPr>
                <w:rFonts w:ascii="Times New Roman" w:hAnsi="Times New Roman" w:cs="Times New Roman"/>
                <w:sz w:val="24"/>
                <w:szCs w:val="24"/>
              </w:rPr>
            </w:pPr>
            <w:r w:rsidRPr="00646EB3">
              <w:rPr>
                <w:rFonts w:ascii="Times New Roman" w:hAnsi="Times New Roman" w:cs="Times New Roman"/>
                <w:sz w:val="24"/>
                <w:szCs w:val="24"/>
              </w:rPr>
              <w:t>4. Назовите карантинные сорняки?</w:t>
            </w:r>
          </w:p>
          <w:p w:rsidR="00646EB3" w:rsidRPr="00646EB3" w:rsidRDefault="00646EB3">
            <w:pPr>
              <w:rPr>
                <w:rFonts w:ascii="Times New Roman" w:hAnsi="Times New Roman" w:cs="Times New Roman"/>
                <w:sz w:val="24"/>
                <w:szCs w:val="24"/>
              </w:rPr>
            </w:pP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lastRenderedPageBreak/>
              <w:t>5. Назовите корнеотпрысковые сорняки?</w:t>
            </w:r>
          </w:p>
          <w:p w:rsidR="00646EB3" w:rsidRPr="00646EB3" w:rsidRDefault="00646EB3">
            <w:pPr>
              <w:suppressAutoHyphens/>
              <w:jc w:val="both"/>
              <w:rPr>
                <w:rFonts w:ascii="Times New Roman" w:eastAsia="Times New Roman" w:hAnsi="Times New Roman" w:cs="Times New Roman"/>
                <w:sz w:val="24"/>
                <w:szCs w:val="24"/>
                <w:lang w:eastAsia="ar-SA"/>
              </w:rPr>
            </w:pPr>
          </w:p>
        </w:tc>
        <w:tc>
          <w:tcPr>
            <w:tcW w:w="5090" w:type="dxa"/>
            <w:tcBorders>
              <w:top w:val="single" w:sz="4" w:space="0" w:color="000000"/>
              <w:left w:val="single" w:sz="4" w:space="0" w:color="000000"/>
              <w:bottom w:val="single" w:sz="4" w:space="0" w:color="000000"/>
              <w:right w:val="single" w:sz="4" w:space="0" w:color="000000"/>
            </w:tcBorders>
            <w:hideMark/>
          </w:tcPr>
          <w:p w:rsidR="00646EB3" w:rsidRPr="00646EB3" w:rsidRDefault="00646EB3">
            <w:pPr>
              <w:snapToGrid w:val="0"/>
              <w:rPr>
                <w:rFonts w:ascii="Times New Roman" w:eastAsia="Times New Roman" w:hAnsi="Times New Roman" w:cs="Times New Roman"/>
                <w:sz w:val="24"/>
                <w:szCs w:val="24"/>
                <w:lang w:eastAsia="ar-SA"/>
              </w:rPr>
            </w:pPr>
            <w:r w:rsidRPr="00646EB3">
              <w:rPr>
                <w:rFonts w:ascii="Times New Roman" w:hAnsi="Times New Roman" w:cs="Times New Roman"/>
                <w:sz w:val="24"/>
                <w:szCs w:val="24"/>
              </w:rPr>
              <w:lastRenderedPageBreak/>
              <w:t>1. Осот розовый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2. Пырей ползучий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3. Полынь обыкновенная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4. Белена чёрная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5. Мышей зелёный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6. Марь белая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7. Щирица обыкновенная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8. Ярутка полевая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9. Пастушья сумка</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10. Подорожник большой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11. Амброзия полыннолистная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lastRenderedPageBreak/>
              <w:t>12. Курай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13. Василёк большой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14. Повилика клеверная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15. Заразиха подсолнечная</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16. Мокрица</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17. Овсюг обыкновенный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18. Вьюнок полевой</w:t>
            </w:r>
          </w:p>
          <w:p w:rsidR="00646EB3" w:rsidRPr="00646EB3" w:rsidRDefault="00646EB3">
            <w:pPr>
              <w:rPr>
                <w:rFonts w:ascii="Times New Roman" w:hAnsi="Times New Roman" w:cs="Times New Roman"/>
                <w:sz w:val="24"/>
                <w:szCs w:val="24"/>
              </w:rPr>
            </w:pPr>
            <w:r w:rsidRPr="00646EB3">
              <w:rPr>
                <w:rFonts w:ascii="Times New Roman" w:hAnsi="Times New Roman" w:cs="Times New Roman"/>
                <w:sz w:val="24"/>
                <w:szCs w:val="24"/>
              </w:rPr>
              <w:t>19. Хвощ полевой</w:t>
            </w:r>
          </w:p>
          <w:p w:rsidR="00646EB3" w:rsidRPr="00646EB3" w:rsidRDefault="00646EB3">
            <w:pPr>
              <w:suppressAutoHyphens/>
              <w:jc w:val="both"/>
              <w:rPr>
                <w:rFonts w:ascii="Times New Roman" w:eastAsia="Times New Roman" w:hAnsi="Times New Roman" w:cs="Times New Roman"/>
                <w:sz w:val="24"/>
                <w:szCs w:val="24"/>
                <w:lang w:eastAsia="ar-SA"/>
              </w:rPr>
            </w:pPr>
            <w:r w:rsidRPr="00646EB3">
              <w:rPr>
                <w:rFonts w:ascii="Times New Roman" w:hAnsi="Times New Roman" w:cs="Times New Roman"/>
                <w:sz w:val="24"/>
                <w:szCs w:val="24"/>
              </w:rPr>
              <w:t>20. Ромашка непахучая</w:t>
            </w:r>
          </w:p>
        </w:tc>
      </w:tr>
    </w:tbl>
    <w:p w:rsidR="00646EB3" w:rsidRPr="00646EB3" w:rsidRDefault="00646EB3" w:rsidP="00646EB3">
      <w:pPr>
        <w:ind w:left="-1080" w:firstLine="540"/>
        <w:jc w:val="center"/>
        <w:rPr>
          <w:rFonts w:ascii="Times New Roman" w:eastAsia="Times New Roman" w:hAnsi="Times New Roman" w:cs="Times New Roman"/>
          <w:sz w:val="24"/>
          <w:szCs w:val="24"/>
          <w:lang w:eastAsia="ar-SA"/>
        </w:rPr>
      </w:pPr>
    </w:p>
    <w:p w:rsidR="00646EB3" w:rsidRPr="00646EB3" w:rsidRDefault="00646EB3" w:rsidP="00646EB3">
      <w:pPr>
        <w:widowControl w:val="0"/>
        <w:numPr>
          <w:ilvl w:val="0"/>
          <w:numId w:val="8"/>
        </w:numPr>
        <w:suppressAutoHyphens/>
        <w:autoSpaceDE w:val="0"/>
        <w:spacing w:after="0" w:line="240" w:lineRule="auto"/>
        <w:jc w:val="both"/>
        <w:rPr>
          <w:rFonts w:ascii="Times New Roman" w:hAnsi="Times New Roman" w:cs="Times New Roman"/>
          <w:sz w:val="24"/>
          <w:szCs w:val="24"/>
        </w:rPr>
      </w:pPr>
      <w:r w:rsidRPr="00646EB3">
        <w:rPr>
          <w:rFonts w:ascii="Times New Roman" w:hAnsi="Times New Roman" w:cs="Times New Roman"/>
          <w:sz w:val="24"/>
          <w:szCs w:val="24"/>
        </w:rPr>
        <w:t>Какие способы применения гербицидов вы знаете?</w:t>
      </w:r>
    </w:p>
    <w:p w:rsidR="00646EB3" w:rsidRPr="00646EB3" w:rsidRDefault="00646EB3" w:rsidP="00646EB3">
      <w:pPr>
        <w:widowControl w:val="0"/>
        <w:numPr>
          <w:ilvl w:val="0"/>
          <w:numId w:val="8"/>
        </w:numPr>
        <w:suppressAutoHyphens/>
        <w:autoSpaceDE w:val="0"/>
        <w:spacing w:after="0" w:line="240" w:lineRule="auto"/>
        <w:jc w:val="both"/>
        <w:rPr>
          <w:rFonts w:ascii="Times New Roman" w:hAnsi="Times New Roman" w:cs="Times New Roman"/>
          <w:sz w:val="24"/>
          <w:szCs w:val="24"/>
        </w:rPr>
      </w:pPr>
      <w:r w:rsidRPr="00646EB3">
        <w:rPr>
          <w:rFonts w:ascii="Times New Roman" w:hAnsi="Times New Roman" w:cs="Times New Roman"/>
          <w:sz w:val="24"/>
          <w:szCs w:val="24"/>
        </w:rPr>
        <w:t>Перечислите предупредительные меры борьбы с сорняками.</w:t>
      </w:r>
    </w:p>
    <w:p w:rsidR="00646EB3" w:rsidRPr="00646EB3" w:rsidRDefault="00646EB3" w:rsidP="00646EB3">
      <w:pPr>
        <w:numPr>
          <w:ilvl w:val="0"/>
          <w:numId w:val="8"/>
        </w:numPr>
        <w:suppressAutoHyphens/>
        <w:spacing w:after="0" w:line="240" w:lineRule="auto"/>
        <w:jc w:val="both"/>
        <w:rPr>
          <w:rFonts w:ascii="Times New Roman" w:hAnsi="Times New Roman" w:cs="Times New Roman"/>
          <w:sz w:val="24"/>
          <w:szCs w:val="24"/>
        </w:rPr>
      </w:pPr>
      <w:r w:rsidRPr="00646EB3">
        <w:rPr>
          <w:rFonts w:ascii="Times New Roman" w:hAnsi="Times New Roman" w:cs="Times New Roman"/>
          <w:sz w:val="24"/>
          <w:szCs w:val="24"/>
        </w:rPr>
        <w:t xml:space="preserve"> Назовите известные вам специальные меры борьбы с сорняками</w:t>
      </w:r>
    </w:p>
    <w:p w:rsidR="009F3B71" w:rsidRDefault="009F3B71" w:rsidP="00941984">
      <w:pPr>
        <w:rPr>
          <w:rFonts w:ascii="Times New Roman" w:hAnsi="Times New Roman" w:cs="Times New Roman"/>
          <w:sz w:val="24"/>
          <w:szCs w:val="24"/>
        </w:rPr>
      </w:pPr>
    </w:p>
    <w:p w:rsidR="000473A9" w:rsidRDefault="000473A9" w:rsidP="00941984">
      <w:pPr>
        <w:rPr>
          <w:rFonts w:ascii="Times New Roman" w:hAnsi="Times New Roman" w:cs="Times New Roman"/>
          <w:b/>
          <w:sz w:val="24"/>
          <w:szCs w:val="24"/>
        </w:rPr>
      </w:pPr>
      <w:r w:rsidRPr="000473A9">
        <w:rPr>
          <w:rFonts w:ascii="Times New Roman" w:hAnsi="Times New Roman" w:cs="Times New Roman"/>
          <w:b/>
          <w:sz w:val="24"/>
          <w:szCs w:val="24"/>
        </w:rPr>
        <w:t>Домашнее задание:</w:t>
      </w:r>
    </w:p>
    <w:p w:rsidR="000473A9" w:rsidRPr="000473A9" w:rsidRDefault="000473A9" w:rsidP="000473A9">
      <w:pPr>
        <w:rPr>
          <w:rFonts w:ascii="Times New Roman" w:hAnsi="Times New Roman" w:cs="Times New Roman"/>
          <w:sz w:val="24"/>
          <w:szCs w:val="24"/>
        </w:rPr>
      </w:pPr>
      <w:r>
        <w:rPr>
          <w:rFonts w:ascii="Times New Roman" w:hAnsi="Times New Roman" w:cs="Times New Roman"/>
          <w:sz w:val="24"/>
          <w:szCs w:val="24"/>
        </w:rPr>
        <w:t>1.</w:t>
      </w:r>
      <w:r w:rsidRPr="000473A9">
        <w:rPr>
          <w:rFonts w:ascii="Times New Roman" w:hAnsi="Times New Roman" w:cs="Times New Roman"/>
          <w:sz w:val="24"/>
          <w:szCs w:val="24"/>
        </w:rPr>
        <w:t>Изучить теоретический материал.</w:t>
      </w:r>
    </w:p>
    <w:p w:rsidR="00941984" w:rsidRDefault="000473A9" w:rsidP="00941984">
      <w:pPr>
        <w:rPr>
          <w:rFonts w:ascii="Times New Roman" w:hAnsi="Times New Roman" w:cs="Times New Roman"/>
          <w:sz w:val="24"/>
          <w:szCs w:val="24"/>
        </w:rPr>
      </w:pPr>
      <w:r>
        <w:rPr>
          <w:rFonts w:ascii="Times New Roman" w:hAnsi="Times New Roman" w:cs="Times New Roman"/>
          <w:sz w:val="24"/>
          <w:szCs w:val="24"/>
        </w:rPr>
        <w:t xml:space="preserve">2. </w:t>
      </w:r>
      <w:r w:rsidR="00941984">
        <w:rPr>
          <w:rFonts w:ascii="Times New Roman" w:hAnsi="Times New Roman" w:cs="Times New Roman"/>
          <w:sz w:val="24"/>
          <w:szCs w:val="24"/>
        </w:rPr>
        <w:t>Подготовить ответы на поставленные вопросы (в письменной форме)</w:t>
      </w:r>
    </w:p>
    <w:p w:rsidR="006B6E2F" w:rsidRDefault="006B6E2F" w:rsidP="00941984">
      <w:pPr>
        <w:rPr>
          <w:rFonts w:ascii="Times New Roman" w:hAnsi="Times New Roman" w:cs="Times New Roman"/>
          <w:sz w:val="24"/>
          <w:szCs w:val="24"/>
        </w:rPr>
      </w:pPr>
      <w:r>
        <w:rPr>
          <w:rFonts w:ascii="Times New Roman" w:hAnsi="Times New Roman" w:cs="Times New Roman"/>
          <w:sz w:val="24"/>
          <w:szCs w:val="24"/>
        </w:rPr>
        <w:t>Учебник</w:t>
      </w:r>
      <w:r w:rsidR="007226F3">
        <w:rPr>
          <w:rFonts w:ascii="Times New Roman" w:hAnsi="Times New Roman" w:cs="Times New Roman"/>
          <w:sz w:val="24"/>
          <w:szCs w:val="24"/>
        </w:rPr>
        <w:t xml:space="preserve">: </w:t>
      </w:r>
      <w:r>
        <w:rPr>
          <w:rFonts w:ascii="Times New Roman" w:hAnsi="Times New Roman" w:cs="Times New Roman"/>
          <w:sz w:val="24"/>
          <w:szCs w:val="24"/>
        </w:rPr>
        <w:t xml:space="preserve"> Н.Н. Третьяков, Б.Я. Ягодин, А.М. Туликов </w:t>
      </w:r>
      <w:r w:rsidR="007226F3">
        <w:rPr>
          <w:rFonts w:ascii="Times New Roman" w:hAnsi="Times New Roman" w:cs="Times New Roman"/>
          <w:sz w:val="24"/>
          <w:szCs w:val="24"/>
        </w:rPr>
        <w:t>« Основы агрономии»</w:t>
      </w:r>
      <w:r>
        <w:rPr>
          <w:rFonts w:ascii="Times New Roman" w:hAnsi="Times New Roman" w:cs="Times New Roman"/>
          <w:sz w:val="24"/>
          <w:szCs w:val="24"/>
        </w:rPr>
        <w:t xml:space="preserve"> стр.3-7, 65-83, 176-191</w:t>
      </w:r>
    </w:p>
    <w:p w:rsidR="001F17D0" w:rsidRDefault="001F17D0" w:rsidP="001F17D0">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1F17D0" w:rsidRDefault="001F17D0" w:rsidP="001F17D0">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hAnsi="Times New Roman" w:cs="Times New Roman"/>
          <w:color w:val="000000"/>
          <w:sz w:val="24"/>
          <w:szCs w:val="24"/>
        </w:rPr>
        <w:t xml:space="preserve">Выполненное задание присылать на адрес электронной почты:  </w:t>
      </w:r>
      <w:r>
        <w:rPr>
          <w:rFonts w:ascii="Times New Roman" w:hAnsi="Times New Roman" w:cs="Times New Roman"/>
          <w:b/>
          <w:color w:val="000000" w:themeColor="text1"/>
          <w:sz w:val="24"/>
          <w:szCs w:val="24"/>
        </w:rPr>
        <w:t>lm_novicova@mail.ru</w:t>
      </w:r>
    </w:p>
    <w:p w:rsidR="001F17D0" w:rsidRDefault="001F17D0" w:rsidP="001F17D0">
      <w:pPr>
        <w:spacing w:before="100" w:beforeAutospacing="1" w:after="100" w:afterAutospacing="1" w:line="240" w:lineRule="auto"/>
        <w:rPr>
          <w:rFonts w:eastAsiaTheme="minorEastAsia"/>
          <w:b/>
          <w:color w:val="000000"/>
          <w:sz w:val="28"/>
          <w:szCs w:val="28"/>
        </w:rPr>
      </w:pPr>
      <w:r>
        <w:rPr>
          <w:rFonts w:ascii="Times New Roman" w:hAnsi="Times New Roman" w:cs="Times New Roman"/>
          <w:color w:val="000000"/>
          <w:sz w:val="24"/>
          <w:szCs w:val="24"/>
        </w:rPr>
        <w:t>с пометкой в теме письма</w:t>
      </w:r>
      <w:r>
        <w:rPr>
          <w:color w:val="000000"/>
          <w:sz w:val="28"/>
          <w:szCs w:val="28"/>
        </w:rPr>
        <w:t xml:space="preserve">:  </w:t>
      </w:r>
      <w:r w:rsidRPr="001F17D0">
        <w:rPr>
          <w:rFonts w:ascii="Times New Roman" w:hAnsi="Times New Roman" w:cs="Times New Roman"/>
          <w:color w:val="000000"/>
          <w:sz w:val="28"/>
          <w:szCs w:val="28"/>
        </w:rPr>
        <w:t xml:space="preserve">Агрономия </w:t>
      </w:r>
      <w:r>
        <w:rPr>
          <w:color w:val="000000"/>
          <w:sz w:val="28"/>
          <w:szCs w:val="28"/>
        </w:rPr>
        <w:t xml:space="preserve"> </w:t>
      </w:r>
      <w:r>
        <w:rPr>
          <w:b/>
          <w:color w:val="000000"/>
          <w:sz w:val="28"/>
          <w:szCs w:val="28"/>
        </w:rPr>
        <w:t>ФИО гр.16(З)</w:t>
      </w:r>
    </w:p>
    <w:p w:rsidR="00941984" w:rsidRPr="00ED4FD0" w:rsidRDefault="00941984" w:rsidP="004109DF">
      <w:pPr>
        <w:rPr>
          <w:rFonts w:ascii="Times New Roman" w:hAnsi="Times New Roman" w:cs="Times New Roman"/>
          <w:sz w:val="24"/>
          <w:szCs w:val="24"/>
        </w:rPr>
      </w:pPr>
    </w:p>
    <w:sectPr w:rsidR="00941984" w:rsidRPr="00ED4FD0" w:rsidSect="0015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2C4"/>
    <w:multiLevelType w:val="multilevel"/>
    <w:tmpl w:val="A2BE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D213B"/>
    <w:multiLevelType w:val="multilevel"/>
    <w:tmpl w:val="008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51FB0"/>
    <w:multiLevelType w:val="multilevel"/>
    <w:tmpl w:val="B492B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A7D21"/>
    <w:multiLevelType w:val="multilevel"/>
    <w:tmpl w:val="7546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4039A"/>
    <w:multiLevelType w:val="singleLevel"/>
    <w:tmpl w:val="00000006"/>
    <w:lvl w:ilvl="0">
      <w:start w:val="1"/>
      <w:numFmt w:val="decimal"/>
      <w:lvlText w:val="%1."/>
      <w:lvlJc w:val="left"/>
      <w:pPr>
        <w:tabs>
          <w:tab w:val="num" w:pos="720"/>
        </w:tabs>
        <w:ind w:left="720" w:hanging="360"/>
      </w:pPr>
    </w:lvl>
  </w:abstractNum>
  <w:abstractNum w:abstractNumId="5">
    <w:nsid w:val="29294C16"/>
    <w:multiLevelType w:val="multilevel"/>
    <w:tmpl w:val="D2C45FD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3A02EA"/>
    <w:multiLevelType w:val="multilevel"/>
    <w:tmpl w:val="FC1A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91659"/>
    <w:multiLevelType w:val="multilevel"/>
    <w:tmpl w:val="307A11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6"/>
  </w:num>
  <w:num w:numId="6">
    <w:abstractNumId w:val="2"/>
  </w:num>
  <w:num w:numId="7">
    <w:abstractNumId w:val="5"/>
  </w:num>
  <w:num w:numId="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682FD9"/>
    <w:rsid w:val="000473A9"/>
    <w:rsid w:val="00056B2A"/>
    <w:rsid w:val="0010154A"/>
    <w:rsid w:val="00155050"/>
    <w:rsid w:val="001C7835"/>
    <w:rsid w:val="001F17D0"/>
    <w:rsid w:val="0022487C"/>
    <w:rsid w:val="00292A46"/>
    <w:rsid w:val="003131DB"/>
    <w:rsid w:val="00345EFF"/>
    <w:rsid w:val="0035216C"/>
    <w:rsid w:val="00371076"/>
    <w:rsid w:val="003A7D16"/>
    <w:rsid w:val="003B3CF6"/>
    <w:rsid w:val="003E267F"/>
    <w:rsid w:val="004109DF"/>
    <w:rsid w:val="004727C4"/>
    <w:rsid w:val="004E1870"/>
    <w:rsid w:val="00516419"/>
    <w:rsid w:val="0052175D"/>
    <w:rsid w:val="00522802"/>
    <w:rsid w:val="005820DD"/>
    <w:rsid w:val="00611551"/>
    <w:rsid w:val="00646EB3"/>
    <w:rsid w:val="00681315"/>
    <w:rsid w:val="00682FD9"/>
    <w:rsid w:val="006B6E2F"/>
    <w:rsid w:val="006D771F"/>
    <w:rsid w:val="007226F3"/>
    <w:rsid w:val="00857B5B"/>
    <w:rsid w:val="00894EF5"/>
    <w:rsid w:val="008C51E0"/>
    <w:rsid w:val="0091451C"/>
    <w:rsid w:val="0093301E"/>
    <w:rsid w:val="00941984"/>
    <w:rsid w:val="00952619"/>
    <w:rsid w:val="00975360"/>
    <w:rsid w:val="009C0C48"/>
    <w:rsid w:val="009F3676"/>
    <w:rsid w:val="009F3B71"/>
    <w:rsid w:val="00A06BA0"/>
    <w:rsid w:val="00A15A47"/>
    <w:rsid w:val="00AB170B"/>
    <w:rsid w:val="00AD6AF2"/>
    <w:rsid w:val="00B40D1B"/>
    <w:rsid w:val="00BF29D1"/>
    <w:rsid w:val="00C22013"/>
    <w:rsid w:val="00C3548A"/>
    <w:rsid w:val="00C55877"/>
    <w:rsid w:val="00CD7D9E"/>
    <w:rsid w:val="00D228AB"/>
    <w:rsid w:val="00D35B68"/>
    <w:rsid w:val="00DA6469"/>
    <w:rsid w:val="00E84471"/>
    <w:rsid w:val="00EB5AE6"/>
    <w:rsid w:val="00ED4FD0"/>
    <w:rsid w:val="00F97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50"/>
  </w:style>
  <w:style w:type="paragraph" w:styleId="2">
    <w:name w:val="heading 2"/>
    <w:basedOn w:val="a"/>
    <w:link w:val="20"/>
    <w:uiPriority w:val="9"/>
    <w:qFormat/>
    <w:rsid w:val="00A15A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15A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A4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15A47"/>
    <w:rPr>
      <w:rFonts w:ascii="Times New Roman" w:eastAsia="Times New Roman" w:hAnsi="Times New Roman" w:cs="Times New Roman"/>
      <w:b/>
      <w:bCs/>
      <w:sz w:val="27"/>
      <w:szCs w:val="27"/>
      <w:lang w:eastAsia="ru-RU"/>
    </w:rPr>
  </w:style>
  <w:style w:type="character" w:customStyle="1" w:styleId="mw-headline">
    <w:name w:val="mw-headline"/>
    <w:basedOn w:val="a0"/>
    <w:rsid w:val="00A15A47"/>
  </w:style>
  <w:style w:type="character" w:customStyle="1" w:styleId="mw-editsection">
    <w:name w:val="mw-editsection"/>
    <w:basedOn w:val="a0"/>
    <w:rsid w:val="00A15A47"/>
  </w:style>
  <w:style w:type="character" w:customStyle="1" w:styleId="mw-editsection-bracket">
    <w:name w:val="mw-editsection-bracket"/>
    <w:basedOn w:val="a0"/>
    <w:rsid w:val="00A15A47"/>
  </w:style>
  <w:style w:type="character" w:styleId="a3">
    <w:name w:val="Hyperlink"/>
    <w:basedOn w:val="a0"/>
    <w:uiPriority w:val="99"/>
    <w:semiHidden/>
    <w:unhideWhenUsed/>
    <w:rsid w:val="00A15A47"/>
    <w:rPr>
      <w:color w:val="0000FF"/>
      <w:u w:val="single"/>
    </w:rPr>
  </w:style>
  <w:style w:type="character" w:customStyle="1" w:styleId="mw-editsection-divider">
    <w:name w:val="mw-editsection-divider"/>
    <w:basedOn w:val="a0"/>
    <w:rsid w:val="00A15A47"/>
  </w:style>
  <w:style w:type="paragraph" w:styleId="a4">
    <w:name w:val="Normal (Web)"/>
    <w:basedOn w:val="a"/>
    <w:uiPriority w:val="99"/>
    <w:semiHidden/>
    <w:unhideWhenUsed/>
    <w:rsid w:val="00A15A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5A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5A47"/>
    <w:rPr>
      <w:rFonts w:ascii="Tahoma" w:hAnsi="Tahoma" w:cs="Tahoma"/>
      <w:sz w:val="16"/>
      <w:szCs w:val="16"/>
    </w:rPr>
  </w:style>
  <w:style w:type="character" w:customStyle="1" w:styleId="accented">
    <w:name w:val="accented"/>
    <w:basedOn w:val="a0"/>
    <w:rsid w:val="005820DD"/>
  </w:style>
  <w:style w:type="paragraph" w:styleId="a7">
    <w:name w:val="List Paragraph"/>
    <w:basedOn w:val="a"/>
    <w:uiPriority w:val="34"/>
    <w:qFormat/>
    <w:rsid w:val="00941984"/>
    <w:pPr>
      <w:ind w:left="720"/>
      <w:contextualSpacing/>
    </w:pPr>
  </w:style>
</w:styles>
</file>

<file path=word/webSettings.xml><?xml version="1.0" encoding="utf-8"?>
<w:webSettings xmlns:r="http://schemas.openxmlformats.org/officeDocument/2006/relationships" xmlns:w="http://schemas.openxmlformats.org/wordprocessingml/2006/main">
  <w:divs>
    <w:div w:id="196940918">
      <w:bodyDiv w:val="1"/>
      <w:marLeft w:val="0"/>
      <w:marRight w:val="0"/>
      <w:marTop w:val="0"/>
      <w:marBottom w:val="0"/>
      <w:divBdr>
        <w:top w:val="none" w:sz="0" w:space="0" w:color="auto"/>
        <w:left w:val="none" w:sz="0" w:space="0" w:color="auto"/>
        <w:bottom w:val="none" w:sz="0" w:space="0" w:color="auto"/>
        <w:right w:val="none" w:sz="0" w:space="0" w:color="auto"/>
      </w:divBdr>
    </w:div>
    <w:div w:id="995959677">
      <w:bodyDiv w:val="1"/>
      <w:marLeft w:val="0"/>
      <w:marRight w:val="0"/>
      <w:marTop w:val="0"/>
      <w:marBottom w:val="0"/>
      <w:divBdr>
        <w:top w:val="none" w:sz="0" w:space="0" w:color="auto"/>
        <w:left w:val="none" w:sz="0" w:space="0" w:color="auto"/>
        <w:bottom w:val="none" w:sz="0" w:space="0" w:color="auto"/>
        <w:right w:val="none" w:sz="0" w:space="0" w:color="auto"/>
      </w:divBdr>
      <w:divsChild>
        <w:div w:id="1521891506">
          <w:marLeft w:val="336"/>
          <w:marRight w:val="0"/>
          <w:marTop w:val="120"/>
          <w:marBottom w:val="312"/>
          <w:divBdr>
            <w:top w:val="none" w:sz="0" w:space="0" w:color="auto"/>
            <w:left w:val="none" w:sz="0" w:space="0" w:color="auto"/>
            <w:bottom w:val="none" w:sz="0" w:space="0" w:color="auto"/>
            <w:right w:val="none" w:sz="0" w:space="0" w:color="auto"/>
          </w:divBdr>
          <w:divsChild>
            <w:div w:id="1382555692">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562596861">
      <w:bodyDiv w:val="1"/>
      <w:marLeft w:val="0"/>
      <w:marRight w:val="0"/>
      <w:marTop w:val="0"/>
      <w:marBottom w:val="0"/>
      <w:divBdr>
        <w:top w:val="none" w:sz="0" w:space="0" w:color="auto"/>
        <w:left w:val="none" w:sz="0" w:space="0" w:color="auto"/>
        <w:bottom w:val="none" w:sz="0" w:space="0" w:color="auto"/>
        <w:right w:val="none" w:sz="0" w:space="0" w:color="auto"/>
      </w:divBdr>
    </w:div>
    <w:div w:id="19169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C%D0%B0%D1%80%D1%8C_%D0%B1%D0%B5%D0%BB%D0%B0%D1%8F" TargetMode="External"/><Relationship Id="rId117" Type="http://schemas.openxmlformats.org/officeDocument/2006/relationships/hyperlink" Target="https://www.booksite.ru/fulltext/1/001/008/081/013.htm" TargetMode="External"/><Relationship Id="rId21" Type="http://schemas.openxmlformats.org/officeDocument/2006/relationships/hyperlink" Target="https://ru.wikipedia.org/wiki/%D0%9A%D1%83%D0%BA%D0%BE%D0%BB%D1%8C_%D0%BE%D0%B1%D1%8B%D0%BA%D0%BD%D0%BE%D0%B2%D0%B5%D0%BD%D0%BD%D1%8B%D0%B9" TargetMode="External"/><Relationship Id="rId42" Type="http://schemas.openxmlformats.org/officeDocument/2006/relationships/hyperlink" Target="https://ru.wikipedia.org/wiki/%D0%90%D0%BC%D0%B0%D1%80%D0%B0%D0%BD%D1%82_%D0%B7%D0%B0%D0%BF%D1%80%D0%BE%D0%BA%D0%B8%D0%BD%D1%83%D1%82%D1%8B%D0%B9" TargetMode="External"/><Relationship Id="rId47" Type="http://schemas.openxmlformats.org/officeDocument/2006/relationships/hyperlink" Target="https://ru.wikipedia.org/w/index.php?title=%D0%9A%D0%BE%D1%81%D1%82%D1%91%D1%80_%D1%80%D0%B6%D0%B0%D0%BD%D0%BE%D0%B9&amp;action=edit&amp;redlink=1" TargetMode="External"/><Relationship Id="rId63" Type="http://schemas.openxmlformats.org/officeDocument/2006/relationships/hyperlink" Target="https://ru.wikipedia.org/wiki/%D0%94%D0%BE%D0%BD%D0%BD%D0%B8%D0%BA_%D0%BB%D0%B5%D0%BA%D0%B0%D1%80%D1%81%D1%82%D0%B2%D0%B5%D0%BD%D0%BD%D1%8B%D0%B9" TargetMode="External"/><Relationship Id="rId68" Type="http://schemas.openxmlformats.org/officeDocument/2006/relationships/hyperlink" Target="https://ru.wikipedia.org/wiki/%D0%9C%D0%B0%D1%82%D1%8C-%D0%B8-%D0%BC%D0%B0%D1%87%D0%B5%D1%85%D0%B0" TargetMode="External"/><Relationship Id="rId84" Type="http://schemas.openxmlformats.org/officeDocument/2006/relationships/hyperlink" Target="https://ru.wikipedia.org/wiki/%D0%92%D0%B5%D0%B3%D0%B5%D1%82%D0%B0%D1%82%D0%B8%D0%B2%D0%BD%D0%BE%D0%B5_%D1%80%D0%B0%D0%B7%D0%BC%D0%BD%D0%BE%D0%B6%D0%B5%D0%BD%D0%B8%D0%B5" TargetMode="External"/><Relationship Id="rId89" Type="http://schemas.openxmlformats.org/officeDocument/2006/relationships/hyperlink" Target="https://ru.wikipedia.org/wiki/%D0%9A%D0%BE%D1%80%D0%B5%D0%BD%D1%8C" TargetMode="External"/><Relationship Id="rId112" Type="http://schemas.openxmlformats.org/officeDocument/2006/relationships/hyperlink" Target="https://ru.wikipedia.org/wiki/%D0%92%D0%BE%D1%80%D0%BE%D1%85" TargetMode="External"/><Relationship Id="rId16" Type="http://schemas.openxmlformats.org/officeDocument/2006/relationships/hyperlink" Target="https://ru.wikipedia.org/wiki/%D0%9F%D0%BE%D0%BA%D0%BE%D0%BB%D0%B5%D0%BD%D0%B8%D0%B5" TargetMode="External"/><Relationship Id="rId107" Type="http://schemas.openxmlformats.org/officeDocument/2006/relationships/hyperlink" Target="https://ru.wikipedia.org/wiki/%D0%9F%D0%BE%D1%87%D0%B2%D0%B0" TargetMode="External"/><Relationship Id="rId11" Type="http://schemas.openxmlformats.org/officeDocument/2006/relationships/hyperlink" Target="https://ru.wikipedia.org/wiki/%D0%A0%D0%B0%D0%B7%D0%BC%D0%BD%D0%BE%D0%B6%D0%B5%D0%BD%D0%B8%D0%B5" TargetMode="External"/><Relationship Id="rId32" Type="http://schemas.openxmlformats.org/officeDocument/2006/relationships/hyperlink" Target="https://ru.wikipedia.org/wiki/%D0%A2%D0%BE%D1%80%D0%B8%D1%86%D0%B0_%D0%BE%D0%B1%D1%8B%D0%BA%D0%BD%D0%BE%D0%B2%D0%B5%D0%BD%D0%BD%D0%B0%D1%8F" TargetMode="External"/><Relationship Id="rId37" Type="http://schemas.openxmlformats.org/officeDocument/2006/relationships/hyperlink" Target="https://ru.wikipedia.org/wiki/%D0%9F%D0%BE%D1%87%D0%B2%D0%B0" TargetMode="External"/><Relationship Id="rId53" Type="http://schemas.openxmlformats.org/officeDocument/2006/relationships/hyperlink" Target="https://ru.wikipedia.org/wiki/%D0%96%D0%B8%D0%B2%D0%BE%D0%BA%D0%BE%D1%81%D1%82%D1%8C_%D0%BF%D0%BE%D0%BB%D0%B5%D0%B2%D0%B0%D1%8F" TargetMode="External"/><Relationship Id="rId58" Type="http://schemas.openxmlformats.org/officeDocument/2006/relationships/hyperlink" Target="https://ru.wikipedia.org/wiki/%D0%9F%D0%B0%D1%81%D1%82%D1%83%D1%88%D1%8C%D1%8F_%D1%81%D1%83%D0%BC%D0%BA%D0%B0_%D0%BE%D0%B1%D1%8B%D0%BA%D0%BD%D0%BE%D0%B2%D0%B5%D0%BD%D0%BD%D0%B0%D1%8F" TargetMode="External"/><Relationship Id="rId74" Type="http://schemas.openxmlformats.org/officeDocument/2006/relationships/hyperlink" Target="https://ru.wikipedia.org/wiki/%D0%A5%D0%B2%D0%BE%D1%89_%D0%BF%D0%BE%D0%BB%D0%B5%D0%B2%D0%BE%D0%B9" TargetMode="External"/><Relationship Id="rId79" Type="http://schemas.openxmlformats.org/officeDocument/2006/relationships/hyperlink" Target="https://ru.wikipedia.org/wiki/%D0%92%D1%8C%D1%8E%D0%BD%D0%BE%D0%BA_%D0%BF%D0%BE%D0%BB%D0%B5%D0%B2%D0%BE%D0%B9" TargetMode="External"/><Relationship Id="rId102" Type="http://schemas.openxmlformats.org/officeDocument/2006/relationships/hyperlink" Target="https://ru.wikipedia.org/wiki/%D0%9B%D1%83%D0%BA%D0%BE%D0%B2%D0%B8%D1%86%D0%B0" TargetMode="External"/><Relationship Id="rId5" Type="http://schemas.openxmlformats.org/officeDocument/2006/relationships/webSettings" Target="webSettings.xml"/><Relationship Id="rId61" Type="http://schemas.openxmlformats.org/officeDocument/2006/relationships/hyperlink" Target="https://ru.wikipedia.org/wiki/%D0%9E%D1%80%D0%B3%D0%B0%D0%BD%D0%B8%D1%87%D0%B5%D1%81%D0%BA%D0%B8%D0%B5_%D0%B2%D0%B5%D1%89%D0%B5%D1%81%D1%82%D0%B2%D0%B0" TargetMode="External"/><Relationship Id="rId82" Type="http://schemas.openxmlformats.org/officeDocument/2006/relationships/hyperlink" Target="https://ru.wikipedia.org/wiki/%D0%9E%D1%81%D0%BE%D1%82_%D0%BF%D0%BE%D0%BB%D0%B5%D0%B2%D0%BE%D0%B9" TargetMode="External"/><Relationship Id="rId90" Type="http://schemas.openxmlformats.org/officeDocument/2006/relationships/hyperlink" Target="https://ru.wikipedia.org/wiki/%D0%A0%D0%B0%D0%B7%D0%BC%D0%BD%D0%BE%D0%B6%D0%B5%D0%BD%D0%B8%D0%B5" TargetMode="External"/><Relationship Id="rId95" Type="http://schemas.openxmlformats.org/officeDocument/2006/relationships/hyperlink" Target="https://ru.wikipedia.org/wiki/%D0%9E%D0%B4%D1%83%D0%B2%D0%B0%D0%BD%D1%87%D0%B8%D0%BA_%D0%BB%D0%B5%D0%BA%D0%B0%D1%80%D1%81%D1%82%D0%B2%D0%B5%D0%BD%D0%BD%D1%8B%D0%B9" TargetMode="External"/><Relationship Id="rId19" Type="http://schemas.openxmlformats.org/officeDocument/2006/relationships/hyperlink" Target="https://ru.wikipedia.org/wiki/%D0%A1%D0%B5%D0%BC%D0%B5%D0%BD%D0%B0" TargetMode="External"/><Relationship Id="rId14" Type="http://schemas.openxmlformats.org/officeDocument/2006/relationships/hyperlink" Target="https://ru.wikipedia.org/wiki/%D0%97%D0%B0%D1%80%D0%B0%D0%B7%D0%B8%D1%85%D0%B0" TargetMode="External"/><Relationship Id="rId22" Type="http://schemas.openxmlformats.org/officeDocument/2006/relationships/hyperlink" Target="https://ru.wikipedia.org/wiki/%D0%9B%D0%B5%D0%B1%D0%B5%D0%B4%D0%B0_%D1%80%D0%B0%D1%81%D0%BA%D0%B8%D0%B4%D0%B8%D1%81%D1%82%D0%B0%D1%8F" TargetMode="External"/><Relationship Id="rId27" Type="http://schemas.openxmlformats.org/officeDocument/2006/relationships/hyperlink" Target="https://ru.wikipedia.org/wiki/%D0%93%D0%BE%D1%80%D0%B5%D1%86_%D0%B2%D1%8C%D1%8E%D1%89%D0%B8%D0%B9%D1%81%D1%8F" TargetMode="External"/><Relationship Id="rId30" Type="http://schemas.openxmlformats.org/officeDocument/2006/relationships/hyperlink" Target="https://ru.wikipedia.org/wiki/%D0%93%D0%BE%D1%80%D0%B5%D1%86_%D0%BF%D1%82%D0%B8%D1%87%D0%B8%D0%B9" TargetMode="External"/><Relationship Id="rId35" Type="http://schemas.openxmlformats.org/officeDocument/2006/relationships/hyperlink" Target="https://ru.wikipedia.org/wiki/%D0%A0%D0%B5%D0%B4%D1%8C%D0%BA%D0%B0_%D0%B4%D0%B8%D0%BA%D0%B0%D1%8F" TargetMode="External"/><Relationship Id="rId43" Type="http://schemas.openxmlformats.org/officeDocument/2006/relationships/hyperlink" Target="https://ru.wikipedia.org/w/index.php?title=%D0%A9%D0%B5%D1%82%D0%B8%D0%BD%D0%BD%D0%B8%D0%BA_%D1%81%D0%B8%D0%B7%D1%8B%D0%B9&amp;action=edit&amp;redlink=1" TargetMode="External"/><Relationship Id="rId48" Type="http://schemas.openxmlformats.org/officeDocument/2006/relationships/hyperlink" Target="https://ru.wikipedia.org/wiki/%D0%9C%D0%B5%D1%82%D0%BB%D0%B8%D1%86%D0%B0_%D0%BE%D0%B1%D1%8B%D0%BA%D0%BD%D0%BE%D0%B2%D0%B5%D0%BD%D0%BD%D0%B0%D1%8F" TargetMode="External"/><Relationship Id="rId56" Type="http://schemas.openxmlformats.org/officeDocument/2006/relationships/hyperlink" Target="https://ru.wikipedia.org/wiki/%D0%91%D0%BE%D1%80%D0%BE%D0%B4%D0%B0%D0%B2%D0%BD%D0%B8%D0%BA_%D0%BE%D0%B1%D1%8B%D0%BA%D0%BD%D0%BE%D0%B2%D0%B5%D0%BD%D0%BD%D1%8B%D0%B9" TargetMode="External"/><Relationship Id="rId64" Type="http://schemas.openxmlformats.org/officeDocument/2006/relationships/hyperlink" Target="https://ru.wikipedia.org/wiki/%D0%9B%D0%B8%D0%BF%D1%83%D1%87%D0%BA%D0%B0_%D0%B5%D0%B6%D0%B5%D0%B2%D0%B8%D0%B4%D0%BD%D0%B0%D1%8F" TargetMode="External"/><Relationship Id="rId69" Type="http://schemas.openxmlformats.org/officeDocument/2006/relationships/hyperlink" Target="https://ru.wikipedia.org/wiki/%D0%9F%D1%8B%D1%80%D0%B5%D0%B9_%D0%BF%D0%BE%D0%BB%D0%B7%D1%83%D1%87%D0%B8%D0%B9" TargetMode="External"/><Relationship Id="rId77" Type="http://schemas.openxmlformats.org/officeDocument/2006/relationships/hyperlink" Target="https://ru.wikipedia.org/wiki/%D0%A9%D0%B0%D0%B2%D0%B5%D0%BB%D1%91%D0%BA_%D0%BC%D0%B0%D0%BB%D1%8B%D0%B9" TargetMode="External"/><Relationship Id="rId100" Type="http://schemas.openxmlformats.org/officeDocument/2006/relationships/hyperlink" Target="https://ru.wikipedia.org/wiki/%D0%9A%D0%BB%D1%83%D0%B1%D0%B5%D0%BD%D1%8C" TargetMode="External"/><Relationship Id="rId105" Type="http://schemas.openxmlformats.org/officeDocument/2006/relationships/hyperlink" Target="https://ru.wikipedia.org/wiki/%D0%A3%D1%80%D0%BE%D0%B6%D0%B0%D0%B9" TargetMode="External"/><Relationship Id="rId113" Type="http://schemas.openxmlformats.org/officeDocument/2006/relationships/hyperlink" Target="https://ru.wikipedia.org/wiki/%D0%9D%D0%B0%D0%B2%D0%BE%D0%B7" TargetMode="External"/><Relationship Id="rId118" Type="http://schemas.openxmlformats.org/officeDocument/2006/relationships/hyperlink" Target="https://www.booksite.ru/fulltext/1/001/008/117/862.htm" TargetMode="External"/><Relationship Id="rId8" Type="http://schemas.openxmlformats.org/officeDocument/2006/relationships/hyperlink" Target="https://ru.wikipedia.org/wiki/%D0%9E%D1%81%D0%BE%D1%82_%D0%BE%D0%B3%D0%BE%D1%80%D0%BE%D0%B4%D0%BD%D1%8B%D0%B9" TargetMode="External"/><Relationship Id="rId51" Type="http://schemas.openxmlformats.org/officeDocument/2006/relationships/hyperlink" Target="https://ru.wikipedia.org/wiki/%D0%9B%D0%B5%D1%82%D0%BE" TargetMode="External"/><Relationship Id="rId72" Type="http://schemas.openxmlformats.org/officeDocument/2006/relationships/hyperlink" Target="https://ru.wikipedia.org/wiki/%D0%A1%D0%BE%D1%80%D0%B3%D0%BE_%D0%B0%D0%BB%D0%B5%D0%BF%D1%81%D0%BA%D0%BE%D0%B5" TargetMode="External"/><Relationship Id="rId80" Type="http://schemas.openxmlformats.org/officeDocument/2006/relationships/hyperlink" Target="https://ru.wikipedia.org/wiki/%D0%93%D0%BE%D1%80%D1%87%D0%B0%D0%BA_%D0%BF%D0%BE%D0%BB%D0%B7%D1%83%D1%87%D0%B8%D0%B9" TargetMode="External"/><Relationship Id="rId85" Type="http://schemas.openxmlformats.org/officeDocument/2006/relationships/hyperlink" Target="https://ru.wikipedia.org/wiki/%D0%9F%D0%BE%D0%B1%D0%B5%D0%B3_(%D0%B1%D0%BE%D1%82%D0%B0%D0%BD%D0%B8%D0%BA%D0%B0)" TargetMode="External"/><Relationship Id="rId93" Type="http://schemas.openxmlformats.org/officeDocument/2006/relationships/hyperlink" Target="https://ru.wikipedia.org/wiki/%D0%9A%D0%BE%D1%80%D0%B5%D0%BD%D1%8C" TargetMode="External"/><Relationship Id="rId98" Type="http://schemas.openxmlformats.org/officeDocument/2006/relationships/hyperlink" Target="https://ru.wikipedia.org/wiki/%D0%A9%D0%B0%D0%B2%D0%B5%D0%BB%D1%8C_%D0%BA%D1%83%D1%80%D1%87%D0%B0%D0%B2%D1%8B%D0%B9"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ru.wikipedia.org/wiki/%D0%9F%D0%B0%D1%80%D0%B0%D0%B7%D0%B8%D1%82%D1%8B" TargetMode="External"/><Relationship Id="rId17" Type="http://schemas.openxmlformats.org/officeDocument/2006/relationships/hyperlink" Target="https://ru.wikipedia.org/wiki/%D0%97%D0%B2%D0%B5%D0%B7%D0%B4%D1%87%D0%B0%D1%82%D0%BA%D0%B0_%D1%81%D1%80%D0%B5%D0%B4%D0%BD%D1%8F%D1%8F" TargetMode="External"/><Relationship Id="rId25" Type="http://schemas.openxmlformats.org/officeDocument/2006/relationships/hyperlink" Target="https://ru.wikipedia.org/wiki/%D0%93%D0%BE%D1%80%D0%B5%D1%86_%D1%88%D0%B5%D1%80%D0%BE%D1%85%D0%BE%D0%B2%D0%B0%D1%82%D1%8B%D0%B9" TargetMode="External"/><Relationship Id="rId33" Type="http://schemas.openxmlformats.org/officeDocument/2006/relationships/hyperlink" Target="https://ru.wikipedia.org/wiki/%D0%9F%D0%BB%D0%B5%D0%B2%D0%B5%D0%BB_%D0%BE%D0%BF%D1%8C%D1%8F%D0%BD%D1%8F%D1%8E%D1%89%D0%B8%D0%B9" TargetMode="External"/><Relationship Id="rId38" Type="http://schemas.openxmlformats.org/officeDocument/2006/relationships/hyperlink" Target="https://ru.wikipedia.org/wiki/%D0%A1%D0%B5%D0%BC%D0%B5%D0%BD%D0%B0" TargetMode="External"/><Relationship Id="rId46" Type="http://schemas.openxmlformats.org/officeDocument/2006/relationships/hyperlink" Target="https://ru.wikipedia.org/wiki/%D0%97%D0%B8%D0%BC%D0%B0" TargetMode="External"/><Relationship Id="rId59" Type="http://schemas.openxmlformats.org/officeDocument/2006/relationships/hyperlink" Target="https://ru.wikipedia.org/wiki/%D0%A4%D0%B8%D0%B0%D0%BB%D0%BA%D0%B0_%D0%BF%D0%BE%D0%BB%D0%B5%D0%B2%D0%B0%D1%8F" TargetMode="External"/><Relationship Id="rId67" Type="http://schemas.openxmlformats.org/officeDocument/2006/relationships/hyperlink" Target="https://ru.wikipedia.org/wiki/%D0%92%D0%B5%D0%B3%D0%B5%D1%82%D0%B0%D1%82%D0%B8%D0%B2%D0%BD%D0%BE%D0%B5_%D1%80%D0%B0%D0%B7%D0%BC%D0%BD%D0%BE%D0%B6%D0%B5%D0%BD%D0%B8%D0%B5" TargetMode="External"/><Relationship Id="rId103" Type="http://schemas.openxmlformats.org/officeDocument/2006/relationships/hyperlink" Target="https://ru.wikipedia.org/wiki/%D0%9E%D1%80%D0%B3%D0%B0%D0%BD%D0%B8%D1%87%D0%B5%D1%81%D0%BA%D0%B8%D0%B5_%D0%B2%D0%B5%D1%89%D0%B5%D1%81%D1%82%D0%B2%D0%B0" TargetMode="External"/><Relationship Id="rId108" Type="http://schemas.openxmlformats.org/officeDocument/2006/relationships/hyperlink" Target="https://ru.wikipedia.org/wiki/%D0%9B%D1%83%D1%89%D0%B8%D0%BB%D1%8C%D0%BD%D0%B8%D0%BA" TargetMode="External"/><Relationship Id="rId116" Type="http://schemas.openxmlformats.org/officeDocument/2006/relationships/hyperlink" Target="https://www.booksite.ru/fulltext/1/001/008/048/579.htm" TargetMode="External"/><Relationship Id="rId20" Type="http://schemas.openxmlformats.org/officeDocument/2006/relationships/hyperlink" Target="https://ru.wikipedia.org/wiki/%D0%96%D0%B5%D0%BB%D1%82%D1%83%D1%88%D0%BD%D0%B8%D0%BA_%D0%BB%D0%B5%D0%B2%D0%BA%D0%BE%D0%B9%D0%BD%D1%8B%D0%B9" TargetMode="External"/><Relationship Id="rId41" Type="http://schemas.openxmlformats.org/officeDocument/2006/relationships/hyperlink" Target="https://ru.wikipedia.org/w/index.php?title=%D0%95%D0%B6%D0%BE%D0%B2%D0%BD%D0%B8%D0%BA_%D0%BF%D0%B5%D1%82%D1%83%D1%88%D1%8C%D0%B5_%D0%BF%D1%80%D0%BE%D1%81%D0%BE&amp;action=edit&amp;redlink=1" TargetMode="External"/><Relationship Id="rId54" Type="http://schemas.openxmlformats.org/officeDocument/2006/relationships/hyperlink" Target="https://ru.wikipedia.org/wiki/%D0%92%D0%B0%D1%81%D0%B8%D0%BB%D1%91%D0%BA_%D1%81%D0%B8%D0%BD%D0%B8%D0%B9" TargetMode="External"/><Relationship Id="rId62" Type="http://schemas.openxmlformats.org/officeDocument/2006/relationships/hyperlink" Target="https://ru.wikipedia.org/wiki/%D0%9B%D0%B5%D1%82%D0%BE" TargetMode="External"/><Relationship Id="rId70" Type="http://schemas.openxmlformats.org/officeDocument/2006/relationships/hyperlink" Target="https://ru.wikipedia.org/wiki/%D0%A1%D0%B2%D0%B8%D0%BD%D0%BE%D1%80%D0%BE%D0%B9_%D0%BF%D0%B0%D0%BB%D1%8C%D1%87%D0%B0%D1%82%D1%8B%D0%B9" TargetMode="External"/><Relationship Id="rId75" Type="http://schemas.openxmlformats.org/officeDocument/2006/relationships/hyperlink" Target="https://ru.wikipedia.org/wiki/%D0%9A%D0%BE%D1%80%D0%B5%D0%BD%D1%8C" TargetMode="External"/><Relationship Id="rId83" Type="http://schemas.openxmlformats.org/officeDocument/2006/relationships/hyperlink" Target="https://ru.wikipedia.org/wiki/%D0%A1%D1%83%D1%80%D0%B5%D0%BF%D0%BA%D0%B0_%D0%BE%D0%B1%D1%8B%D0%BA%D0%BD%D0%BE%D0%B2%D0%B5%D0%BD%D0%BD%D0%B0%D1%8F" TargetMode="External"/><Relationship Id="rId88" Type="http://schemas.openxmlformats.org/officeDocument/2006/relationships/hyperlink" Target="https://ru.wikipedia.org/wiki/%D0%9B%D1%8E%D1%82%D0%B8%D0%BA_%D0%BF%D0%BE%D0%BB%D0%B7%D1%83%D1%87%D0%B8%D0%B9" TargetMode="External"/><Relationship Id="rId91" Type="http://schemas.openxmlformats.org/officeDocument/2006/relationships/hyperlink" Target="https://ru.wikipedia.org/wiki/%D0%9B%D1%8E%D1%82%D0%B8%D0%BA_%D0%B5%D0%B4%D0%BA%D0%B8%D0%B9" TargetMode="External"/><Relationship Id="rId96" Type="http://schemas.openxmlformats.org/officeDocument/2006/relationships/hyperlink" Target="https://ru.wikipedia.org/wiki/%D0%9F%D0%BE%D0%BB%D1%8B%D0%BD%D1%8C_%D0%B3%D0%BE%D1%80%D1%8C%D0%BA%D0%B0%D1%8F" TargetMode="External"/><Relationship Id="rId111" Type="http://schemas.openxmlformats.org/officeDocument/2006/relationships/hyperlink" Target="https://ru.wikipedia.org/wiki/%D0%93%D0%B5%D1%80%D0%B1%D0%B8%D1%86%D0%B8%D0%B4" TargetMode="External"/><Relationship Id="rId1" Type="http://schemas.openxmlformats.org/officeDocument/2006/relationships/customXml" Target="../customXml/item1.xml"/><Relationship Id="rId6" Type="http://schemas.openxmlformats.org/officeDocument/2006/relationships/hyperlink" Target="https://commons.wikimedia.org/wiki/File:Sonchus-oleraceus-flowers.JPG?uselang=ru" TargetMode="External"/><Relationship Id="rId15" Type="http://schemas.openxmlformats.org/officeDocument/2006/relationships/hyperlink" Target="https://ru.wikipedia.org/wiki/%D0%92%D0%B5%D0%B3%D0%B5%D1%82%D0%B0%D1%86%D0%B8%D0%BE%D0%BD%D0%BD%D1%8B%D0%B9_%D0%BF%D0%B5%D1%80%D0%B8%D0%BE%D0%B4" TargetMode="External"/><Relationship Id="rId23" Type="http://schemas.openxmlformats.org/officeDocument/2006/relationships/hyperlink" Target="https://ru.wikipedia.org/wiki/%D0%9E%D0%B2%D1%81%D1%8E%D0%B3" TargetMode="External"/><Relationship Id="rId28" Type="http://schemas.openxmlformats.org/officeDocument/2006/relationships/hyperlink" Target="https://ru.wikipedia.org/wiki/%D0%9F%D0%B8%D0%BA%D1%83%D0%BB%D1%8C%D0%BD%D0%B8%D0%BA_%D0%BE%D0%B1%D1%8B%D0%BA%D0%BD%D0%BE%D0%B2%D0%B5%D0%BD%D0%BD%D1%8B%D0%B9" TargetMode="External"/><Relationship Id="rId36" Type="http://schemas.openxmlformats.org/officeDocument/2006/relationships/hyperlink" Target="https://ru.wikipedia.org/wiki/%D0%A1%D1%83%D1%88%D0%B5%D0%BD%D0%B8%D1%86%D0%B0_%D1%82%D0%BE%D0%BF%D1%8F%D0%BD%D0%B0%D1%8F" TargetMode="External"/><Relationship Id="rId49" Type="http://schemas.openxmlformats.org/officeDocument/2006/relationships/hyperlink" Target="https://ru.wikipedia.org/wiki/%D0%A0%D0%B0%D1%81%D1%82%D0%B5%D0%BD%D0%B8%D1%8F" TargetMode="External"/><Relationship Id="rId57" Type="http://schemas.openxmlformats.org/officeDocument/2006/relationships/hyperlink" Target="https://ru.wikipedia.org/wiki/%D0%A0%D0%BE%D0%BC%D0%B0%D1%88%D0%BA%D0%B0_%D0%BD%D0%B5%D0%BF%D0%B0%D1%85%D1%83%D1%87%D0%B0%D1%8F" TargetMode="External"/><Relationship Id="rId106" Type="http://schemas.openxmlformats.org/officeDocument/2006/relationships/hyperlink" Target="https://ru.wikipedia.org/wiki/%D0%A2%D0%BE%D0%BA%D0%B8_%D0%B2%D1%8B%D1%81%D0%BE%D0%BA%D0%BE%D0%B9_%D1%87%D0%B0%D1%81%D1%82%D0%BE%D1%82%D1%8B" TargetMode="External"/><Relationship Id="rId114" Type="http://schemas.openxmlformats.org/officeDocument/2006/relationships/hyperlink" Target="https://www.booksite.ru/fulltext/1/001/008/005/664.htm" TargetMode="External"/><Relationship Id="rId119" Type="http://schemas.openxmlformats.org/officeDocument/2006/relationships/hyperlink" Target="https://www.booksite.ru/fulltext/1/001/008/081/181.htm" TargetMode="External"/><Relationship Id="rId10" Type="http://schemas.openxmlformats.org/officeDocument/2006/relationships/hyperlink" Target="https://ru.wikipedia.org/wiki/%D0%A0%D0%BE%D1%81%D1%82" TargetMode="External"/><Relationship Id="rId31" Type="http://schemas.openxmlformats.org/officeDocument/2006/relationships/hyperlink" Target="https://ru.wikipedia.org/wiki/%D0%93%D0%BE%D1%80%D1%87%D0%B8%D1%86%D0%B0_%D0%BF%D0%BE%D0%BB%D0%B5%D0%B2%D0%B0%D1%8F" TargetMode="External"/><Relationship Id="rId44" Type="http://schemas.openxmlformats.org/officeDocument/2006/relationships/hyperlink" Target="https://ru.wikipedia.org/wiki/%D0%A0%D0%B0%D1%81%D1%82%D0%B5%D0%BD%D0%B8%D1%8F" TargetMode="External"/><Relationship Id="rId52" Type="http://schemas.openxmlformats.org/officeDocument/2006/relationships/hyperlink" Target="https://ru.wikipedia.org/wiki/%D0%9B%D0%B5%D1%82%D0%BE" TargetMode="External"/><Relationship Id="rId60" Type="http://schemas.openxmlformats.org/officeDocument/2006/relationships/hyperlink" Target="https://ru.wikipedia.org/wiki/%D0%AF%D1%80%D1%83%D1%82%D0%BA%D0%B0_%D0%BF%D0%BE%D0%BB%D0%B5%D0%B2%D0%B0%D1%8F" TargetMode="External"/><Relationship Id="rId65" Type="http://schemas.openxmlformats.org/officeDocument/2006/relationships/hyperlink" Target="https://ru.wikipedia.org/wiki/%D0%9F%D0%BE%D0%B1%D0%B5%D0%B3_(%D0%B1%D0%BE%D1%82%D0%B0%D0%BD%D0%B8%D0%BA%D0%B0)" TargetMode="External"/><Relationship Id="rId73" Type="http://schemas.openxmlformats.org/officeDocument/2006/relationships/hyperlink" Target="https://ru.wikipedia.org/wiki/%D0%A2%D1%8B%D1%81%D1%8F%D1%87%D0%B5%D0%BB%D0%B8%D1%81%D1%82%D0%BD%D0%B8%D0%BA_%D0%BE%D0%B1%D1%8B%D0%BA%D0%BD%D0%BE%D0%B2%D0%B5%D0%BD%D0%BD%D1%8B%D0%B9" TargetMode="External"/><Relationship Id="rId78" Type="http://schemas.openxmlformats.org/officeDocument/2006/relationships/hyperlink" Target="https://ru.wikipedia.org/wiki/%D0%91%D0%BE%D0%B4%D1%8F%D0%BA_%D0%BF%D0%BE%D0%BB%D0%B5%D0%B2%D0%BE%D0%B9" TargetMode="External"/><Relationship Id="rId81" Type="http://schemas.openxmlformats.org/officeDocument/2006/relationships/hyperlink" Target="https://ru.wikipedia.org/wiki/%D0%9B%D1%8C%D0%BD%D1%8F%D0%BD%D0%BA%D0%B0_%D0%BE%D0%B1%D1%8B%D0%BA%D0%BD%D0%BE%D0%B2%D0%B5%D0%BD%D0%BD%D0%B0%D1%8F" TargetMode="External"/><Relationship Id="rId86" Type="http://schemas.openxmlformats.org/officeDocument/2006/relationships/hyperlink" Target="https://ru.wikipedia.org/wiki/%D0%91%D1%83%D0%B4%D1%80%D0%B0_%D0%BF%D0%BB%D1%8E%D1%89%D0%B5%D0%B2%D0%B8%D0%B4%D0%BD%D0%B0%D1%8F" TargetMode="External"/><Relationship Id="rId94" Type="http://schemas.openxmlformats.org/officeDocument/2006/relationships/hyperlink" Target="https://ru.wikipedia.org/wiki/%D0%A0%D0%B0%D0%B7%D0%BC%D0%BD%D0%BE%D0%B6%D0%B5%D0%BD%D0%B8%D0%B5" TargetMode="External"/><Relationship Id="rId99" Type="http://schemas.openxmlformats.org/officeDocument/2006/relationships/hyperlink" Target="https://ru.wikipedia.org/wiki/%D0%92%D0%B5%D0%B3%D0%B5%D1%82%D0%B0%D1%82%D0%B8%D0%B2%D0%BD%D0%BE%D0%B5_%D1%80%D0%B0%D0%B7%D0%BC%D0%BD%D0%BE%D0%B6%D0%B5%D0%BD%D0%B8%D0%B5" TargetMode="External"/><Relationship Id="rId101" Type="http://schemas.openxmlformats.org/officeDocument/2006/relationships/hyperlink" Target="https://ru.wikipedia.org/wiki/%D0%A7%D0%B8%D1%81%D1%82%D0%B5%D1%86_%D0%B1%D0%BE%D0%BB%D0%BE%D1%82%D0%BD%D1%8B%D0%B9" TargetMode="External"/><Relationship Id="rId4" Type="http://schemas.openxmlformats.org/officeDocument/2006/relationships/settings" Target="settings.xml"/><Relationship Id="rId9" Type="http://schemas.openxmlformats.org/officeDocument/2006/relationships/hyperlink" Target="https://ru.wikipedia.org/wiki/%D0%A0%D0%B0%D1%81%D1%82%D0%B5%D0%BD%D0%B8%D0%B5" TargetMode="External"/><Relationship Id="rId13" Type="http://schemas.openxmlformats.org/officeDocument/2006/relationships/hyperlink" Target="https://ru.wikipedia.org/wiki/%D0%9F%D0%BE%D0%B2%D0%B8%D0%BB%D0%B8%D0%BA%D0%B0" TargetMode="External"/><Relationship Id="rId18" Type="http://schemas.openxmlformats.org/officeDocument/2006/relationships/hyperlink" Target="https://ru.wikipedia.org/wiki/%D0%92%D0%B5%D1%81%D0%BD%D0%B0" TargetMode="External"/><Relationship Id="rId39" Type="http://schemas.openxmlformats.org/officeDocument/2006/relationships/hyperlink" Target="https://ru.wikipedia.org/wiki/%D0%90%D0%BC%D0%B1%D1%80%D0%BE%D0%B7%D0%B8%D1%8F_%D0%BF%D0%BE%D0%BB%D1%8B%D0%BD%D0%BD%D0%BE%D0%BB%D0%B8%D1%81%D1%82%D0%BD%D0%B0%D1%8F" TargetMode="External"/><Relationship Id="rId109" Type="http://schemas.openxmlformats.org/officeDocument/2006/relationships/hyperlink" Target="https://ru.wikipedia.org/wiki/%D0%91%D0%BE%D1%80%D0%BE%D0%BD%D0%B0" TargetMode="External"/><Relationship Id="rId34" Type="http://schemas.openxmlformats.org/officeDocument/2006/relationships/hyperlink" Target="https://ru.wikipedia.org/wiki/%D0%9F%D0%BE%D0%B4%D0%BC%D0%B0%D1%80%D0%B5%D0%BD%D0%BD%D0%B8%D0%BA_%D1%86%D0%B5%D0%BF%D0%BA%D0%B8%D0%B9" TargetMode="External"/><Relationship Id="rId50" Type="http://schemas.openxmlformats.org/officeDocument/2006/relationships/hyperlink" Target="https://ru.wikipedia.org/wiki/%D0%9F%D1%80%D0%BE%D1%80%D0%B0%D1%81%D1%82%D0%B0%D0%BD%D0%B8%D0%B5" TargetMode="External"/><Relationship Id="rId55" Type="http://schemas.openxmlformats.org/officeDocument/2006/relationships/hyperlink" Target="https://ru.wikipedia.org/wiki/%D0%9A%D0%BB%D0%BE%D0%BF%D0%BE%D0%B2%D0%BD%D0%B8%D0%BA_%D0%BC%D1%83%D1%81%D0%BE%D1%80%D0%BD%D1%8B%D0%B9" TargetMode="External"/><Relationship Id="rId76" Type="http://schemas.openxmlformats.org/officeDocument/2006/relationships/hyperlink" Target="https://ru.wikipedia.org/wiki/%D0%9F%D0%BE%D1%87%D0%BA%D0%B0_(%D0%B1%D0%BE%D1%82%D0%B0%D0%BD%D0%B8%D0%BA%D0%B0)" TargetMode="External"/><Relationship Id="rId97" Type="http://schemas.openxmlformats.org/officeDocument/2006/relationships/hyperlink" Target="https://ru.wikipedia.org/wiki/%D0%A6%D0%B8%D0%BA%D0%BE%D1%80%D0%B8%D0%B9_%D0%BE%D0%B1%D1%8B%D0%BA%D0%BD%D0%BE%D0%B2%D0%B5%D0%BD%D0%BD%D1%8B%D0%B9" TargetMode="External"/><Relationship Id="rId104" Type="http://schemas.openxmlformats.org/officeDocument/2006/relationships/hyperlink" Target="https://ru.wikipedia.org/wiki/%D0%9B%D1%83%D0%BA_%D0%BA%D1%80%D1%83%D0%B3%D0%BB%D1%8B%D0%B9" TargetMode="External"/><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ru.wikipedia.org/wiki/%D0%A1%D0%BE%D1%80%D0%B3%D0%BE" TargetMode="External"/><Relationship Id="rId92" Type="http://schemas.openxmlformats.org/officeDocument/2006/relationships/hyperlink" Target="https://ru.wikipedia.org/wiki/%D0%9F%D0%BE%D0%B4%D0%BE%D1%80%D0%BE%D0%B6%D0%BD%D0%B8%D0%BA_%D0%B1%D0%BE%D0%BB%D1%8C%D1%88%D0%BE%D0%B9" TargetMode="External"/><Relationship Id="rId2" Type="http://schemas.openxmlformats.org/officeDocument/2006/relationships/numbering" Target="numbering.xml"/><Relationship Id="rId29" Type="http://schemas.openxmlformats.org/officeDocument/2006/relationships/hyperlink" Target="https://ru.wikipedia.org/wiki/%D0%94%D1%8B%D0%BC%D1%8F%D0%BD%D0%BA%D0%B0_%D0%B0%D0%BF%D1%82%D0%B5%D1%87%D0%BD%D0%B0%D1%8F" TargetMode="External"/><Relationship Id="rId24" Type="http://schemas.openxmlformats.org/officeDocument/2006/relationships/hyperlink" Target="https://ru.wikipedia.org/wiki/%D0%9C%D1%8F%D1%82%D0%BB%D0%B8%D0%BA_%D0%BE%D0%B4%D0%BD%D0%BE%D0%BB%D0%B5%D1%82%D0%BD%D0%B8%D0%B9" TargetMode="External"/><Relationship Id="rId40" Type="http://schemas.openxmlformats.org/officeDocument/2006/relationships/hyperlink" Target="https://ru.wikipedia.org/wiki/%D0%93%D0%B0%D0%BB%D0%B8%D0%BD%D1%81%D0%BE%D0%B3%D0%B0_%D0%BC%D0%B5%D0%BB%D0%BA%D0%BE%D1%86%D0%B2%D0%B5%D1%82%D0%BD%D0%B0%D1%8F" TargetMode="External"/><Relationship Id="rId45" Type="http://schemas.openxmlformats.org/officeDocument/2006/relationships/hyperlink" Target="https://ru.wikipedia.org/wiki/%D0%A2%D0%B5%D0%BC%D0%BF%D0%B5%D1%80%D0%B0%D1%82%D1%83%D1%80%D0%B0" TargetMode="External"/><Relationship Id="rId66" Type="http://schemas.openxmlformats.org/officeDocument/2006/relationships/hyperlink" Target="https://ru.wikipedia.org/wiki/%D0%9A%D0%BE%D1%80%D0%BD%D0%B5%D0%B2%D0%B8%D1%89%D0%B5" TargetMode="External"/><Relationship Id="rId87" Type="http://schemas.openxmlformats.org/officeDocument/2006/relationships/hyperlink" Target="https://ru.wikipedia.org/wiki/%D0%9B%D0%B0%D0%BF%D1%87%D0%B0%D1%82%D0%BA%D0%B0_%D0%B3%D1%83%D1%81%D0%B8%D0%BD%D0%B0%D1%8F" TargetMode="External"/><Relationship Id="rId110" Type="http://schemas.openxmlformats.org/officeDocument/2006/relationships/hyperlink" Target="https://ru.wikipedia.org/wiki/%D0%9C%D1%83%D0%BB%D1%8C%D1%87%D0%B8%D1%80%D0%BE%D0%B2%D0%B0%D0%BD%D0%B8%D0%B5" TargetMode="External"/><Relationship Id="rId115" Type="http://schemas.openxmlformats.org/officeDocument/2006/relationships/hyperlink" Target="https://www.booksite.ru/fulltext/1/001/008/055/13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5A484-3C3C-4631-9091-AC156D3A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16</Pages>
  <Words>8917</Words>
  <Characters>50829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dcterms:created xsi:type="dcterms:W3CDTF">2020-03-31T13:05:00Z</dcterms:created>
  <dcterms:modified xsi:type="dcterms:W3CDTF">2020-04-06T17:18:00Z</dcterms:modified>
</cp:coreProperties>
</file>